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DD5722" w:rsidRPr="00502D57" w:rsidRDefault="00CC1E26" w:rsidP="00CC1E26">
      <w:pPr>
        <w:spacing w:after="0"/>
        <w:jc w:val="right"/>
        <w:rPr>
          <w:rFonts w:ascii="Times New Roman" w:hAnsi="Times New Roman" w:cs="Times New Roman"/>
          <w:sz w:val="24"/>
          <w:lang w:val="en-US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502D57">
        <w:rPr>
          <w:rFonts w:ascii="Times New Roman" w:hAnsi="Times New Roman" w:cs="Times New Roman"/>
          <w:sz w:val="24"/>
          <w:lang w:val="en-US"/>
        </w:rPr>
        <w:t>40</w:t>
      </w:r>
    </w:p>
    <w:p w:rsidR="00CC1E26" w:rsidRDefault="00DD572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502D57">
        <w:rPr>
          <w:rFonts w:ascii="Times New Roman" w:hAnsi="Times New Roman"/>
          <w:b/>
          <w:i/>
          <w:sz w:val="24"/>
          <w:lang w:val="en-US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880F8F" w:rsidRDefault="00230671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02D57" w:rsidRDefault="00502D57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02D57" w:rsidRDefault="00502D57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02D57" w:rsidRDefault="00502D57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731F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1F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proofErr w:type="gramStart"/>
      <w:r w:rsidR="00673A85" w:rsidRPr="00673A85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="00673A85" w:rsidRPr="00673A85">
        <w:rPr>
          <w:rFonts w:ascii="Times New Roman" w:hAnsi="Times New Roman" w:cs="Times New Roman"/>
          <w:sz w:val="24"/>
          <w:szCs w:val="24"/>
        </w:rPr>
        <w:t xml:space="preserve">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A5A21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EA5A2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proofErr w:type="gramStart"/>
      <w:r w:rsidRPr="00C93508">
        <w:rPr>
          <w:rFonts w:ascii="Times New Roman" w:hAnsi="Times New Roman"/>
          <w:sz w:val="24"/>
          <w:szCs w:val="24"/>
        </w:rPr>
        <w:tab/>
        <w:t>И</w:t>
      </w:r>
      <w:proofErr w:type="gramEnd"/>
      <w:r w:rsidRPr="00C93508">
        <w:rPr>
          <w:rFonts w:ascii="Times New Roman" w:hAnsi="Times New Roman"/>
          <w:sz w:val="24"/>
          <w:szCs w:val="24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7E43C5">
        <w:rPr>
          <w:rFonts w:ascii="Times New Roman" w:hAnsi="Times New Roman"/>
          <w:sz w:val="24"/>
          <w:szCs w:val="24"/>
        </w:rPr>
        <w:t>.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B6ABC" w:rsidRDefault="003B6A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6B0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8A415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502D5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8A4157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5363F1" w:rsidRPr="008A41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  <w:r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8A41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E26" w:rsidRPr="007E4AD9" w:rsidRDefault="00CC1E2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8A4157" w:rsidP="00502D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6B6D76" w:rsidRPr="002D4240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6B6D76" w:rsidRDefault="00286B09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6D76" w:rsidRPr="007E4AD9" w:rsidRDefault="006B6D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Основы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Нормативно </w:t>
            </w:r>
            <w:proofErr w:type="gramStart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–п</w:t>
            </w:r>
            <w:proofErr w:type="gramEnd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РФ в мире по уровню </w:t>
            </w:r>
            <w:proofErr w:type="spellStart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8A4157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транспортных объектов в РФ и за рубежом. Основные сферы применения цифровых транспортных технологий.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Тема 1.7. Направления для </w:t>
            </w:r>
            <w:proofErr w:type="spellStart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цифровизации</w:t>
            </w:r>
            <w:proofErr w:type="spellEnd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Big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Data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. 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блокчейна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Искусственный интеллект.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Нейротехнологии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льная работа </w:t>
            </w:r>
            <w:proofErr w:type="gramStart"/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74B8D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ГИДУрал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8A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8A4157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lastRenderedPageBreak/>
              <w:t xml:space="preserve">технологий, системы стандартизации в области цифровых технологий, терминология в области цифровых технологий и в области разработки </w:t>
            </w:r>
            <w:proofErr w:type="gramStart"/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>ИТ</w:t>
            </w:r>
            <w:proofErr w:type="gramEnd"/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lastRenderedPageBreak/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86B0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23538E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9B6F76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 xml:space="preserve">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7E43C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 xml:space="preserve">Анимация в </w:t>
            </w:r>
            <w:proofErr w:type="spellStart"/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MathCAD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3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7E43C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7E4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8A41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7E43C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8A4157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286B0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B906F4" w:rsidRPr="00B906F4" w:rsidRDefault="00B906F4" w:rsidP="007E43C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C24C91" w:rsidRPr="00C24C9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43C5" w:rsidRDefault="007E43C5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72C4A" w:rsidRPr="00FE311E" w:rsidRDefault="00C72C4A" w:rsidP="00C72C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ABC" w:rsidRPr="00FE311E" w:rsidRDefault="003B6ABC" w:rsidP="003B6A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3B6ABC" w:rsidRPr="00632799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утв. президиумом Совета при Президенте РФ по стратегическому развитию и национальным проектам, протокол от 04.06.2019 №7. — Текст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//СПС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КонсультантПлюс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B6ABC" w:rsidRPr="00FE311E" w:rsidRDefault="003B6ABC" w:rsidP="003B6A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Цифровая трансформация и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логистический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инжиниринг на транспорте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/под ред. А. С. Синицына. — Москва: ФГБУ ДПО «УМЦ ЖДТ», 2021. — 224 с. — ISBN 978-5-907206-85-4. — Текст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//УМЦ ЖДТ : электронная библиотека. — URL: https://umczdt.ru/books/1196/251724/  — Режим доступа: для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авториз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. пользователей.</w:t>
      </w:r>
    </w:p>
    <w:p w:rsidR="003B6ABC" w:rsidRPr="00FE311E" w:rsidRDefault="003B6ABC" w:rsidP="003B6ABC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 xml:space="preserve">Романова А. Т. Интерактивные иерархические производственно экономические системы в условиях </w:t>
      </w:r>
      <w:proofErr w:type="spellStart"/>
      <w:r w:rsidRPr="00632799">
        <w:rPr>
          <w:rFonts w:eastAsia="Calibri"/>
          <w:bCs/>
          <w:lang w:eastAsia="en-US"/>
        </w:rPr>
        <w:t>высокодинамической</w:t>
      </w:r>
      <w:proofErr w:type="spellEnd"/>
      <w:r w:rsidRPr="00632799">
        <w:rPr>
          <w:rFonts w:eastAsia="Calibri"/>
          <w:bCs/>
          <w:lang w:eastAsia="en-US"/>
        </w:rPr>
        <w:t xml:space="preserve"> среды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учебное пособие /А. Т. Романова. –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2020. –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//УМЦ ЖДТ : электронная библиотека. –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http://umczdt.ru/books/45/242199/ — Режим доступа: для </w:t>
      </w:r>
      <w:proofErr w:type="spellStart"/>
      <w:r w:rsidRPr="00632799">
        <w:rPr>
          <w:rFonts w:eastAsia="Calibri"/>
          <w:bCs/>
          <w:lang w:eastAsia="en-US"/>
        </w:rPr>
        <w:t>авториз</w:t>
      </w:r>
      <w:proofErr w:type="spellEnd"/>
      <w:r w:rsidRPr="00632799">
        <w:rPr>
          <w:rFonts w:eastAsia="Calibri"/>
          <w:bCs/>
          <w:lang w:eastAsia="en-US"/>
        </w:rPr>
        <w:t>. пользователей.</w:t>
      </w:r>
    </w:p>
    <w:p w:rsidR="003B6ABC" w:rsidRPr="00632799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</w:r>
      <w:proofErr w:type="spellStart"/>
      <w:r w:rsidRPr="00632799">
        <w:rPr>
          <w:rFonts w:eastAsia="Calibri"/>
          <w:bCs/>
          <w:lang w:eastAsia="en-US"/>
        </w:rPr>
        <w:t>Шмытинский</w:t>
      </w:r>
      <w:proofErr w:type="spellEnd"/>
      <w:r w:rsidRPr="00632799">
        <w:rPr>
          <w:rFonts w:eastAsia="Calibri"/>
          <w:bCs/>
          <w:lang w:eastAsia="en-US"/>
        </w:rPr>
        <w:t xml:space="preserve"> В. В. Многоканальная связь на железнодорожном транспорте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учебное пособие /В. В. </w:t>
      </w:r>
      <w:proofErr w:type="spellStart"/>
      <w:r w:rsidRPr="00632799">
        <w:rPr>
          <w:rFonts w:eastAsia="Calibri"/>
          <w:bCs/>
          <w:lang w:eastAsia="en-US"/>
        </w:rPr>
        <w:t>Шмытинский</w:t>
      </w:r>
      <w:proofErr w:type="spellEnd"/>
      <w:r w:rsidRPr="00632799">
        <w:rPr>
          <w:rFonts w:eastAsia="Calibri"/>
          <w:bCs/>
          <w:lang w:eastAsia="en-US"/>
        </w:rPr>
        <w:t>, В. П. Глушко. —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2019. — 464 с. –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 УМЦ ЖДТ : электронная библиотека. -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http://umczdt.ru/books/41/230293/ - Режим доступа: для авто-риз. пользователей.</w:t>
      </w:r>
    </w:p>
    <w:p w:rsidR="003B6ABC" w:rsidRDefault="003B6ABC" w:rsidP="003B6ABC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632799">
        <w:rPr>
          <w:rFonts w:eastAsia="Calibri"/>
          <w:bCs/>
          <w:lang w:eastAsia="en-US"/>
        </w:rPr>
        <w:t>.</w:t>
      </w:r>
      <w:r w:rsidRPr="00632799">
        <w:rPr>
          <w:rFonts w:eastAsia="Calibri"/>
          <w:bCs/>
          <w:lang w:eastAsia="en-US"/>
        </w:rPr>
        <w:tab/>
      </w:r>
      <w:proofErr w:type="spellStart"/>
      <w:r w:rsidRPr="00632799">
        <w:rPr>
          <w:rFonts w:eastAsia="Calibri"/>
          <w:bCs/>
          <w:lang w:eastAsia="en-US"/>
        </w:rPr>
        <w:t>Терешина</w:t>
      </w:r>
      <w:proofErr w:type="spellEnd"/>
      <w:r w:rsidRPr="00632799">
        <w:rPr>
          <w:rFonts w:eastAsia="Calibri"/>
          <w:bCs/>
          <w:lang w:eastAsia="en-US"/>
        </w:rPr>
        <w:t xml:space="preserve"> Н. П. Управление инновациями на железнодорожном транспорте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учебник /Н. П. </w:t>
      </w:r>
      <w:proofErr w:type="spellStart"/>
      <w:r w:rsidRPr="00632799">
        <w:rPr>
          <w:rFonts w:eastAsia="Calibri"/>
          <w:bCs/>
          <w:lang w:eastAsia="en-US"/>
        </w:rPr>
        <w:t>Терешина</w:t>
      </w:r>
      <w:proofErr w:type="spellEnd"/>
      <w:r w:rsidRPr="00632799">
        <w:rPr>
          <w:rFonts w:eastAsia="Calibri"/>
          <w:bCs/>
          <w:lang w:eastAsia="en-US"/>
        </w:rPr>
        <w:t xml:space="preserve">, В. А. </w:t>
      </w:r>
      <w:proofErr w:type="spellStart"/>
      <w:r w:rsidRPr="00632799">
        <w:rPr>
          <w:rFonts w:eastAsia="Calibri"/>
          <w:bCs/>
          <w:lang w:eastAsia="en-US"/>
        </w:rPr>
        <w:t>Подсорин</w:t>
      </w:r>
      <w:proofErr w:type="spellEnd"/>
      <w:r w:rsidRPr="00632799">
        <w:rPr>
          <w:rFonts w:eastAsia="Calibri"/>
          <w:bCs/>
          <w:lang w:eastAsia="en-US"/>
        </w:rPr>
        <w:t>. —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2020. — 544 с. -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 УМЦ ЖДТ : электронная библиотека. -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http://umczdt.ru/books/45/242286/ - Режим доступа: для </w:t>
      </w:r>
      <w:proofErr w:type="spellStart"/>
      <w:r w:rsidRPr="00632799">
        <w:rPr>
          <w:rFonts w:eastAsia="Calibri"/>
          <w:bCs/>
          <w:lang w:eastAsia="en-US"/>
        </w:rPr>
        <w:t>авториз</w:t>
      </w:r>
      <w:proofErr w:type="spellEnd"/>
      <w:r w:rsidRPr="00632799">
        <w:rPr>
          <w:rFonts w:eastAsia="Calibri"/>
          <w:bCs/>
          <w:lang w:eastAsia="en-US"/>
        </w:rPr>
        <w:t>. пользователей.</w:t>
      </w:r>
    </w:p>
    <w:p w:rsidR="00C72C4A" w:rsidRDefault="00C72C4A" w:rsidP="00C72C4A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A120B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3B6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</w:t>
            </w:r>
            <w:r w:rsidR="003B6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A12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3B6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A120B7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</w:t>
            </w: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3B6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8A415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3B6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919" w:rsidRPr="004C712E" w:rsidRDefault="0093291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932919" w:rsidRPr="004C712E" w:rsidRDefault="0093291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F5FAD" w:rsidRDefault="00C24C9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7E43C5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502D57">
      <w:rPr>
        <w:rStyle w:val="af1"/>
        <w:rFonts w:ascii="Times New Roman" w:hAnsi="Times New Roman"/>
        <w:noProof/>
      </w:rPr>
      <w:t>2</w:t>
    </w:r>
    <w:r w:rsidRPr="00EF5FAD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C24C91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7E43C5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502D57">
      <w:rPr>
        <w:rFonts w:ascii="Times New Roman" w:hAnsi="Times New Roman"/>
        <w:noProof/>
      </w:rPr>
      <w:t>7</w:t>
    </w:r>
    <w:r w:rsidRPr="00E91C1E">
      <w:rPr>
        <w:rFonts w:ascii="Times New Roman" w:hAnsi="Times New Roman"/>
      </w:rPr>
      <w:fldChar w:fldCharType="end"/>
    </w:r>
  </w:p>
  <w:p w:rsidR="007E43C5" w:rsidRDefault="007E43C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C24C9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43C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3C5">
      <w:rPr>
        <w:rStyle w:val="af1"/>
        <w:noProof/>
      </w:rPr>
      <w:t>3</w:t>
    </w:r>
    <w:r>
      <w:rPr>
        <w:rStyle w:val="af1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Pr="00E91C1E" w:rsidRDefault="00C24C9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7E43C5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502D57">
      <w:rPr>
        <w:rStyle w:val="af1"/>
        <w:rFonts w:ascii="Times New Roman" w:hAnsi="Times New Roman"/>
        <w:noProof/>
      </w:rPr>
      <w:t>10</w:t>
    </w:r>
    <w:r w:rsidRPr="00E91C1E">
      <w:rPr>
        <w:rStyle w:val="af1"/>
        <w:rFonts w:ascii="Times New Roman" w:hAnsi="Times New Roman"/>
      </w:rPr>
      <w:fldChar w:fldCharType="end"/>
    </w:r>
  </w:p>
  <w:p w:rsidR="007E43C5" w:rsidRDefault="007E43C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919" w:rsidRPr="004C712E" w:rsidRDefault="0093291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932919" w:rsidRPr="004C712E" w:rsidRDefault="0093291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7E43C5" w:rsidRPr="00AC249E" w:rsidRDefault="007E43C5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5" w:rsidRDefault="007E43C5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103F5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0671"/>
    <w:rsid w:val="0023538E"/>
    <w:rsid w:val="0025197A"/>
    <w:rsid w:val="00274808"/>
    <w:rsid w:val="00282E69"/>
    <w:rsid w:val="00286B09"/>
    <w:rsid w:val="002A76AB"/>
    <w:rsid w:val="002E6C7C"/>
    <w:rsid w:val="003042A0"/>
    <w:rsid w:val="003333F1"/>
    <w:rsid w:val="00363AA4"/>
    <w:rsid w:val="003A46A4"/>
    <w:rsid w:val="003B0BA3"/>
    <w:rsid w:val="003B6ABC"/>
    <w:rsid w:val="003D15B6"/>
    <w:rsid w:val="003E1037"/>
    <w:rsid w:val="003E6885"/>
    <w:rsid w:val="0041529A"/>
    <w:rsid w:val="00441D51"/>
    <w:rsid w:val="00455F01"/>
    <w:rsid w:val="00456D03"/>
    <w:rsid w:val="0046362C"/>
    <w:rsid w:val="00477392"/>
    <w:rsid w:val="0048295E"/>
    <w:rsid w:val="00494693"/>
    <w:rsid w:val="00494AA5"/>
    <w:rsid w:val="004C14DF"/>
    <w:rsid w:val="004D1C24"/>
    <w:rsid w:val="004D7C1C"/>
    <w:rsid w:val="004F297E"/>
    <w:rsid w:val="004F4A5B"/>
    <w:rsid w:val="00502D57"/>
    <w:rsid w:val="0052746A"/>
    <w:rsid w:val="005342E8"/>
    <w:rsid w:val="00535BED"/>
    <w:rsid w:val="005363F1"/>
    <w:rsid w:val="00536931"/>
    <w:rsid w:val="00552F11"/>
    <w:rsid w:val="005910D6"/>
    <w:rsid w:val="005A347F"/>
    <w:rsid w:val="005B1D5F"/>
    <w:rsid w:val="005C6DD0"/>
    <w:rsid w:val="00616FCE"/>
    <w:rsid w:val="006264FC"/>
    <w:rsid w:val="00632799"/>
    <w:rsid w:val="00673A85"/>
    <w:rsid w:val="006A3F64"/>
    <w:rsid w:val="006B6D76"/>
    <w:rsid w:val="006C0FC2"/>
    <w:rsid w:val="006C3534"/>
    <w:rsid w:val="006C7F75"/>
    <w:rsid w:val="00700BAD"/>
    <w:rsid w:val="00712FFE"/>
    <w:rsid w:val="00731F49"/>
    <w:rsid w:val="007351BE"/>
    <w:rsid w:val="00753913"/>
    <w:rsid w:val="007614C7"/>
    <w:rsid w:val="00793B4C"/>
    <w:rsid w:val="007A3D36"/>
    <w:rsid w:val="007B78F5"/>
    <w:rsid w:val="007D2992"/>
    <w:rsid w:val="007D78C8"/>
    <w:rsid w:val="007E2058"/>
    <w:rsid w:val="007E43C5"/>
    <w:rsid w:val="007E4AD9"/>
    <w:rsid w:val="007F598F"/>
    <w:rsid w:val="007F6884"/>
    <w:rsid w:val="00813E5E"/>
    <w:rsid w:val="00821100"/>
    <w:rsid w:val="00824AD3"/>
    <w:rsid w:val="00837E1C"/>
    <w:rsid w:val="0085093C"/>
    <w:rsid w:val="008650BF"/>
    <w:rsid w:val="00872B31"/>
    <w:rsid w:val="00874B8D"/>
    <w:rsid w:val="00880F8F"/>
    <w:rsid w:val="00882FEF"/>
    <w:rsid w:val="008A4157"/>
    <w:rsid w:val="008F4121"/>
    <w:rsid w:val="008F4E1D"/>
    <w:rsid w:val="00926514"/>
    <w:rsid w:val="00932919"/>
    <w:rsid w:val="00934672"/>
    <w:rsid w:val="00935B92"/>
    <w:rsid w:val="009424D3"/>
    <w:rsid w:val="009459AB"/>
    <w:rsid w:val="009775F6"/>
    <w:rsid w:val="00994F9A"/>
    <w:rsid w:val="009A046E"/>
    <w:rsid w:val="009B6A59"/>
    <w:rsid w:val="009B6F76"/>
    <w:rsid w:val="009B76E5"/>
    <w:rsid w:val="009C2454"/>
    <w:rsid w:val="009F0FD5"/>
    <w:rsid w:val="009F5117"/>
    <w:rsid w:val="00A05CE3"/>
    <w:rsid w:val="00A120B7"/>
    <w:rsid w:val="00A14D6D"/>
    <w:rsid w:val="00A207F1"/>
    <w:rsid w:val="00A329A0"/>
    <w:rsid w:val="00A62B8B"/>
    <w:rsid w:val="00A85EF1"/>
    <w:rsid w:val="00AD48E0"/>
    <w:rsid w:val="00B22BD7"/>
    <w:rsid w:val="00B46C1B"/>
    <w:rsid w:val="00B505D5"/>
    <w:rsid w:val="00B5553A"/>
    <w:rsid w:val="00B64A99"/>
    <w:rsid w:val="00B66A19"/>
    <w:rsid w:val="00B73726"/>
    <w:rsid w:val="00B906F4"/>
    <w:rsid w:val="00B92850"/>
    <w:rsid w:val="00BA1382"/>
    <w:rsid w:val="00BA4D2D"/>
    <w:rsid w:val="00BB251F"/>
    <w:rsid w:val="00BB69F2"/>
    <w:rsid w:val="00BD11F4"/>
    <w:rsid w:val="00C161B6"/>
    <w:rsid w:val="00C20873"/>
    <w:rsid w:val="00C24C91"/>
    <w:rsid w:val="00C36DD6"/>
    <w:rsid w:val="00C432E6"/>
    <w:rsid w:val="00C51E3F"/>
    <w:rsid w:val="00C72C4A"/>
    <w:rsid w:val="00C85FC1"/>
    <w:rsid w:val="00C93508"/>
    <w:rsid w:val="00CA1087"/>
    <w:rsid w:val="00CB50F1"/>
    <w:rsid w:val="00CC1E26"/>
    <w:rsid w:val="00CC7F8E"/>
    <w:rsid w:val="00CD1AD8"/>
    <w:rsid w:val="00CF45DC"/>
    <w:rsid w:val="00CF7B23"/>
    <w:rsid w:val="00D01893"/>
    <w:rsid w:val="00D152A2"/>
    <w:rsid w:val="00D24D7A"/>
    <w:rsid w:val="00D31E14"/>
    <w:rsid w:val="00D33AA1"/>
    <w:rsid w:val="00D36D37"/>
    <w:rsid w:val="00D45634"/>
    <w:rsid w:val="00D740B3"/>
    <w:rsid w:val="00D77E6B"/>
    <w:rsid w:val="00DC05E4"/>
    <w:rsid w:val="00DD5722"/>
    <w:rsid w:val="00E10E8A"/>
    <w:rsid w:val="00E15ADC"/>
    <w:rsid w:val="00E41BA0"/>
    <w:rsid w:val="00E46FF1"/>
    <w:rsid w:val="00E812F2"/>
    <w:rsid w:val="00E91C1E"/>
    <w:rsid w:val="00EA2ADA"/>
    <w:rsid w:val="00EA5A21"/>
    <w:rsid w:val="00EB2797"/>
    <w:rsid w:val="00EB386B"/>
    <w:rsid w:val="00EE05A5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845E4-C4C0-4CAD-A8AF-A58CD173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60</cp:revision>
  <dcterms:created xsi:type="dcterms:W3CDTF">2023-04-05T12:34:00Z</dcterms:created>
  <dcterms:modified xsi:type="dcterms:W3CDTF">2025-06-02T08:04:00Z</dcterms:modified>
</cp:coreProperties>
</file>