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72E" w:rsidRPr="002A13A7" w:rsidRDefault="0081472E" w:rsidP="003F390A">
      <w:pPr>
        <w:tabs>
          <w:tab w:val="left" w:pos="0"/>
        </w:tabs>
        <w:spacing w:after="0" w:line="240" w:lineRule="auto"/>
        <w:ind w:firstLine="709"/>
        <w:jc w:val="right"/>
        <w:rPr>
          <w:rFonts w:ascii="Times New Roman" w:hAnsi="Times New Roman"/>
          <w:bCs/>
          <w:sz w:val="28"/>
          <w:szCs w:val="28"/>
          <w:lang w:eastAsia="ru-RU"/>
        </w:rPr>
      </w:pPr>
      <w:r w:rsidRPr="002A13A7">
        <w:rPr>
          <w:rFonts w:ascii="Times New Roman" w:hAnsi="Times New Roman"/>
          <w:bCs/>
          <w:sz w:val="28"/>
          <w:szCs w:val="28"/>
          <w:lang w:eastAsia="ru-RU"/>
        </w:rPr>
        <w:t xml:space="preserve">Приложение к </w:t>
      </w:r>
      <w:r w:rsidR="00602139" w:rsidRPr="002A13A7">
        <w:rPr>
          <w:rFonts w:ascii="Times New Roman" w:hAnsi="Times New Roman"/>
          <w:bCs/>
          <w:sz w:val="28"/>
          <w:szCs w:val="28"/>
          <w:lang w:eastAsia="ru-RU"/>
        </w:rPr>
        <w:t>ОПОП-П</w:t>
      </w:r>
    </w:p>
    <w:p w:rsidR="000E0442" w:rsidRPr="002A13A7" w:rsidRDefault="004E703F" w:rsidP="0081472E">
      <w:pPr>
        <w:tabs>
          <w:tab w:val="left" w:pos="0"/>
        </w:tabs>
        <w:spacing w:after="0" w:line="240" w:lineRule="auto"/>
        <w:ind w:firstLine="709"/>
        <w:jc w:val="right"/>
        <w:rPr>
          <w:rFonts w:ascii="Times New Roman" w:hAnsi="Times New Roman"/>
          <w:bCs/>
          <w:sz w:val="28"/>
          <w:szCs w:val="28"/>
          <w:lang w:eastAsia="ru-RU"/>
        </w:rPr>
      </w:pPr>
      <w:r w:rsidRPr="002A13A7">
        <w:rPr>
          <w:rFonts w:ascii="Times New Roman" w:hAnsi="Times New Roman"/>
          <w:bCs/>
          <w:sz w:val="28"/>
          <w:szCs w:val="28"/>
          <w:lang w:eastAsia="ru-RU"/>
        </w:rPr>
        <w:t xml:space="preserve">по </w:t>
      </w:r>
      <w:r w:rsidR="0081472E" w:rsidRPr="002A13A7">
        <w:rPr>
          <w:rFonts w:ascii="Times New Roman" w:hAnsi="Times New Roman"/>
          <w:bCs/>
          <w:sz w:val="28"/>
          <w:szCs w:val="28"/>
          <w:lang w:eastAsia="ru-RU"/>
        </w:rPr>
        <w:t xml:space="preserve">специальности </w:t>
      </w:r>
    </w:p>
    <w:p w:rsidR="002A13A7" w:rsidRDefault="00A66916" w:rsidP="00602139">
      <w:pPr>
        <w:suppressAutoHyphens/>
        <w:spacing w:after="0"/>
        <w:ind w:firstLine="403"/>
        <w:jc w:val="right"/>
        <w:rPr>
          <w:rFonts w:ascii="Times New Roman" w:hAnsi="Times New Roman"/>
          <w:bCs/>
          <w:color w:val="000000"/>
          <w:sz w:val="32"/>
          <w:szCs w:val="32"/>
        </w:rPr>
      </w:pPr>
      <w:r w:rsidRPr="002A13A7">
        <w:rPr>
          <w:rFonts w:ascii="Times New Roman" w:hAnsi="Times New Roman"/>
          <w:bCs/>
          <w:color w:val="000000"/>
          <w:sz w:val="32"/>
          <w:szCs w:val="32"/>
        </w:rPr>
        <w:t xml:space="preserve">08.02.10 Строительство железных </w:t>
      </w:r>
      <w:r w:rsidR="002A13A7">
        <w:rPr>
          <w:rFonts w:ascii="Times New Roman" w:hAnsi="Times New Roman"/>
          <w:bCs/>
          <w:color w:val="000000"/>
          <w:sz w:val="32"/>
          <w:szCs w:val="32"/>
        </w:rPr>
        <w:t xml:space="preserve">дорог, </w:t>
      </w:r>
    </w:p>
    <w:p w:rsidR="00602139" w:rsidRPr="002A13A7" w:rsidRDefault="002A13A7" w:rsidP="00602139">
      <w:pPr>
        <w:suppressAutoHyphens/>
        <w:spacing w:after="0"/>
        <w:ind w:firstLine="403"/>
        <w:jc w:val="right"/>
        <w:rPr>
          <w:rFonts w:ascii="Times New Roman" w:hAnsi="Times New Roman"/>
          <w:bCs/>
          <w:color w:val="000000"/>
          <w:sz w:val="32"/>
          <w:szCs w:val="32"/>
        </w:rPr>
      </w:pPr>
      <w:r>
        <w:rPr>
          <w:rFonts w:ascii="Times New Roman" w:hAnsi="Times New Roman"/>
          <w:bCs/>
          <w:color w:val="000000"/>
          <w:sz w:val="32"/>
          <w:szCs w:val="32"/>
        </w:rPr>
        <w:t>путь и путевое хозяйство</w:t>
      </w:r>
    </w:p>
    <w:p w:rsidR="003F390A" w:rsidRPr="000E0442" w:rsidRDefault="003F390A" w:rsidP="000E0442">
      <w:pPr>
        <w:tabs>
          <w:tab w:val="left" w:pos="0"/>
        </w:tabs>
        <w:spacing w:after="0" w:line="240" w:lineRule="auto"/>
        <w:ind w:firstLine="709"/>
        <w:jc w:val="right"/>
        <w:rPr>
          <w:rFonts w:ascii="Times New Roman" w:hAnsi="Times New Roman"/>
          <w:b/>
          <w:bCs/>
          <w:sz w:val="28"/>
          <w:szCs w:val="28"/>
          <w:lang w:eastAsia="ru-RU"/>
        </w:rPr>
      </w:pPr>
    </w:p>
    <w:p w:rsidR="003F390A" w:rsidRPr="000E0442" w:rsidRDefault="003F390A" w:rsidP="000E0442">
      <w:pPr>
        <w:tabs>
          <w:tab w:val="left" w:pos="0"/>
        </w:tabs>
        <w:spacing w:after="0" w:line="240" w:lineRule="auto"/>
        <w:ind w:firstLine="709"/>
        <w:jc w:val="both"/>
        <w:rPr>
          <w:rFonts w:ascii="Times New Roman" w:hAnsi="Times New Roman"/>
          <w:b/>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A80E44" w:rsidRPr="000E0442" w:rsidRDefault="00A66916" w:rsidP="009925C7">
      <w:pPr>
        <w:spacing w:after="0"/>
        <w:ind w:left="-567" w:firstLine="283"/>
        <w:jc w:val="center"/>
        <w:rPr>
          <w:rFonts w:ascii="Times New Roman" w:hAnsi="Times New Roman"/>
          <w:b/>
          <w:sz w:val="28"/>
          <w:szCs w:val="28"/>
        </w:rPr>
      </w:pPr>
      <w:r>
        <w:rPr>
          <w:rFonts w:ascii="Times New Roman" w:hAnsi="Times New Roman"/>
          <w:b/>
          <w:sz w:val="28"/>
          <w:szCs w:val="28"/>
        </w:rPr>
        <w:t>ОП.01 ИНЖЕНЕРНАЯ ГРАФИКА</w:t>
      </w:r>
    </w:p>
    <w:p w:rsidR="009925C7" w:rsidRPr="00602139" w:rsidRDefault="009925C7" w:rsidP="00602139">
      <w:pPr>
        <w:spacing w:after="0"/>
        <w:ind w:left="-567" w:firstLine="283"/>
        <w:jc w:val="center"/>
        <w:rPr>
          <w:rFonts w:ascii="Times New Roman" w:hAnsi="Times New Roman"/>
          <w:b/>
          <w:sz w:val="28"/>
          <w:szCs w:val="28"/>
        </w:rPr>
      </w:pPr>
      <w:r w:rsidRPr="002A13A7">
        <w:rPr>
          <w:rFonts w:ascii="Times New Roman" w:hAnsi="Times New Roman"/>
          <w:sz w:val="28"/>
          <w:szCs w:val="28"/>
        </w:rPr>
        <w:t>основной профессиональной образовательной программы</w:t>
      </w:r>
      <w:r w:rsidR="00602139" w:rsidRPr="002A13A7">
        <w:rPr>
          <w:rFonts w:ascii="Times New Roman" w:hAnsi="Times New Roman"/>
          <w:sz w:val="28"/>
          <w:szCs w:val="28"/>
        </w:rPr>
        <w:t xml:space="preserve"> -«</w:t>
      </w:r>
      <w:r w:rsidR="00602139" w:rsidRPr="00602139">
        <w:rPr>
          <w:rFonts w:ascii="Times New Roman" w:hAnsi="Times New Roman"/>
          <w:b/>
          <w:sz w:val="28"/>
          <w:szCs w:val="28"/>
        </w:rPr>
        <w:t>Профессионалитет»</w:t>
      </w:r>
    </w:p>
    <w:p w:rsidR="00A66916" w:rsidRPr="002A13A7" w:rsidRDefault="009925C7" w:rsidP="00A66916">
      <w:pPr>
        <w:spacing w:after="0" w:line="240" w:lineRule="auto"/>
        <w:jc w:val="center"/>
        <w:rPr>
          <w:rFonts w:ascii="Times New Roman" w:hAnsi="Times New Roman"/>
          <w:bCs/>
          <w:iCs/>
          <w:sz w:val="24"/>
          <w:szCs w:val="24"/>
        </w:rPr>
      </w:pPr>
      <w:bookmarkStart w:id="0" w:name="_GoBack"/>
      <w:r w:rsidRPr="002A13A7">
        <w:rPr>
          <w:rFonts w:ascii="Times New Roman" w:hAnsi="Times New Roman"/>
          <w:sz w:val="28"/>
          <w:szCs w:val="28"/>
        </w:rPr>
        <w:t xml:space="preserve">по специальности </w:t>
      </w:r>
      <w:r w:rsidR="00A66916" w:rsidRPr="002A13A7">
        <w:rPr>
          <w:rFonts w:ascii="Times New Roman" w:hAnsi="Times New Roman"/>
          <w:bCs/>
          <w:color w:val="000000"/>
          <w:sz w:val="28"/>
          <w:szCs w:val="28"/>
        </w:rPr>
        <w:t>08.02.10 Строительство железных дорог, путь и путевое хозяйство</w:t>
      </w:r>
    </w:p>
    <w:bookmarkEnd w:id="0"/>
    <w:p w:rsidR="00602139" w:rsidRPr="00602139" w:rsidRDefault="00602139" w:rsidP="00602139">
      <w:pPr>
        <w:suppressAutoHyphens/>
        <w:spacing w:after="0"/>
        <w:ind w:left="-567" w:firstLine="283"/>
        <w:jc w:val="center"/>
        <w:rPr>
          <w:rFonts w:ascii="Times New Roman" w:hAnsi="Times New Roman"/>
          <w:b/>
          <w:bCs/>
          <w:color w:val="000000"/>
          <w:sz w:val="28"/>
          <w:szCs w:val="28"/>
        </w:rPr>
      </w:pPr>
    </w:p>
    <w:p w:rsidR="009925C7" w:rsidRPr="00602139" w:rsidRDefault="009925C7" w:rsidP="00602139">
      <w:pPr>
        <w:spacing w:after="0" w:line="240" w:lineRule="auto"/>
        <w:ind w:left="-567" w:firstLine="283"/>
        <w:jc w:val="center"/>
        <w:rPr>
          <w:rFonts w:ascii="Times New Roman" w:hAnsi="Times New Roman"/>
          <w:b/>
          <w:sz w:val="28"/>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9A0EDE" w:rsidRDefault="009A0EDE" w:rsidP="00D778A4">
      <w:pPr>
        <w:widowControl w:val="0"/>
        <w:autoSpaceDE w:val="0"/>
        <w:autoSpaceDN w:val="0"/>
        <w:spacing w:before="5" w:after="0" w:line="240" w:lineRule="auto"/>
        <w:ind w:left="348"/>
        <w:jc w:val="center"/>
        <w:rPr>
          <w:b/>
        </w:rPr>
      </w:pPr>
    </w:p>
    <w:p w:rsidR="00602139" w:rsidRDefault="00602139" w:rsidP="00D778A4">
      <w:pPr>
        <w:widowControl w:val="0"/>
        <w:autoSpaceDE w:val="0"/>
        <w:autoSpaceDN w:val="0"/>
        <w:spacing w:before="5" w:after="0" w:line="240" w:lineRule="auto"/>
        <w:ind w:left="348"/>
        <w:jc w:val="center"/>
        <w:rPr>
          <w:b/>
        </w:rPr>
      </w:pPr>
    </w:p>
    <w:p w:rsidR="006E41F4" w:rsidRDefault="006E41F4" w:rsidP="006E41F4">
      <w:pPr>
        <w:spacing w:after="0"/>
        <w:jc w:val="center"/>
        <w:rPr>
          <w:rFonts w:ascii="Times New Roman" w:hAnsi="Times New Roman"/>
          <w:b/>
          <w:sz w:val="28"/>
        </w:rPr>
      </w:pPr>
      <w:r>
        <w:rPr>
          <w:rFonts w:ascii="Times New Roman" w:hAnsi="Times New Roman"/>
          <w:b/>
          <w:sz w:val="28"/>
        </w:rPr>
        <w:t>Содержание</w:t>
      </w:r>
    </w:p>
    <w:sdt>
      <w:sdtPr>
        <w:rPr>
          <w:rFonts w:asciiTheme="minorHAnsi" w:eastAsia="Times New Roman" w:hAnsiTheme="minorHAnsi" w:cs="Times New Roman"/>
          <w:b w:val="0"/>
          <w:bCs w:val="0"/>
          <w:color w:val="auto"/>
          <w:sz w:val="22"/>
          <w:szCs w:val="22"/>
        </w:rPr>
        <w:id w:val="107633876"/>
      </w:sdtPr>
      <w:sdtEndPr/>
      <w:sdtContent>
        <w:p w:rsidR="00C138FC" w:rsidRPr="00C138FC" w:rsidRDefault="00F537BB" w:rsidP="00C138FC">
          <w:pPr>
            <w:pStyle w:val="afe"/>
            <w:spacing w:before="0"/>
            <w:rPr>
              <w:rFonts w:ascii="Times New Roman" w:hAnsi="Times New Roman" w:cs="Times New Roman"/>
              <w:b w:val="0"/>
              <w:noProof/>
              <w:color w:val="auto"/>
            </w:rPr>
          </w:pPr>
          <w:r>
            <w:fldChar w:fldCharType="begin"/>
          </w:r>
          <w:r w:rsidR="00C138FC">
            <w:instrText xml:space="preserve"> TOC \o "1-3" \h \z \u </w:instrText>
          </w:r>
          <w:r>
            <w:fldChar w:fldCharType="separate"/>
          </w:r>
          <w:hyperlink w:anchor="_Toc130142342" w:history="1">
            <w:r w:rsidR="00C138FC" w:rsidRPr="00C138FC">
              <w:rPr>
                <w:rStyle w:val="af8"/>
                <w:rFonts w:ascii="Times New Roman" w:hAnsi="Times New Roman"/>
                <w:b w:val="0"/>
                <w:noProof/>
                <w:color w:val="auto"/>
              </w:rPr>
              <w:t>1.</w:t>
            </w:r>
            <w:r w:rsidR="00C138FC" w:rsidRPr="00C138FC">
              <w:rPr>
                <w:rFonts w:ascii="Times New Roman" w:hAnsi="Times New Roman" w:cs="Times New Roman"/>
                <w:b w:val="0"/>
                <w:noProof/>
                <w:color w:val="auto"/>
              </w:rPr>
              <w:tab/>
            </w:r>
            <w:r w:rsidR="00C138FC" w:rsidRPr="00C138FC">
              <w:rPr>
                <w:rStyle w:val="af8"/>
                <w:rFonts w:ascii="Times New Roman" w:hAnsi="Times New Roman"/>
                <w:b w:val="0"/>
                <w:noProof/>
                <w:color w:val="auto"/>
              </w:rPr>
              <w:t>Паспорт комплекта контрольно-оценочных средств</w:t>
            </w:r>
            <w:r w:rsidR="00C138FC" w:rsidRPr="00C138FC">
              <w:rPr>
                <w:rFonts w:ascii="Times New Roman" w:hAnsi="Times New Roman" w:cs="Times New Roman"/>
                <w:b w:val="0"/>
                <w:noProof/>
                <w:webHidden/>
                <w:color w:val="auto"/>
              </w:rPr>
              <w:tab/>
            </w:r>
            <w:r w:rsidR="00C138FC">
              <w:rPr>
                <w:rFonts w:ascii="Times New Roman" w:hAnsi="Times New Roman" w:cs="Times New Roman"/>
                <w:b w:val="0"/>
                <w:noProof/>
                <w:webHidden/>
                <w:color w:val="auto"/>
              </w:rPr>
              <w:t>…………………..</w:t>
            </w:r>
            <w:r w:rsidRPr="00C138FC">
              <w:rPr>
                <w:rFonts w:ascii="Times New Roman" w:hAnsi="Times New Roman" w:cs="Times New Roman"/>
                <w:b w:val="0"/>
                <w:noProof/>
                <w:webHidden/>
                <w:color w:val="auto"/>
              </w:rPr>
              <w:fldChar w:fldCharType="begin"/>
            </w:r>
            <w:r w:rsidR="00C138FC" w:rsidRPr="00C138FC">
              <w:rPr>
                <w:rFonts w:ascii="Times New Roman" w:hAnsi="Times New Roman" w:cs="Times New Roman"/>
                <w:b w:val="0"/>
                <w:noProof/>
                <w:webHidden/>
                <w:color w:val="auto"/>
              </w:rPr>
              <w:instrText xml:space="preserve"> PAGEREF _Toc130142342 \h </w:instrText>
            </w:r>
            <w:r w:rsidRPr="00C138FC">
              <w:rPr>
                <w:rFonts w:ascii="Times New Roman" w:hAnsi="Times New Roman" w:cs="Times New Roman"/>
                <w:b w:val="0"/>
                <w:noProof/>
                <w:webHidden/>
                <w:color w:val="auto"/>
              </w:rPr>
            </w:r>
            <w:r w:rsidRPr="00C138FC">
              <w:rPr>
                <w:rFonts w:ascii="Times New Roman" w:hAnsi="Times New Roman" w:cs="Times New Roman"/>
                <w:b w:val="0"/>
                <w:noProof/>
                <w:webHidden/>
                <w:color w:val="auto"/>
              </w:rPr>
              <w:fldChar w:fldCharType="separate"/>
            </w:r>
            <w:r w:rsidR="00391244">
              <w:rPr>
                <w:rFonts w:ascii="Times New Roman" w:hAnsi="Times New Roman" w:cs="Times New Roman"/>
                <w:b w:val="0"/>
                <w:noProof/>
                <w:webHidden/>
                <w:color w:val="auto"/>
              </w:rPr>
              <w:t>3</w:t>
            </w:r>
            <w:r w:rsidRPr="00C138FC">
              <w:rPr>
                <w:rFonts w:ascii="Times New Roman" w:hAnsi="Times New Roman" w:cs="Times New Roman"/>
                <w:b w:val="0"/>
                <w:noProof/>
                <w:webHidden/>
                <w:color w:val="auto"/>
              </w:rPr>
              <w:fldChar w:fldCharType="end"/>
            </w:r>
          </w:hyperlink>
        </w:p>
        <w:p w:rsidR="00C138FC" w:rsidRPr="00C138FC" w:rsidRDefault="00863A30" w:rsidP="00C138FC">
          <w:pPr>
            <w:pStyle w:val="12"/>
            <w:tabs>
              <w:tab w:val="left" w:pos="440"/>
              <w:tab w:val="right" w:leader="dot" w:pos="9345"/>
            </w:tabs>
            <w:spacing w:after="0"/>
            <w:rPr>
              <w:rFonts w:ascii="Times New Roman" w:hAnsi="Times New Roman"/>
              <w:noProof/>
              <w:sz w:val="28"/>
              <w:szCs w:val="28"/>
            </w:rPr>
          </w:pPr>
          <w:hyperlink w:anchor="_Toc130142343" w:history="1">
            <w:r w:rsidR="00C138FC" w:rsidRPr="00C138FC">
              <w:rPr>
                <w:rStyle w:val="af8"/>
                <w:rFonts w:ascii="Times New Roman" w:hAnsi="Times New Roman"/>
                <w:noProof/>
                <w:color w:val="auto"/>
                <w:sz w:val="28"/>
                <w:szCs w:val="28"/>
              </w:rPr>
              <w:t>2.</w:t>
            </w:r>
            <w:r w:rsidR="00C138FC" w:rsidRPr="00C138FC">
              <w:rPr>
                <w:rFonts w:ascii="Times New Roman" w:hAnsi="Times New Roman"/>
                <w:noProof/>
                <w:sz w:val="28"/>
                <w:szCs w:val="28"/>
              </w:rPr>
              <w:tab/>
            </w:r>
            <w:r w:rsidR="00C138FC" w:rsidRPr="00C138FC">
              <w:rPr>
                <w:rStyle w:val="af8"/>
                <w:rFonts w:ascii="Times New Roman" w:hAnsi="Times New Roman"/>
                <w:noProof/>
                <w:color w:val="auto"/>
                <w:sz w:val="28"/>
                <w:szCs w:val="28"/>
              </w:rPr>
              <w:t>Результаты освоения учебной дисциплины, подлежащие проверке</w:t>
            </w:r>
            <w:r w:rsidR="00C138FC" w:rsidRPr="00C138FC">
              <w:rPr>
                <w:rFonts w:ascii="Times New Roman" w:hAnsi="Times New Roman"/>
                <w:noProof/>
                <w:webHidden/>
                <w:sz w:val="28"/>
                <w:szCs w:val="28"/>
              </w:rPr>
              <w:tab/>
            </w:r>
            <w:r w:rsidR="00F537BB"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_Toc130142343 \h </w:instrText>
            </w:r>
            <w:r w:rsidR="00F537BB" w:rsidRPr="00C138FC">
              <w:rPr>
                <w:rFonts w:ascii="Times New Roman" w:hAnsi="Times New Roman"/>
                <w:noProof/>
                <w:webHidden/>
                <w:sz w:val="28"/>
                <w:szCs w:val="28"/>
              </w:rPr>
            </w:r>
            <w:r w:rsidR="00F537BB"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7</w:t>
            </w:r>
            <w:r w:rsidR="00F537BB" w:rsidRPr="00C138FC">
              <w:rPr>
                <w:rFonts w:ascii="Times New Roman" w:hAnsi="Times New Roman"/>
                <w:noProof/>
                <w:webHidden/>
                <w:sz w:val="28"/>
                <w:szCs w:val="28"/>
              </w:rPr>
              <w:fldChar w:fldCharType="end"/>
            </w:r>
          </w:hyperlink>
        </w:p>
        <w:p w:rsidR="00C138FC" w:rsidRPr="00C138FC" w:rsidRDefault="00863A30" w:rsidP="00C138FC">
          <w:pPr>
            <w:pStyle w:val="12"/>
            <w:tabs>
              <w:tab w:val="left" w:pos="440"/>
              <w:tab w:val="right" w:leader="dot" w:pos="9345"/>
            </w:tabs>
            <w:spacing w:after="0"/>
            <w:rPr>
              <w:rFonts w:ascii="Times New Roman" w:hAnsi="Times New Roman"/>
              <w:noProof/>
              <w:sz w:val="28"/>
              <w:szCs w:val="28"/>
            </w:rPr>
          </w:pPr>
          <w:hyperlink w:anchor="_Toc130142344" w:history="1">
            <w:r w:rsidR="00C138FC" w:rsidRPr="00C138FC">
              <w:rPr>
                <w:rStyle w:val="af8"/>
                <w:rFonts w:ascii="Times New Roman" w:hAnsi="Times New Roman"/>
                <w:noProof/>
                <w:color w:val="auto"/>
                <w:sz w:val="28"/>
                <w:szCs w:val="28"/>
              </w:rPr>
              <w:t>3.</w:t>
            </w:r>
            <w:r w:rsidR="00C138FC" w:rsidRPr="00C138FC">
              <w:rPr>
                <w:rFonts w:ascii="Times New Roman" w:hAnsi="Times New Roman"/>
                <w:noProof/>
                <w:sz w:val="28"/>
                <w:szCs w:val="28"/>
              </w:rPr>
              <w:tab/>
            </w:r>
            <w:r w:rsidR="00C138FC" w:rsidRPr="00C138FC">
              <w:rPr>
                <w:rStyle w:val="af8"/>
                <w:rFonts w:ascii="Times New Roman" w:hAnsi="Times New Roman"/>
                <w:noProof/>
                <w:color w:val="auto"/>
                <w:sz w:val="28"/>
                <w:szCs w:val="28"/>
              </w:rPr>
              <w:t>Оценка освоения учебной дисциплины:</w:t>
            </w:r>
            <w:r w:rsidR="00C138FC" w:rsidRPr="00C138FC">
              <w:rPr>
                <w:rFonts w:ascii="Times New Roman" w:hAnsi="Times New Roman"/>
                <w:noProof/>
                <w:webHidden/>
                <w:sz w:val="28"/>
                <w:szCs w:val="28"/>
              </w:rPr>
              <w:tab/>
            </w:r>
            <w:r w:rsidR="00F537BB"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_Toc130142344 \h </w:instrText>
            </w:r>
            <w:r w:rsidR="00F537BB" w:rsidRPr="00C138FC">
              <w:rPr>
                <w:rFonts w:ascii="Times New Roman" w:hAnsi="Times New Roman"/>
                <w:noProof/>
                <w:webHidden/>
                <w:sz w:val="28"/>
                <w:szCs w:val="28"/>
              </w:rPr>
            </w:r>
            <w:r w:rsidR="00F537BB"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9</w:t>
            </w:r>
            <w:r w:rsidR="00F537BB" w:rsidRPr="00C138FC">
              <w:rPr>
                <w:rFonts w:ascii="Times New Roman" w:hAnsi="Times New Roman"/>
                <w:noProof/>
                <w:webHidden/>
                <w:sz w:val="28"/>
                <w:szCs w:val="28"/>
              </w:rPr>
              <w:fldChar w:fldCharType="end"/>
            </w:r>
          </w:hyperlink>
        </w:p>
        <w:p w:rsidR="00C138FC" w:rsidRPr="00C138FC" w:rsidRDefault="00863A30" w:rsidP="00C138FC">
          <w:pPr>
            <w:pStyle w:val="21"/>
            <w:tabs>
              <w:tab w:val="right" w:leader="dot" w:pos="9345"/>
            </w:tabs>
            <w:spacing w:after="0"/>
            <w:rPr>
              <w:rFonts w:ascii="Times New Roman" w:hAnsi="Times New Roman"/>
              <w:noProof/>
              <w:sz w:val="28"/>
              <w:szCs w:val="28"/>
            </w:rPr>
          </w:pPr>
          <w:hyperlink w:anchor="_Toc130142345" w:history="1">
            <w:r w:rsidR="00C138FC" w:rsidRPr="00C138FC">
              <w:rPr>
                <w:rStyle w:val="af8"/>
                <w:rFonts w:ascii="Times New Roman" w:hAnsi="Times New Roman"/>
                <w:noProof/>
                <w:color w:val="auto"/>
                <w:sz w:val="28"/>
                <w:szCs w:val="28"/>
              </w:rPr>
              <w:t>3.1. Формы и методы контроля.</w:t>
            </w:r>
            <w:r w:rsidR="00C138FC" w:rsidRPr="00C138FC">
              <w:rPr>
                <w:rFonts w:ascii="Times New Roman" w:hAnsi="Times New Roman"/>
                <w:noProof/>
                <w:webHidden/>
                <w:sz w:val="28"/>
                <w:szCs w:val="28"/>
              </w:rPr>
              <w:tab/>
            </w:r>
            <w:r w:rsidR="00F537BB"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_Toc130142345 \h </w:instrText>
            </w:r>
            <w:r w:rsidR="00F537BB" w:rsidRPr="00C138FC">
              <w:rPr>
                <w:rFonts w:ascii="Times New Roman" w:hAnsi="Times New Roman"/>
                <w:noProof/>
                <w:webHidden/>
                <w:sz w:val="28"/>
                <w:szCs w:val="28"/>
              </w:rPr>
            </w:r>
            <w:r w:rsidR="00F537BB"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9</w:t>
            </w:r>
            <w:r w:rsidR="00F537BB" w:rsidRPr="00C138FC">
              <w:rPr>
                <w:rFonts w:ascii="Times New Roman" w:hAnsi="Times New Roman"/>
                <w:noProof/>
                <w:webHidden/>
                <w:sz w:val="28"/>
                <w:szCs w:val="28"/>
              </w:rPr>
              <w:fldChar w:fldCharType="end"/>
            </w:r>
          </w:hyperlink>
        </w:p>
        <w:p w:rsidR="00C138FC" w:rsidRPr="00C138FC" w:rsidRDefault="00863A30" w:rsidP="00C138FC">
          <w:pPr>
            <w:pStyle w:val="21"/>
            <w:tabs>
              <w:tab w:val="right" w:leader="dot" w:pos="9345"/>
            </w:tabs>
            <w:spacing w:after="0"/>
            <w:rPr>
              <w:rFonts w:ascii="Times New Roman" w:hAnsi="Times New Roman"/>
              <w:noProof/>
              <w:sz w:val="28"/>
              <w:szCs w:val="28"/>
            </w:rPr>
          </w:pPr>
          <w:hyperlink w:anchor="_Toc130142346" w:history="1">
            <w:r w:rsidR="00C138FC" w:rsidRPr="00C138FC">
              <w:rPr>
                <w:rStyle w:val="af8"/>
                <w:rFonts w:ascii="Times New Roman" w:hAnsi="Times New Roman"/>
                <w:noProof/>
                <w:color w:val="auto"/>
                <w:sz w:val="28"/>
                <w:szCs w:val="28"/>
              </w:rPr>
              <w:t>3.2 Кодификатор оценочных средств</w:t>
            </w:r>
            <w:r w:rsidR="00C138FC" w:rsidRPr="00C138FC">
              <w:rPr>
                <w:rFonts w:ascii="Times New Roman" w:hAnsi="Times New Roman"/>
                <w:noProof/>
                <w:webHidden/>
                <w:sz w:val="28"/>
                <w:szCs w:val="28"/>
              </w:rPr>
              <w:tab/>
            </w:r>
            <w:r w:rsidR="00F537BB"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_Toc130142346 \h </w:instrText>
            </w:r>
            <w:r w:rsidR="00F537BB" w:rsidRPr="00C138FC">
              <w:rPr>
                <w:rFonts w:ascii="Times New Roman" w:hAnsi="Times New Roman"/>
                <w:noProof/>
                <w:webHidden/>
                <w:sz w:val="28"/>
                <w:szCs w:val="28"/>
              </w:rPr>
            </w:r>
            <w:r w:rsidR="00F537BB"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22</w:t>
            </w:r>
            <w:r w:rsidR="00F537BB" w:rsidRPr="00C138FC">
              <w:rPr>
                <w:rFonts w:ascii="Times New Roman" w:hAnsi="Times New Roman"/>
                <w:noProof/>
                <w:webHidden/>
                <w:sz w:val="28"/>
                <w:szCs w:val="28"/>
              </w:rPr>
              <w:fldChar w:fldCharType="end"/>
            </w:r>
          </w:hyperlink>
        </w:p>
        <w:p w:rsidR="00C138FC" w:rsidRPr="00C138FC" w:rsidRDefault="00863A30" w:rsidP="00C138FC">
          <w:pPr>
            <w:pStyle w:val="12"/>
            <w:tabs>
              <w:tab w:val="right" w:leader="dot" w:pos="9345"/>
            </w:tabs>
            <w:spacing w:after="0"/>
            <w:rPr>
              <w:rFonts w:ascii="Times New Roman" w:hAnsi="Times New Roman"/>
              <w:noProof/>
              <w:sz w:val="28"/>
              <w:szCs w:val="28"/>
            </w:rPr>
          </w:pPr>
          <w:hyperlink w:anchor="_Toc130142347" w:history="1">
            <w:r w:rsidR="00C138FC" w:rsidRPr="00C138FC">
              <w:rPr>
                <w:rStyle w:val="af8"/>
                <w:rFonts w:ascii="Times New Roman" w:hAnsi="Times New Roman"/>
                <w:noProof/>
                <w:color w:val="auto"/>
                <w:sz w:val="28"/>
                <w:szCs w:val="28"/>
              </w:rPr>
              <w:t>4.Задания для оценки освоения дисциплины</w:t>
            </w:r>
            <w:r w:rsidR="00C138FC" w:rsidRPr="00C138FC">
              <w:rPr>
                <w:rFonts w:ascii="Times New Roman" w:hAnsi="Times New Roman"/>
                <w:noProof/>
                <w:webHidden/>
                <w:sz w:val="28"/>
                <w:szCs w:val="28"/>
              </w:rPr>
              <w:tab/>
            </w:r>
            <w:r w:rsidR="00F537BB" w:rsidRPr="00C138FC">
              <w:rPr>
                <w:rFonts w:ascii="Times New Roman" w:hAnsi="Times New Roman"/>
                <w:noProof/>
                <w:webHidden/>
                <w:sz w:val="28"/>
                <w:szCs w:val="28"/>
              </w:rPr>
              <w:fldChar w:fldCharType="begin"/>
            </w:r>
            <w:r w:rsidR="00C138FC" w:rsidRPr="00C138FC">
              <w:rPr>
                <w:rFonts w:ascii="Times New Roman" w:hAnsi="Times New Roman"/>
                <w:noProof/>
                <w:webHidden/>
                <w:sz w:val="28"/>
                <w:szCs w:val="28"/>
              </w:rPr>
              <w:instrText xml:space="preserve"> PAGEREF _Toc130142347 \h </w:instrText>
            </w:r>
            <w:r w:rsidR="00F537BB" w:rsidRPr="00C138FC">
              <w:rPr>
                <w:rFonts w:ascii="Times New Roman" w:hAnsi="Times New Roman"/>
                <w:noProof/>
                <w:webHidden/>
                <w:sz w:val="28"/>
                <w:szCs w:val="28"/>
              </w:rPr>
            </w:r>
            <w:r w:rsidR="00F537BB" w:rsidRPr="00C138FC">
              <w:rPr>
                <w:rFonts w:ascii="Times New Roman" w:hAnsi="Times New Roman"/>
                <w:noProof/>
                <w:webHidden/>
                <w:sz w:val="28"/>
                <w:szCs w:val="28"/>
              </w:rPr>
              <w:fldChar w:fldCharType="separate"/>
            </w:r>
            <w:r w:rsidR="00391244">
              <w:rPr>
                <w:rFonts w:ascii="Times New Roman" w:hAnsi="Times New Roman"/>
                <w:noProof/>
                <w:webHidden/>
                <w:sz w:val="28"/>
                <w:szCs w:val="28"/>
              </w:rPr>
              <w:t>23</w:t>
            </w:r>
            <w:r w:rsidR="00F537BB" w:rsidRPr="00C138FC">
              <w:rPr>
                <w:rFonts w:ascii="Times New Roman" w:hAnsi="Times New Roman"/>
                <w:noProof/>
                <w:webHidden/>
                <w:sz w:val="28"/>
                <w:szCs w:val="28"/>
              </w:rPr>
              <w:fldChar w:fldCharType="end"/>
            </w:r>
          </w:hyperlink>
        </w:p>
        <w:p w:rsidR="00C138FC" w:rsidRDefault="00F537BB">
          <w:r>
            <w:fldChar w:fldCharType="end"/>
          </w:r>
        </w:p>
      </w:sdtContent>
    </w:sdt>
    <w:p w:rsidR="006E41F4" w:rsidRDefault="006E41F4" w:rsidP="006E41F4">
      <w:pPr>
        <w:rPr>
          <w:rFonts w:ascii="Times New Roman" w:hAnsi="Times New Roman"/>
          <w:sz w:val="28"/>
        </w:rPr>
      </w:pPr>
      <w:r>
        <w:rPr>
          <w:rFonts w:ascii="Times New Roman" w:hAnsi="Times New Roman"/>
          <w:sz w:val="28"/>
        </w:rPr>
        <w:br w:type="page"/>
      </w:r>
    </w:p>
    <w:p w:rsidR="006E41F4" w:rsidRPr="00C138FC" w:rsidRDefault="006E41F4" w:rsidP="00C138FC">
      <w:pPr>
        <w:pStyle w:val="1"/>
        <w:numPr>
          <w:ilvl w:val="0"/>
          <w:numId w:val="30"/>
        </w:numPr>
        <w:jc w:val="center"/>
        <w:rPr>
          <w:sz w:val="28"/>
          <w:szCs w:val="28"/>
        </w:rPr>
      </w:pPr>
      <w:bookmarkStart w:id="1" w:name="_Toc130142342"/>
      <w:r w:rsidRPr="00C138FC">
        <w:rPr>
          <w:sz w:val="28"/>
          <w:szCs w:val="28"/>
        </w:rPr>
        <w:lastRenderedPageBreak/>
        <w:t>Паспорт комплекта контрольно-оценочных средств</w:t>
      </w:r>
      <w:bookmarkEnd w:id="1"/>
    </w:p>
    <w:p w:rsidR="006E41F4" w:rsidRDefault="006E41F4" w:rsidP="006E41F4">
      <w:pPr>
        <w:spacing w:after="0"/>
        <w:ind w:left="-284"/>
        <w:jc w:val="both"/>
        <w:rPr>
          <w:rFonts w:ascii="Times New Roman" w:hAnsi="Times New Roman"/>
          <w:sz w:val="28"/>
        </w:rPr>
      </w:pPr>
    </w:p>
    <w:p w:rsidR="006E41F4" w:rsidRPr="00602139" w:rsidRDefault="006E41F4" w:rsidP="00602139">
      <w:pPr>
        <w:spacing w:before="120" w:after="0" w:line="240" w:lineRule="auto"/>
        <w:ind w:firstLine="709"/>
        <w:jc w:val="both"/>
        <w:rPr>
          <w:rFonts w:ascii="Times New Roman" w:hAnsi="Times New Roman"/>
          <w:sz w:val="24"/>
          <w:szCs w:val="24"/>
        </w:rPr>
      </w:pPr>
      <w:r>
        <w:rPr>
          <w:rFonts w:ascii="Times New Roman" w:hAnsi="Times New Roman"/>
          <w:sz w:val="28"/>
        </w:rPr>
        <w:t xml:space="preserve">В результате освоения учебной дисциплины </w:t>
      </w:r>
      <w:r w:rsidR="00A66916">
        <w:rPr>
          <w:rFonts w:ascii="Times New Roman" w:hAnsi="Times New Roman"/>
          <w:spacing w:val="14"/>
          <w:sz w:val="28"/>
          <w:szCs w:val="28"/>
        </w:rPr>
        <w:t>ОП.01 ИНЖЕНЕРНАЯ ГРАФИКА</w:t>
      </w:r>
      <w:r>
        <w:rPr>
          <w:rFonts w:ascii="Times New Roman" w:hAnsi="Times New Roman"/>
          <w:sz w:val="28"/>
        </w:rPr>
        <w:t xml:space="preserve">  обучающийся должен обладать </w:t>
      </w:r>
      <w:r w:rsidRPr="000E0442">
        <w:rPr>
          <w:rFonts w:ascii="Times New Roman" w:hAnsi="Times New Roman"/>
          <w:sz w:val="28"/>
          <w:szCs w:val="28"/>
        </w:rPr>
        <w:t xml:space="preserve">предусмотренными ФГОС по </w:t>
      </w:r>
      <w:r w:rsidRPr="00602139">
        <w:rPr>
          <w:rFonts w:ascii="Times New Roman" w:hAnsi="Times New Roman"/>
          <w:sz w:val="28"/>
          <w:szCs w:val="28"/>
        </w:rPr>
        <w:t xml:space="preserve">специальности </w:t>
      </w:r>
      <w:r w:rsidR="00A66916">
        <w:rPr>
          <w:rFonts w:ascii="Times New Roman" w:hAnsi="Times New Roman"/>
          <w:bCs/>
          <w:color w:val="000000"/>
          <w:sz w:val="28"/>
          <w:szCs w:val="28"/>
        </w:rPr>
        <w:t>08.02.10 Строительство железных дорог, путь и путевое хозяйство,</w:t>
      </w:r>
      <w:r w:rsidRPr="00602139">
        <w:rPr>
          <w:rFonts w:ascii="Times New Roman" w:hAnsi="Times New Roman"/>
          <w:i/>
          <w:sz w:val="28"/>
          <w:szCs w:val="28"/>
        </w:rPr>
        <w:t xml:space="preserve"> </w:t>
      </w:r>
      <w:r w:rsidRPr="00602139">
        <w:rPr>
          <w:rFonts w:ascii="Times New Roman" w:hAnsi="Times New Roman"/>
          <w:sz w:val="28"/>
          <w:szCs w:val="28"/>
        </w:rPr>
        <w:t>следующими знаниями,</w:t>
      </w:r>
      <w:r w:rsidRPr="000E0442">
        <w:rPr>
          <w:rFonts w:ascii="Times New Roman" w:hAnsi="Times New Roman"/>
          <w:sz w:val="28"/>
          <w:szCs w:val="28"/>
        </w:rPr>
        <w:t xml:space="preserve"> умениями,</w:t>
      </w:r>
      <w:r>
        <w:rPr>
          <w:rFonts w:ascii="Times New Roman" w:hAnsi="Times New Roman"/>
          <w:sz w:val="28"/>
        </w:rPr>
        <w:t xml:space="preserve"> которые формируют профессиональные компетенции, и общими компетенциями</w:t>
      </w:r>
      <w:bookmarkStart w:id="2" w:name="_Hlk120217810"/>
      <w:r>
        <w:rPr>
          <w:rFonts w:ascii="Times New Roman" w:hAnsi="Times New Roman"/>
          <w:sz w:val="28"/>
        </w:rPr>
        <w:t>, а также личностными результатами осваиваемыми в рамках программы воспитания: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119"/>
        <w:gridCol w:w="2441"/>
        <w:gridCol w:w="1072"/>
        <w:gridCol w:w="2584"/>
      </w:tblGrid>
      <w:tr w:rsidR="00602139" w:rsidRPr="009630B9" w:rsidTr="00B839D1">
        <w:trPr>
          <w:trHeight w:val="649"/>
        </w:trPr>
        <w:tc>
          <w:tcPr>
            <w:tcW w:w="2355" w:type="dxa"/>
            <w:hideMark/>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Код</w:t>
            </w:r>
          </w:p>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ПК, ОК</w:t>
            </w:r>
          </w:p>
        </w:tc>
        <w:tc>
          <w:tcPr>
            <w:tcW w:w="1119" w:type="dxa"/>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Код умений</w:t>
            </w:r>
          </w:p>
        </w:tc>
        <w:tc>
          <w:tcPr>
            <w:tcW w:w="2441" w:type="dxa"/>
            <w:hideMark/>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Умения</w:t>
            </w:r>
          </w:p>
        </w:tc>
        <w:tc>
          <w:tcPr>
            <w:tcW w:w="1072" w:type="dxa"/>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Код знаний</w:t>
            </w:r>
          </w:p>
        </w:tc>
        <w:tc>
          <w:tcPr>
            <w:tcW w:w="2584" w:type="dxa"/>
            <w:hideMark/>
          </w:tcPr>
          <w:p w:rsidR="00602139" w:rsidRPr="00AF394D" w:rsidRDefault="00602139" w:rsidP="00602139">
            <w:pPr>
              <w:suppressAutoHyphens/>
              <w:spacing w:after="0" w:line="240" w:lineRule="auto"/>
              <w:jc w:val="center"/>
              <w:rPr>
                <w:rFonts w:ascii="Times New Roman" w:hAnsi="Times New Roman"/>
                <w:sz w:val="24"/>
                <w:szCs w:val="24"/>
              </w:rPr>
            </w:pPr>
            <w:r w:rsidRPr="00AF394D">
              <w:rPr>
                <w:rFonts w:ascii="Times New Roman" w:hAnsi="Times New Roman"/>
                <w:sz w:val="24"/>
                <w:szCs w:val="24"/>
              </w:rPr>
              <w:t>Знания</w:t>
            </w:r>
          </w:p>
        </w:tc>
      </w:tr>
      <w:tr w:rsidR="00A66916" w:rsidRPr="009630B9" w:rsidTr="00B839D1">
        <w:trPr>
          <w:trHeight w:val="20"/>
        </w:trPr>
        <w:tc>
          <w:tcPr>
            <w:tcW w:w="2355" w:type="dxa"/>
            <w:vMerge w:val="restart"/>
          </w:tcPr>
          <w:p w:rsidR="00A66916" w:rsidRPr="00085CD6" w:rsidRDefault="00A66916" w:rsidP="00A66916">
            <w:pPr>
              <w:suppressAutoHyphens/>
              <w:spacing w:after="0" w:line="240" w:lineRule="auto"/>
              <w:rPr>
                <w:rFonts w:ascii="Times New Roman" w:hAnsi="Times New Roman"/>
              </w:rPr>
            </w:pPr>
            <w:r w:rsidRPr="00085CD6">
              <w:rPr>
                <w:rFonts w:ascii="Times New Roman" w:hAnsi="Times New Roman"/>
              </w:rPr>
              <w:t>ПК 1.1. Выполнять различные виды геодезических съемок</w:t>
            </w:r>
          </w:p>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У 1.1.01</w:t>
            </w:r>
          </w:p>
        </w:tc>
        <w:tc>
          <w:tcPr>
            <w:tcW w:w="2441" w:type="dxa"/>
          </w:tcPr>
          <w:p w:rsidR="00A66916" w:rsidRPr="007C1A38" w:rsidRDefault="00A66916" w:rsidP="00A66916">
            <w:pPr>
              <w:spacing w:after="0" w:line="240" w:lineRule="auto"/>
              <w:jc w:val="both"/>
              <w:rPr>
                <w:rFonts w:ascii="Times New Roman" w:hAnsi="Times New Roman"/>
                <w:b/>
              </w:rPr>
            </w:pPr>
            <w:r w:rsidRPr="007C1A38">
              <w:rPr>
                <w:rFonts w:ascii="Times New Roman" w:hAnsi="Times New Roman"/>
              </w:rPr>
              <w:t>выполнять трассирование по картам, проектировать продольные и поперечные профили, выбирать оптимальный вариант железнодорожной линии</w:t>
            </w:r>
          </w:p>
        </w:tc>
        <w:tc>
          <w:tcPr>
            <w:tcW w:w="1072"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1.1.01</w:t>
            </w:r>
          </w:p>
        </w:tc>
        <w:tc>
          <w:tcPr>
            <w:tcW w:w="2584" w:type="dxa"/>
          </w:tcPr>
          <w:p w:rsidR="00A66916" w:rsidRPr="007C1A38" w:rsidRDefault="00A66916" w:rsidP="00A66916">
            <w:pPr>
              <w:pStyle w:val="ConsPlusNormal"/>
              <w:jc w:val="both"/>
              <w:rPr>
                <w:sz w:val="22"/>
                <w:szCs w:val="22"/>
              </w:rPr>
            </w:pPr>
            <w:r w:rsidRPr="007C1A38">
              <w:rPr>
                <w:sz w:val="22"/>
                <w:szCs w:val="22"/>
              </w:rPr>
              <w:t>устройство и применение геодезических приборов</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vMerge w:val="restart"/>
          </w:tcPr>
          <w:p w:rsidR="00A66916" w:rsidRPr="007C1A38" w:rsidRDefault="00A66916" w:rsidP="00A66916">
            <w:pPr>
              <w:spacing w:after="0" w:line="240" w:lineRule="auto"/>
              <w:rPr>
                <w:rFonts w:ascii="Times New Roman" w:hAnsi="Times New Roman"/>
              </w:rPr>
            </w:pPr>
            <w:r w:rsidRPr="007C1A38">
              <w:rPr>
                <w:rFonts w:ascii="Times New Roman" w:hAnsi="Times New Roman"/>
              </w:rPr>
              <w:t>У 1.2.01.</w:t>
            </w:r>
          </w:p>
          <w:p w:rsidR="00A66916" w:rsidRPr="007C1A38" w:rsidRDefault="00A66916" w:rsidP="00A66916">
            <w:pPr>
              <w:spacing w:after="0" w:line="240" w:lineRule="auto"/>
              <w:rPr>
                <w:rFonts w:ascii="Times New Roman" w:hAnsi="Times New Roman"/>
              </w:rPr>
            </w:pPr>
          </w:p>
        </w:tc>
        <w:tc>
          <w:tcPr>
            <w:tcW w:w="2441"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выполнять продольные и поперечные профили в специализированных автоматизированных системах</w:t>
            </w:r>
          </w:p>
          <w:p w:rsidR="00A66916" w:rsidRPr="007C1A38" w:rsidRDefault="00A66916" w:rsidP="00A66916">
            <w:pPr>
              <w:spacing w:after="0" w:line="240" w:lineRule="auto"/>
              <w:jc w:val="both"/>
              <w:rPr>
                <w:rFonts w:ascii="Times New Roman" w:hAnsi="Times New Roman"/>
              </w:rPr>
            </w:pPr>
          </w:p>
        </w:tc>
        <w:tc>
          <w:tcPr>
            <w:tcW w:w="1072"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1.2.01</w:t>
            </w:r>
          </w:p>
        </w:tc>
        <w:tc>
          <w:tcPr>
            <w:tcW w:w="2584" w:type="dxa"/>
          </w:tcPr>
          <w:p w:rsidR="00A66916" w:rsidRPr="007C1A38" w:rsidRDefault="00A66916" w:rsidP="00A66916">
            <w:pPr>
              <w:pStyle w:val="ConsPlusNormal"/>
              <w:jc w:val="both"/>
              <w:rPr>
                <w:b/>
                <w:sz w:val="22"/>
                <w:szCs w:val="22"/>
              </w:rPr>
            </w:pPr>
            <w:r w:rsidRPr="007C1A38">
              <w:rPr>
                <w:sz w:val="22"/>
                <w:szCs w:val="22"/>
              </w:rPr>
              <w:t>способы и правила геодезических измерений</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vMerge/>
          </w:tcPr>
          <w:p w:rsidR="00A66916" w:rsidRPr="0057116E" w:rsidRDefault="00A66916" w:rsidP="00602139">
            <w:pPr>
              <w:spacing w:after="0" w:line="240" w:lineRule="auto"/>
              <w:jc w:val="both"/>
              <w:rPr>
                <w:rFonts w:ascii="Times New Roman" w:hAnsi="Times New Roman"/>
              </w:rPr>
            </w:pPr>
          </w:p>
        </w:tc>
        <w:tc>
          <w:tcPr>
            <w:tcW w:w="2441" w:type="dxa"/>
            <w:vMerge/>
          </w:tcPr>
          <w:p w:rsidR="00A66916" w:rsidRPr="0057116E" w:rsidRDefault="00A66916" w:rsidP="00602139">
            <w:pPr>
              <w:pStyle w:val="ConsPlusNormal"/>
              <w:tabs>
                <w:tab w:val="left" w:pos="990"/>
              </w:tabs>
              <w:jc w:val="both"/>
              <w:rPr>
                <w:sz w:val="22"/>
                <w:szCs w:val="22"/>
              </w:rPr>
            </w:pPr>
          </w:p>
        </w:tc>
        <w:tc>
          <w:tcPr>
            <w:tcW w:w="1072" w:type="dxa"/>
          </w:tcPr>
          <w:p w:rsidR="00A66916" w:rsidRPr="007C1A38" w:rsidRDefault="00A66916" w:rsidP="00A66916">
            <w:pPr>
              <w:spacing w:after="0" w:line="240" w:lineRule="auto"/>
              <w:rPr>
                <w:rFonts w:ascii="Times New Roman" w:hAnsi="Times New Roman"/>
              </w:rPr>
            </w:pPr>
            <w:r w:rsidRPr="007C1A38">
              <w:rPr>
                <w:rFonts w:ascii="Times New Roman" w:hAnsi="Times New Roman"/>
              </w:rPr>
              <w:t>З 1.2.02</w:t>
            </w:r>
          </w:p>
        </w:tc>
        <w:tc>
          <w:tcPr>
            <w:tcW w:w="2584" w:type="dxa"/>
          </w:tcPr>
          <w:p w:rsidR="00A66916" w:rsidRPr="007C1A38" w:rsidRDefault="00A66916" w:rsidP="00A66916">
            <w:pPr>
              <w:pStyle w:val="ConsPlusNormal"/>
              <w:jc w:val="both"/>
              <w:rPr>
                <w:sz w:val="22"/>
                <w:szCs w:val="22"/>
              </w:rPr>
            </w:pPr>
            <w:r w:rsidRPr="007C1A38">
              <w:rPr>
                <w:sz w:val="22"/>
                <w:szCs w:val="22"/>
              </w:rPr>
              <w:t>специализированные автоматизированные системы для проектирования продольных и поперечных профилей</w:t>
            </w:r>
          </w:p>
        </w:tc>
      </w:tr>
      <w:tr w:rsidR="00A66916" w:rsidRPr="009630B9" w:rsidTr="00B839D1">
        <w:trPr>
          <w:trHeight w:val="253"/>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vMerge/>
          </w:tcPr>
          <w:p w:rsidR="00A66916" w:rsidRPr="0057116E" w:rsidRDefault="00A66916" w:rsidP="00602139">
            <w:pPr>
              <w:spacing w:after="0" w:line="240" w:lineRule="auto"/>
              <w:jc w:val="both"/>
              <w:rPr>
                <w:rFonts w:ascii="Times New Roman" w:hAnsi="Times New Roman"/>
              </w:rPr>
            </w:pPr>
          </w:p>
        </w:tc>
        <w:tc>
          <w:tcPr>
            <w:tcW w:w="2441" w:type="dxa"/>
            <w:vMerge/>
          </w:tcPr>
          <w:p w:rsidR="00A66916" w:rsidRPr="0057116E" w:rsidRDefault="00A66916" w:rsidP="00602139">
            <w:pPr>
              <w:pStyle w:val="ConsPlusNormal"/>
              <w:jc w:val="both"/>
              <w:rPr>
                <w:sz w:val="22"/>
                <w:szCs w:val="22"/>
              </w:rPr>
            </w:pPr>
          </w:p>
        </w:tc>
        <w:tc>
          <w:tcPr>
            <w:tcW w:w="1072" w:type="dxa"/>
            <w:vMerge w:val="restart"/>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1.3.01</w:t>
            </w:r>
          </w:p>
        </w:tc>
        <w:tc>
          <w:tcPr>
            <w:tcW w:w="2584"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правила трассирования и проектирования железных дорог, требования, предъявляемые к ним</w:t>
            </w:r>
          </w:p>
        </w:tc>
      </w:tr>
      <w:tr w:rsidR="00A66916" w:rsidRPr="009630B9" w:rsidTr="00B839D1">
        <w:trPr>
          <w:trHeight w:val="691"/>
        </w:trPr>
        <w:tc>
          <w:tcPr>
            <w:tcW w:w="2355" w:type="dxa"/>
            <w:vMerge/>
            <w:tcBorders>
              <w:bottom w:val="single" w:sz="4" w:space="0" w:color="auto"/>
            </w:tcBorders>
          </w:tcPr>
          <w:p w:rsidR="00A66916" w:rsidRDefault="00A66916" w:rsidP="00602139">
            <w:pPr>
              <w:suppressAutoHyphens/>
              <w:spacing w:after="0" w:line="240" w:lineRule="auto"/>
              <w:jc w:val="center"/>
              <w:rPr>
                <w:rFonts w:ascii="Times New Roman" w:hAnsi="Times New Roman"/>
              </w:rPr>
            </w:pPr>
          </w:p>
        </w:tc>
        <w:tc>
          <w:tcPr>
            <w:tcW w:w="1119" w:type="dxa"/>
            <w:tcBorders>
              <w:bottom w:val="single" w:sz="4" w:space="0" w:color="auto"/>
            </w:tcBorders>
          </w:tcPr>
          <w:p w:rsidR="00A66916" w:rsidRPr="0057116E" w:rsidRDefault="00A66916" w:rsidP="00602139">
            <w:pPr>
              <w:spacing w:after="0" w:line="240" w:lineRule="auto"/>
              <w:jc w:val="both"/>
              <w:rPr>
                <w:rFonts w:ascii="Times New Roman" w:hAnsi="Times New Roman"/>
              </w:rPr>
            </w:pPr>
            <w:r w:rsidRPr="007C1A38">
              <w:rPr>
                <w:rFonts w:ascii="Times New Roman" w:hAnsi="Times New Roman"/>
              </w:rPr>
              <w:t>У 1.3.01</w:t>
            </w:r>
          </w:p>
        </w:tc>
        <w:tc>
          <w:tcPr>
            <w:tcW w:w="2441" w:type="dxa"/>
            <w:tcBorders>
              <w:bottom w:val="single" w:sz="4" w:space="0" w:color="auto"/>
            </w:tcBorders>
          </w:tcPr>
          <w:p w:rsidR="00A66916" w:rsidRPr="0057116E" w:rsidRDefault="00A66916" w:rsidP="00602139">
            <w:pPr>
              <w:pStyle w:val="ConsPlusNormal"/>
              <w:jc w:val="both"/>
              <w:rPr>
                <w:sz w:val="22"/>
                <w:szCs w:val="22"/>
              </w:rPr>
            </w:pPr>
            <w:r w:rsidRPr="007C1A38">
              <w:rPr>
                <w:sz w:val="22"/>
                <w:szCs w:val="22"/>
              </w:rPr>
              <w:t>выполнять разбивочные работы, вести геодезический контроль на изысканиях и различных этапах строительства железных дорог</w:t>
            </w:r>
          </w:p>
        </w:tc>
        <w:tc>
          <w:tcPr>
            <w:tcW w:w="1072" w:type="dxa"/>
            <w:vMerge/>
            <w:tcBorders>
              <w:bottom w:val="single" w:sz="4" w:space="0" w:color="auto"/>
            </w:tcBorders>
          </w:tcPr>
          <w:p w:rsidR="00A66916" w:rsidRPr="0057116E" w:rsidRDefault="00A66916" w:rsidP="00602139">
            <w:pPr>
              <w:spacing w:after="0" w:line="240" w:lineRule="auto"/>
              <w:jc w:val="both"/>
              <w:rPr>
                <w:rFonts w:ascii="Times New Roman" w:hAnsi="Times New Roman"/>
              </w:rPr>
            </w:pPr>
          </w:p>
        </w:tc>
        <w:tc>
          <w:tcPr>
            <w:tcW w:w="2584" w:type="dxa"/>
            <w:vMerge/>
            <w:tcBorders>
              <w:bottom w:val="single" w:sz="4" w:space="0" w:color="auto"/>
            </w:tcBorders>
          </w:tcPr>
          <w:p w:rsidR="00A66916" w:rsidRPr="0057116E" w:rsidRDefault="00A66916" w:rsidP="00602139">
            <w:pPr>
              <w:pStyle w:val="ConsPlusNormal"/>
              <w:jc w:val="both"/>
              <w:rPr>
                <w:sz w:val="22"/>
                <w:szCs w:val="22"/>
                <w:highlight w:val="yellow"/>
              </w:rPr>
            </w:pPr>
          </w:p>
        </w:tc>
      </w:tr>
      <w:tr w:rsidR="00A66916" w:rsidRPr="009630B9" w:rsidTr="00B839D1">
        <w:trPr>
          <w:trHeight w:val="1184"/>
        </w:trPr>
        <w:tc>
          <w:tcPr>
            <w:tcW w:w="2355" w:type="dxa"/>
            <w:vMerge w:val="restart"/>
          </w:tcPr>
          <w:p w:rsidR="00A66916" w:rsidRPr="00085CD6" w:rsidRDefault="00A66916" w:rsidP="00A66916">
            <w:pPr>
              <w:spacing w:after="0" w:line="240" w:lineRule="auto"/>
              <w:rPr>
                <w:rFonts w:ascii="Times New Roman" w:hAnsi="Times New Roman"/>
              </w:rPr>
            </w:pPr>
            <w:r w:rsidRPr="00085CD6">
              <w:rPr>
                <w:rFonts w:ascii="Times New Roman" w:hAnsi="Times New Roman"/>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У 3.1.01</w:t>
            </w:r>
          </w:p>
        </w:tc>
        <w:tc>
          <w:tcPr>
            <w:tcW w:w="2441" w:type="dxa"/>
          </w:tcPr>
          <w:p w:rsidR="00A66916" w:rsidRPr="007C1A38" w:rsidRDefault="00A66916" w:rsidP="00A66916">
            <w:pPr>
              <w:pStyle w:val="ConsPlusNormal"/>
              <w:jc w:val="both"/>
              <w:rPr>
                <w:b/>
                <w:sz w:val="22"/>
                <w:szCs w:val="22"/>
              </w:rPr>
            </w:pPr>
            <w:r w:rsidRPr="007C1A38">
              <w:rPr>
                <w:sz w:val="22"/>
                <w:szCs w:val="22"/>
              </w:rPr>
              <w:t>производить осмотр участка железнодорожного пути и искусственных сооружений</w:t>
            </w:r>
          </w:p>
        </w:tc>
        <w:tc>
          <w:tcPr>
            <w:tcW w:w="1072" w:type="dxa"/>
            <w:vMerge w:val="restart"/>
          </w:tcPr>
          <w:p w:rsidR="00A66916" w:rsidRPr="007C1A38" w:rsidRDefault="00A66916" w:rsidP="00A66916">
            <w:pPr>
              <w:spacing w:after="0" w:line="240" w:lineRule="auto"/>
              <w:rPr>
                <w:rFonts w:ascii="Times New Roman" w:hAnsi="Times New Roman"/>
                <w:b/>
              </w:rPr>
            </w:pPr>
            <w:r w:rsidRPr="007C1A38">
              <w:rPr>
                <w:rFonts w:ascii="Times New Roman" w:hAnsi="Times New Roman"/>
              </w:rPr>
              <w:t>З 3.1.01</w:t>
            </w:r>
          </w:p>
        </w:tc>
        <w:tc>
          <w:tcPr>
            <w:tcW w:w="2584" w:type="dxa"/>
            <w:vMerge w:val="restart"/>
          </w:tcPr>
          <w:p w:rsidR="00A66916" w:rsidRPr="007C1A38" w:rsidRDefault="00A66916" w:rsidP="00A66916">
            <w:pPr>
              <w:pStyle w:val="ConsPlusNormal"/>
              <w:jc w:val="both"/>
              <w:rPr>
                <w:b/>
                <w:sz w:val="22"/>
                <w:szCs w:val="22"/>
              </w:rPr>
            </w:pPr>
            <w:r w:rsidRPr="007C1A38">
              <w:rPr>
                <w:sz w:val="22"/>
                <w:szCs w:val="22"/>
              </w:rPr>
              <w:t>конструкцию, устройство основных элементов железнодорожного пути и искусственных сооружений</w:t>
            </w:r>
          </w:p>
        </w:tc>
      </w:tr>
      <w:tr w:rsidR="00A66916" w:rsidRPr="009630B9" w:rsidTr="00B839D1">
        <w:trPr>
          <w:trHeight w:val="2605"/>
        </w:trPr>
        <w:tc>
          <w:tcPr>
            <w:tcW w:w="2355" w:type="dxa"/>
            <w:vMerge/>
          </w:tcPr>
          <w:p w:rsidR="00A66916" w:rsidRPr="00085CD6" w:rsidRDefault="00A66916" w:rsidP="00A66916">
            <w:pPr>
              <w:spacing w:after="0" w:line="240" w:lineRule="auto"/>
              <w:rPr>
                <w:rFonts w:ascii="Times New Roman" w:hAnsi="Times New Roman"/>
              </w:rPr>
            </w:pPr>
          </w:p>
        </w:tc>
        <w:tc>
          <w:tcPr>
            <w:tcW w:w="1119" w:type="dxa"/>
          </w:tcPr>
          <w:p w:rsidR="00A66916" w:rsidRPr="007C1A38" w:rsidRDefault="00A66916" w:rsidP="00A66916">
            <w:pPr>
              <w:spacing w:after="0" w:line="240" w:lineRule="auto"/>
              <w:rPr>
                <w:rFonts w:ascii="Times New Roman" w:hAnsi="Times New Roman"/>
                <w:b/>
              </w:rPr>
            </w:pPr>
            <w:r w:rsidRPr="007C1A38">
              <w:rPr>
                <w:rFonts w:ascii="Times New Roman" w:hAnsi="Times New Roman"/>
              </w:rPr>
              <w:t>У 3.1.02</w:t>
            </w:r>
          </w:p>
        </w:tc>
        <w:tc>
          <w:tcPr>
            <w:tcW w:w="2441" w:type="dxa"/>
          </w:tcPr>
          <w:p w:rsidR="00A66916" w:rsidRPr="007C1A38" w:rsidRDefault="00A66916" w:rsidP="00A66916">
            <w:pPr>
              <w:pStyle w:val="ConsPlusNormal"/>
              <w:jc w:val="both"/>
              <w:rPr>
                <w:b/>
                <w:sz w:val="22"/>
                <w:szCs w:val="22"/>
              </w:rPr>
            </w:pPr>
            <w:r w:rsidRPr="007C1A38">
              <w:rPr>
                <w:sz w:val="22"/>
                <w:szCs w:val="22"/>
              </w:rPr>
              <w:t>выявлять имеющиеся неисправности элементов верхнего строения пути, земляного полотна</w:t>
            </w:r>
          </w:p>
        </w:tc>
        <w:tc>
          <w:tcPr>
            <w:tcW w:w="1072" w:type="dxa"/>
            <w:vMerge/>
          </w:tcPr>
          <w:p w:rsidR="00A66916" w:rsidRPr="0057116E" w:rsidRDefault="00A66916" w:rsidP="00602139">
            <w:pPr>
              <w:spacing w:after="0" w:line="240" w:lineRule="auto"/>
              <w:jc w:val="both"/>
              <w:rPr>
                <w:rFonts w:ascii="Times New Roman" w:hAnsi="Times New Roman"/>
              </w:rPr>
            </w:pPr>
          </w:p>
        </w:tc>
        <w:tc>
          <w:tcPr>
            <w:tcW w:w="2584" w:type="dxa"/>
            <w:vMerge/>
          </w:tcPr>
          <w:p w:rsidR="00A66916" w:rsidRPr="0057116E" w:rsidRDefault="00A66916" w:rsidP="00602139">
            <w:pPr>
              <w:spacing w:after="0" w:line="240" w:lineRule="auto"/>
              <w:jc w:val="both"/>
              <w:rPr>
                <w:rFonts w:ascii="Times New Roman" w:hAnsi="Times New Roman"/>
              </w:rPr>
            </w:pPr>
          </w:p>
        </w:tc>
      </w:tr>
      <w:tr w:rsidR="00A66916" w:rsidRPr="009630B9" w:rsidTr="00B839D1">
        <w:trPr>
          <w:trHeight w:val="20"/>
        </w:trPr>
        <w:tc>
          <w:tcPr>
            <w:tcW w:w="2355" w:type="dxa"/>
            <w:vMerge w:val="restart"/>
          </w:tcPr>
          <w:p w:rsidR="00A66916" w:rsidRPr="007C1A38" w:rsidRDefault="00A66916" w:rsidP="00A66916">
            <w:pPr>
              <w:spacing w:after="0" w:line="240" w:lineRule="auto"/>
              <w:rPr>
                <w:rFonts w:ascii="Times New Roman" w:hAnsi="Times New Roman"/>
              </w:rPr>
            </w:pPr>
            <w:r w:rsidRPr="007C1A38">
              <w:rPr>
                <w:rFonts w:ascii="Times New Roman" w:hAnsi="Times New Roman"/>
              </w:rPr>
              <w:lastRenderedPageBreak/>
              <w:t>ОК 01.</w:t>
            </w:r>
          </w:p>
          <w:p w:rsidR="00A66916" w:rsidRPr="007C1A38" w:rsidRDefault="00A66916" w:rsidP="00A66916">
            <w:pPr>
              <w:spacing w:after="0" w:line="240" w:lineRule="auto"/>
              <w:rPr>
                <w:rFonts w:ascii="Times New Roman" w:hAnsi="Times New Roman"/>
              </w:rPr>
            </w:pPr>
            <w:r w:rsidRPr="007C1A38">
              <w:rPr>
                <w:rFonts w:ascii="Times New Roman" w:hAnsi="Times New Roman"/>
              </w:rPr>
              <w:t>Выбирать способы решения задач профессиональной деятельности применительно к различным контекстам</w:t>
            </w: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01.01</w:t>
            </w:r>
          </w:p>
        </w:tc>
        <w:tc>
          <w:tcPr>
            <w:tcW w:w="2441" w:type="dxa"/>
          </w:tcPr>
          <w:p w:rsidR="00A66916" w:rsidRPr="007C1A38" w:rsidRDefault="00A66916" w:rsidP="00A66916">
            <w:pPr>
              <w:spacing w:after="0" w:line="240" w:lineRule="auto"/>
              <w:jc w:val="both"/>
              <w:rPr>
                <w:rFonts w:ascii="Times New Roman" w:hAnsi="Times New Roman"/>
                <w:b/>
                <w:bCs/>
              </w:rPr>
            </w:pPr>
            <w:r w:rsidRPr="007C1A38">
              <w:rPr>
                <w:rFonts w:ascii="Times New Roman" w:hAnsi="Times New Roman"/>
              </w:rPr>
              <w:t>распознавать задачу и/или проблему в профессиональном и/или социальном контексте</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01.01</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актуальный профессиональный и социальный контекст, в котором приходится работать и жить</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01.02</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анализировать задачу и/или проблему и выделять её составные части</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01.02</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основные источники информации и ресурсы для решения задач и проблем в профессиональном и/или социальном контексте</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01.03</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определять этапы решения задачи</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01.03</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алгоритмы выполнения работ в профессиональной и смежных областях</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01.04</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выявлять и эффективно искать информацию, необходимую для решения задачи и/или проблемы</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01.04</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методы работы в профессиональной и смежных сферах</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01.05</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составлять план действия</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01.05</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структуру плана для решения задач</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01.06</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определять необходимые ресурсы</w:t>
            </w:r>
          </w:p>
        </w:tc>
        <w:tc>
          <w:tcPr>
            <w:tcW w:w="1072"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01.06</w:t>
            </w:r>
          </w:p>
        </w:tc>
        <w:tc>
          <w:tcPr>
            <w:tcW w:w="2584"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порядок оценки результатов решения задач профессиональной деятельности</w:t>
            </w: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01.07</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владеть актуальными методами работы в профессиональной и смежных сферах</w:t>
            </w:r>
          </w:p>
        </w:tc>
        <w:tc>
          <w:tcPr>
            <w:tcW w:w="1072" w:type="dxa"/>
            <w:vMerge/>
          </w:tcPr>
          <w:p w:rsidR="00A66916" w:rsidRPr="00AF394D" w:rsidRDefault="00A66916" w:rsidP="00602139">
            <w:pPr>
              <w:suppressAutoHyphens/>
              <w:spacing w:after="0" w:line="240" w:lineRule="auto"/>
              <w:jc w:val="center"/>
              <w:rPr>
                <w:rFonts w:ascii="Times New Roman" w:hAnsi="Times New Roman"/>
                <w:sz w:val="24"/>
                <w:szCs w:val="24"/>
              </w:rPr>
            </w:pPr>
          </w:p>
        </w:tc>
        <w:tc>
          <w:tcPr>
            <w:tcW w:w="2584" w:type="dxa"/>
            <w:vMerge/>
          </w:tcPr>
          <w:p w:rsidR="00A66916" w:rsidRPr="00AF394D" w:rsidRDefault="00A66916" w:rsidP="00602139">
            <w:pPr>
              <w:suppressAutoHyphens/>
              <w:spacing w:after="0" w:line="240" w:lineRule="auto"/>
              <w:jc w:val="center"/>
              <w:rPr>
                <w:rFonts w:ascii="Times New Roman" w:hAnsi="Times New Roman"/>
                <w:sz w:val="24"/>
                <w:szCs w:val="24"/>
              </w:rPr>
            </w:pP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01.08</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реализовывать составленный план</w:t>
            </w:r>
          </w:p>
        </w:tc>
        <w:tc>
          <w:tcPr>
            <w:tcW w:w="1072" w:type="dxa"/>
            <w:vMerge/>
          </w:tcPr>
          <w:p w:rsidR="00A66916" w:rsidRPr="00AF394D" w:rsidRDefault="00A66916" w:rsidP="00602139">
            <w:pPr>
              <w:suppressAutoHyphens/>
              <w:spacing w:after="0" w:line="240" w:lineRule="auto"/>
              <w:jc w:val="center"/>
              <w:rPr>
                <w:rFonts w:ascii="Times New Roman" w:hAnsi="Times New Roman"/>
                <w:sz w:val="24"/>
                <w:szCs w:val="24"/>
              </w:rPr>
            </w:pPr>
          </w:p>
        </w:tc>
        <w:tc>
          <w:tcPr>
            <w:tcW w:w="2584" w:type="dxa"/>
            <w:vMerge/>
          </w:tcPr>
          <w:p w:rsidR="00A66916" w:rsidRPr="00AF394D" w:rsidRDefault="00A66916" w:rsidP="00602139">
            <w:pPr>
              <w:suppressAutoHyphens/>
              <w:spacing w:after="0" w:line="240" w:lineRule="auto"/>
              <w:jc w:val="center"/>
              <w:rPr>
                <w:rFonts w:ascii="Times New Roman" w:hAnsi="Times New Roman"/>
                <w:sz w:val="24"/>
                <w:szCs w:val="24"/>
              </w:rPr>
            </w:pPr>
          </w:p>
        </w:tc>
      </w:tr>
      <w:tr w:rsidR="00A66916" w:rsidRPr="009630B9" w:rsidTr="00B839D1">
        <w:trPr>
          <w:trHeight w:val="20"/>
        </w:trPr>
        <w:tc>
          <w:tcPr>
            <w:tcW w:w="2355" w:type="dxa"/>
            <w:vMerge/>
          </w:tcPr>
          <w:p w:rsidR="00A66916" w:rsidRDefault="00A66916" w:rsidP="00602139">
            <w:pPr>
              <w:suppressAutoHyphens/>
              <w:spacing w:after="0" w:line="240" w:lineRule="auto"/>
              <w:jc w:val="center"/>
              <w:rPr>
                <w:rFonts w:ascii="Times New Roman" w:hAnsi="Times New Roman"/>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01.09</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оценивать результат и последствия своих действий (самостоятельно или с помощью наставника)</w:t>
            </w:r>
          </w:p>
        </w:tc>
        <w:tc>
          <w:tcPr>
            <w:tcW w:w="1072" w:type="dxa"/>
            <w:vMerge/>
          </w:tcPr>
          <w:p w:rsidR="00A66916" w:rsidRPr="00AF394D" w:rsidRDefault="00A66916" w:rsidP="00602139">
            <w:pPr>
              <w:suppressAutoHyphens/>
              <w:spacing w:after="0" w:line="240" w:lineRule="auto"/>
              <w:jc w:val="center"/>
              <w:rPr>
                <w:rFonts w:ascii="Times New Roman" w:hAnsi="Times New Roman"/>
                <w:sz w:val="24"/>
                <w:szCs w:val="24"/>
              </w:rPr>
            </w:pPr>
          </w:p>
        </w:tc>
        <w:tc>
          <w:tcPr>
            <w:tcW w:w="2584" w:type="dxa"/>
            <w:vMerge/>
          </w:tcPr>
          <w:p w:rsidR="00A66916" w:rsidRPr="00AF394D" w:rsidRDefault="00A66916" w:rsidP="00602139">
            <w:pPr>
              <w:suppressAutoHyphens/>
              <w:spacing w:after="0" w:line="240" w:lineRule="auto"/>
              <w:jc w:val="center"/>
              <w:rPr>
                <w:rFonts w:ascii="Times New Roman" w:hAnsi="Times New Roman"/>
                <w:sz w:val="24"/>
                <w:szCs w:val="24"/>
              </w:rPr>
            </w:pPr>
          </w:p>
        </w:tc>
      </w:tr>
      <w:tr w:rsidR="00A66916" w:rsidRPr="009630B9" w:rsidTr="00B839D1">
        <w:trPr>
          <w:trHeight w:val="212"/>
        </w:trPr>
        <w:tc>
          <w:tcPr>
            <w:tcW w:w="2355" w:type="dxa"/>
            <w:vMerge w:val="restart"/>
          </w:tcPr>
          <w:p w:rsidR="00A66916" w:rsidRPr="007C1A38" w:rsidRDefault="00A66916" w:rsidP="00A66916">
            <w:pPr>
              <w:spacing w:after="0" w:line="240" w:lineRule="auto"/>
              <w:rPr>
                <w:rFonts w:ascii="Times New Roman" w:hAnsi="Times New Roman"/>
              </w:rPr>
            </w:pPr>
            <w:r w:rsidRPr="007C1A38">
              <w:rPr>
                <w:rFonts w:ascii="Times New Roman" w:hAnsi="Times New Roman"/>
              </w:rPr>
              <w:t>ОК 02.</w:t>
            </w:r>
          </w:p>
          <w:p w:rsidR="00A66916" w:rsidRPr="007C1A38" w:rsidRDefault="00A66916" w:rsidP="00A66916">
            <w:pPr>
              <w:spacing w:after="0" w:line="240" w:lineRule="auto"/>
              <w:rPr>
                <w:rFonts w:ascii="Times New Roman" w:hAnsi="Times New Roman"/>
              </w:rPr>
            </w:pPr>
            <w:r w:rsidRPr="007C1A38">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02.01</w:t>
            </w:r>
          </w:p>
        </w:tc>
        <w:tc>
          <w:tcPr>
            <w:tcW w:w="2441" w:type="dxa"/>
          </w:tcPr>
          <w:p w:rsidR="00A66916" w:rsidRPr="007C1A38" w:rsidRDefault="00A66916" w:rsidP="00A66916">
            <w:pPr>
              <w:spacing w:after="0" w:line="240" w:lineRule="auto"/>
              <w:jc w:val="both"/>
              <w:rPr>
                <w:rFonts w:ascii="Times New Roman" w:hAnsi="Times New Roman"/>
                <w:b/>
                <w:bCs/>
              </w:rPr>
            </w:pPr>
            <w:r w:rsidRPr="007C1A38">
              <w:rPr>
                <w:rFonts w:ascii="Times New Roman" w:hAnsi="Times New Roman"/>
              </w:rPr>
              <w:t>определять задачи для поиска информации</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02.01</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номенклатура информационных источников, применяемых в профессиональной деятельности</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i/>
                <w:highlight w:val="yellow"/>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02.02</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определять необходимые источники информации</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02.02</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приемы структурирования информации</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b/>
                <w:bCs/>
                <w:i/>
                <w:highlight w:val="yellow"/>
                <w:u w:val="single"/>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02.03</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планировать процесс поиска; структурировать получаемую информацию</w:t>
            </w:r>
          </w:p>
        </w:tc>
        <w:tc>
          <w:tcPr>
            <w:tcW w:w="1072"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02.03</w:t>
            </w:r>
          </w:p>
        </w:tc>
        <w:tc>
          <w:tcPr>
            <w:tcW w:w="2584"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формат оформления результатов поиска информации, современные средства и устройства информатизации</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i/>
                <w:highlight w:val="yellow"/>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02.04</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выделять наиболее значимое в перечне информации</w:t>
            </w:r>
          </w:p>
        </w:tc>
        <w:tc>
          <w:tcPr>
            <w:tcW w:w="1072"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Зо 02.04</w:t>
            </w:r>
          </w:p>
        </w:tc>
        <w:tc>
          <w:tcPr>
            <w:tcW w:w="2584" w:type="dxa"/>
            <w:vMerge w:val="restart"/>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 xml:space="preserve">порядок их применения и программное обеспечение в профессиональной деятельности в том </w:t>
            </w:r>
            <w:r w:rsidRPr="007C1A38">
              <w:rPr>
                <w:rFonts w:ascii="Times New Roman" w:hAnsi="Times New Roman"/>
              </w:rPr>
              <w:lastRenderedPageBreak/>
              <w:t>числе с использованием цифровых средств</w:t>
            </w: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b/>
                <w:bCs/>
                <w:i/>
                <w:highlight w:val="yellow"/>
                <w:u w:val="single"/>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02.05</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 xml:space="preserve">оценивать практическую </w:t>
            </w:r>
            <w:r w:rsidRPr="007C1A38">
              <w:rPr>
                <w:rFonts w:ascii="Times New Roman" w:hAnsi="Times New Roman"/>
              </w:rPr>
              <w:lastRenderedPageBreak/>
              <w:t>значимость результатов поиска</w:t>
            </w:r>
          </w:p>
        </w:tc>
        <w:tc>
          <w:tcPr>
            <w:tcW w:w="1072" w:type="dxa"/>
            <w:vMerge/>
          </w:tcPr>
          <w:p w:rsidR="00A66916" w:rsidRPr="00083DC3" w:rsidRDefault="00A66916" w:rsidP="00602139">
            <w:pPr>
              <w:spacing w:after="0"/>
              <w:rPr>
                <w:rFonts w:ascii="Times New Roman" w:hAnsi="Times New Roman"/>
                <w:sz w:val="24"/>
                <w:szCs w:val="24"/>
                <w:highlight w:val="yellow"/>
                <w:u w:val="single"/>
              </w:rPr>
            </w:pPr>
          </w:p>
        </w:tc>
        <w:tc>
          <w:tcPr>
            <w:tcW w:w="2584" w:type="dxa"/>
            <w:vMerge/>
          </w:tcPr>
          <w:p w:rsidR="00A66916" w:rsidRPr="009630B9" w:rsidRDefault="00A66916" w:rsidP="00602139">
            <w:pPr>
              <w:spacing w:after="0" w:line="240" w:lineRule="auto"/>
              <w:ind w:firstLine="13"/>
              <w:rPr>
                <w:rFonts w:ascii="Times New Roman" w:hAnsi="Times New Roman"/>
                <w:i/>
                <w:highlight w:val="green"/>
              </w:rPr>
            </w:pP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i/>
                <w:highlight w:val="yellow"/>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02.06</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оформлять результаты поиска, применять средства информационных технологий для решения профессиональных задач</w:t>
            </w:r>
          </w:p>
        </w:tc>
        <w:tc>
          <w:tcPr>
            <w:tcW w:w="1072" w:type="dxa"/>
            <w:vMerge/>
          </w:tcPr>
          <w:p w:rsidR="00A66916" w:rsidRPr="00083DC3" w:rsidRDefault="00A66916" w:rsidP="00602139">
            <w:pPr>
              <w:spacing w:after="0"/>
              <w:rPr>
                <w:rFonts w:ascii="Times New Roman" w:hAnsi="Times New Roman"/>
                <w:sz w:val="24"/>
                <w:szCs w:val="24"/>
                <w:highlight w:val="yellow"/>
                <w:u w:val="single"/>
              </w:rPr>
            </w:pPr>
          </w:p>
        </w:tc>
        <w:tc>
          <w:tcPr>
            <w:tcW w:w="2584" w:type="dxa"/>
            <w:vMerge/>
          </w:tcPr>
          <w:p w:rsidR="00A66916" w:rsidRPr="009630B9" w:rsidRDefault="00A66916" w:rsidP="00602139">
            <w:pPr>
              <w:spacing w:after="0" w:line="240" w:lineRule="auto"/>
              <w:ind w:firstLine="13"/>
              <w:rPr>
                <w:rFonts w:ascii="Times New Roman" w:hAnsi="Times New Roman"/>
                <w:i/>
                <w:highlight w:val="green"/>
              </w:rPr>
            </w:pPr>
          </w:p>
        </w:tc>
      </w:tr>
      <w:tr w:rsidR="00A66916" w:rsidRPr="009630B9" w:rsidTr="00B839D1">
        <w:trPr>
          <w:trHeight w:val="212"/>
        </w:trPr>
        <w:tc>
          <w:tcPr>
            <w:tcW w:w="2355" w:type="dxa"/>
            <w:vMerge/>
          </w:tcPr>
          <w:p w:rsidR="00A66916" w:rsidRPr="009630B9" w:rsidRDefault="00A66916" w:rsidP="00602139">
            <w:pPr>
              <w:suppressAutoHyphens/>
              <w:spacing w:after="0" w:line="240" w:lineRule="auto"/>
              <w:jc w:val="center"/>
              <w:rPr>
                <w:rFonts w:ascii="Times New Roman" w:hAnsi="Times New Roman"/>
                <w:b/>
                <w:bCs/>
                <w:i/>
                <w:highlight w:val="yellow"/>
                <w:u w:val="single"/>
              </w:rPr>
            </w:pPr>
          </w:p>
        </w:tc>
        <w:tc>
          <w:tcPr>
            <w:tcW w:w="1119"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Уо 02.07</w:t>
            </w:r>
          </w:p>
        </w:tc>
        <w:tc>
          <w:tcPr>
            <w:tcW w:w="2441" w:type="dxa"/>
          </w:tcPr>
          <w:p w:rsidR="00A66916" w:rsidRPr="007C1A38" w:rsidRDefault="00A66916" w:rsidP="00A66916">
            <w:pPr>
              <w:spacing w:after="0" w:line="240" w:lineRule="auto"/>
              <w:jc w:val="both"/>
              <w:rPr>
                <w:rFonts w:ascii="Times New Roman" w:hAnsi="Times New Roman"/>
              </w:rPr>
            </w:pPr>
            <w:r w:rsidRPr="007C1A38">
              <w:rPr>
                <w:rFonts w:ascii="Times New Roman" w:hAnsi="Times New Roman"/>
              </w:rPr>
              <w:t>использовать современное программное обеспечение</w:t>
            </w:r>
          </w:p>
        </w:tc>
        <w:tc>
          <w:tcPr>
            <w:tcW w:w="1072" w:type="dxa"/>
            <w:vMerge/>
          </w:tcPr>
          <w:p w:rsidR="00A66916" w:rsidRPr="00083DC3" w:rsidRDefault="00A66916" w:rsidP="00602139">
            <w:pPr>
              <w:spacing w:after="0"/>
              <w:rPr>
                <w:rFonts w:ascii="Times New Roman" w:hAnsi="Times New Roman"/>
                <w:sz w:val="24"/>
                <w:szCs w:val="24"/>
                <w:highlight w:val="yellow"/>
                <w:u w:val="single"/>
              </w:rPr>
            </w:pPr>
          </w:p>
        </w:tc>
        <w:tc>
          <w:tcPr>
            <w:tcW w:w="2584" w:type="dxa"/>
            <w:vMerge/>
          </w:tcPr>
          <w:p w:rsidR="00A66916" w:rsidRPr="009630B9" w:rsidRDefault="00A66916" w:rsidP="00602139">
            <w:pPr>
              <w:spacing w:after="0" w:line="240" w:lineRule="auto"/>
              <w:ind w:firstLine="13"/>
              <w:rPr>
                <w:rFonts w:ascii="Times New Roman" w:hAnsi="Times New Roman"/>
                <w:i/>
                <w:highlight w:val="green"/>
              </w:rPr>
            </w:pPr>
          </w:p>
        </w:tc>
      </w:tr>
      <w:tr w:rsidR="00B839D1" w:rsidRPr="009630B9" w:rsidTr="00B839D1">
        <w:trPr>
          <w:trHeight w:val="1230"/>
        </w:trPr>
        <w:tc>
          <w:tcPr>
            <w:tcW w:w="2355" w:type="dxa"/>
            <w:vMerge/>
          </w:tcPr>
          <w:p w:rsidR="00B839D1" w:rsidRPr="009630B9" w:rsidRDefault="00B839D1" w:rsidP="00602139">
            <w:pPr>
              <w:suppressAutoHyphens/>
              <w:spacing w:after="0" w:line="240" w:lineRule="auto"/>
              <w:jc w:val="center"/>
              <w:rPr>
                <w:rFonts w:ascii="Times New Roman" w:hAnsi="Times New Roman"/>
                <w:i/>
                <w:highlight w:val="yellow"/>
              </w:rPr>
            </w:pPr>
          </w:p>
        </w:tc>
        <w:tc>
          <w:tcPr>
            <w:tcW w:w="1119" w:type="dxa"/>
          </w:tcPr>
          <w:p w:rsidR="00B839D1" w:rsidRPr="007C1A38" w:rsidRDefault="00B839D1" w:rsidP="00A66916">
            <w:pPr>
              <w:spacing w:after="0" w:line="240" w:lineRule="auto"/>
              <w:jc w:val="both"/>
              <w:rPr>
                <w:rFonts w:ascii="Times New Roman" w:hAnsi="Times New Roman"/>
              </w:rPr>
            </w:pPr>
            <w:r w:rsidRPr="007C1A38">
              <w:rPr>
                <w:rFonts w:ascii="Times New Roman" w:hAnsi="Times New Roman"/>
              </w:rPr>
              <w:t>Уо 02.08</w:t>
            </w:r>
          </w:p>
        </w:tc>
        <w:tc>
          <w:tcPr>
            <w:tcW w:w="2441" w:type="dxa"/>
          </w:tcPr>
          <w:p w:rsidR="00B839D1" w:rsidRPr="007C1A38" w:rsidRDefault="00B839D1" w:rsidP="00A66916">
            <w:pPr>
              <w:spacing w:after="0" w:line="240" w:lineRule="auto"/>
              <w:jc w:val="both"/>
              <w:rPr>
                <w:rFonts w:ascii="Times New Roman" w:hAnsi="Times New Roman"/>
              </w:rPr>
            </w:pPr>
            <w:r w:rsidRPr="007C1A38">
              <w:rPr>
                <w:rFonts w:ascii="Times New Roman" w:hAnsi="Times New Roman"/>
              </w:rPr>
              <w:t>использовать различные цифровые средства для решения профессиональных задач</w:t>
            </w:r>
          </w:p>
        </w:tc>
        <w:tc>
          <w:tcPr>
            <w:tcW w:w="1072" w:type="dxa"/>
            <w:vMerge/>
          </w:tcPr>
          <w:p w:rsidR="00B839D1" w:rsidRPr="00083DC3" w:rsidRDefault="00B839D1" w:rsidP="00602139">
            <w:pPr>
              <w:spacing w:after="0"/>
              <w:rPr>
                <w:rFonts w:ascii="Times New Roman" w:hAnsi="Times New Roman"/>
                <w:sz w:val="24"/>
                <w:szCs w:val="24"/>
                <w:highlight w:val="yellow"/>
                <w:u w:val="single"/>
              </w:rPr>
            </w:pPr>
          </w:p>
        </w:tc>
        <w:tc>
          <w:tcPr>
            <w:tcW w:w="2584" w:type="dxa"/>
            <w:vMerge/>
          </w:tcPr>
          <w:p w:rsidR="00B839D1" w:rsidRPr="009630B9" w:rsidRDefault="00B839D1" w:rsidP="00602139">
            <w:pPr>
              <w:spacing w:after="0" w:line="240" w:lineRule="auto"/>
              <w:ind w:firstLine="13"/>
              <w:rPr>
                <w:rFonts w:ascii="Times New Roman" w:hAnsi="Times New Roman"/>
                <w:i/>
                <w:highlight w:val="green"/>
              </w:rPr>
            </w:pPr>
          </w:p>
        </w:tc>
      </w:tr>
      <w:tr w:rsidR="00B839D1" w:rsidRPr="009630B9" w:rsidTr="00B839D1">
        <w:trPr>
          <w:trHeight w:val="212"/>
        </w:trPr>
        <w:tc>
          <w:tcPr>
            <w:tcW w:w="2355" w:type="dxa"/>
            <w:vMerge w:val="restart"/>
          </w:tcPr>
          <w:p w:rsidR="00B839D1" w:rsidRPr="007C1A38" w:rsidRDefault="00B839D1" w:rsidP="00B90063">
            <w:pPr>
              <w:spacing w:after="0" w:line="240" w:lineRule="auto"/>
              <w:rPr>
                <w:rFonts w:ascii="Times New Roman" w:hAnsi="Times New Roman"/>
              </w:rPr>
            </w:pPr>
            <w:r w:rsidRPr="007C1A38">
              <w:rPr>
                <w:rFonts w:ascii="Times New Roman" w:hAnsi="Times New Roman"/>
              </w:rPr>
              <w:t>ОК 04.</w:t>
            </w:r>
          </w:p>
          <w:p w:rsidR="00B839D1" w:rsidRPr="007C1A38" w:rsidRDefault="00B839D1" w:rsidP="00B90063">
            <w:pPr>
              <w:spacing w:after="0" w:line="240" w:lineRule="auto"/>
              <w:rPr>
                <w:rFonts w:ascii="Times New Roman" w:hAnsi="Times New Roman"/>
              </w:rPr>
            </w:pPr>
            <w:r w:rsidRPr="007C1A38">
              <w:rPr>
                <w:rFonts w:ascii="Times New Roman" w:hAnsi="Times New Roman"/>
              </w:rPr>
              <w:t>Эффективно взаимодействовать и работать в коллективе и команде</w:t>
            </w:r>
          </w:p>
        </w:tc>
        <w:tc>
          <w:tcPr>
            <w:tcW w:w="1119" w:type="dxa"/>
          </w:tcPr>
          <w:p w:rsidR="00B839D1" w:rsidRPr="00F27D5C" w:rsidRDefault="00B839D1" w:rsidP="00602139">
            <w:pPr>
              <w:spacing w:after="0"/>
              <w:rPr>
                <w:rFonts w:ascii="Times New Roman" w:hAnsi="Times New Roman"/>
              </w:rPr>
            </w:pPr>
            <w:r w:rsidRPr="00F27D5C">
              <w:rPr>
                <w:rFonts w:ascii="Times New Roman" w:hAnsi="Times New Roman"/>
              </w:rPr>
              <w:t>Уо 04.01</w:t>
            </w:r>
          </w:p>
        </w:tc>
        <w:tc>
          <w:tcPr>
            <w:tcW w:w="2441" w:type="dxa"/>
          </w:tcPr>
          <w:p w:rsidR="00B839D1" w:rsidRPr="00F27D5C" w:rsidRDefault="00B839D1" w:rsidP="00602139">
            <w:pPr>
              <w:spacing w:after="0" w:line="240" w:lineRule="auto"/>
              <w:ind w:firstLine="13"/>
              <w:rPr>
                <w:rFonts w:ascii="Times New Roman" w:hAnsi="Times New Roman"/>
              </w:rPr>
            </w:pPr>
            <w:r w:rsidRPr="00F27D5C">
              <w:rPr>
                <w:rFonts w:ascii="Times New Roman" w:hAnsi="Times New Roman"/>
              </w:rPr>
              <w:t>организовывать работу коллектива и команды</w:t>
            </w:r>
          </w:p>
        </w:tc>
        <w:tc>
          <w:tcPr>
            <w:tcW w:w="1072" w:type="dxa"/>
          </w:tcPr>
          <w:p w:rsidR="00B839D1" w:rsidRPr="00083DC3" w:rsidRDefault="00B839D1" w:rsidP="00602139">
            <w:pPr>
              <w:spacing w:after="0"/>
              <w:rPr>
                <w:rFonts w:ascii="Times New Roman" w:hAnsi="Times New Roman"/>
                <w:sz w:val="24"/>
                <w:szCs w:val="24"/>
                <w:highlight w:val="yellow"/>
                <w:u w:val="single"/>
              </w:rPr>
            </w:pPr>
            <w:r w:rsidRPr="00F27D5C">
              <w:rPr>
                <w:rFonts w:ascii="Times New Roman" w:hAnsi="Times New Roman"/>
              </w:rPr>
              <w:t>Зо 04.01</w:t>
            </w:r>
          </w:p>
        </w:tc>
        <w:tc>
          <w:tcPr>
            <w:tcW w:w="2584" w:type="dxa"/>
          </w:tcPr>
          <w:p w:rsidR="00B839D1" w:rsidRPr="009630B9" w:rsidRDefault="00B839D1" w:rsidP="00602139">
            <w:pPr>
              <w:spacing w:after="0" w:line="240" w:lineRule="auto"/>
              <w:ind w:firstLine="13"/>
              <w:rPr>
                <w:rFonts w:ascii="Times New Roman" w:hAnsi="Times New Roman"/>
                <w:i/>
                <w:highlight w:val="green"/>
              </w:rPr>
            </w:pPr>
            <w:r w:rsidRPr="00F27D5C">
              <w:rPr>
                <w:rFonts w:ascii="Times New Roman" w:hAnsi="Times New Roman"/>
              </w:rPr>
              <w:t>психологические основы деятельности коллектива, психологические особенности личности</w:t>
            </w:r>
          </w:p>
        </w:tc>
      </w:tr>
      <w:tr w:rsidR="00B839D1" w:rsidRPr="009630B9" w:rsidTr="00B839D1">
        <w:trPr>
          <w:trHeight w:val="1265"/>
        </w:trPr>
        <w:tc>
          <w:tcPr>
            <w:tcW w:w="2355" w:type="dxa"/>
            <w:vMerge/>
          </w:tcPr>
          <w:p w:rsidR="00B839D1" w:rsidRDefault="00B839D1" w:rsidP="00602139">
            <w:pPr>
              <w:suppressAutoHyphens/>
              <w:spacing w:after="0" w:line="240" w:lineRule="auto"/>
              <w:jc w:val="center"/>
              <w:rPr>
                <w:rFonts w:ascii="Times New Roman" w:hAnsi="Times New Roman"/>
              </w:rPr>
            </w:pPr>
          </w:p>
        </w:tc>
        <w:tc>
          <w:tcPr>
            <w:tcW w:w="1119" w:type="dxa"/>
          </w:tcPr>
          <w:p w:rsidR="00B839D1" w:rsidRPr="00F27D5C" w:rsidRDefault="00B839D1" w:rsidP="00602139">
            <w:pPr>
              <w:spacing w:after="0"/>
              <w:rPr>
                <w:rFonts w:ascii="Times New Roman" w:hAnsi="Times New Roman"/>
              </w:rPr>
            </w:pPr>
            <w:r w:rsidRPr="00F27D5C">
              <w:rPr>
                <w:rFonts w:ascii="Times New Roman" w:hAnsi="Times New Roman"/>
              </w:rPr>
              <w:t>Уо 04.02</w:t>
            </w:r>
          </w:p>
          <w:p w:rsidR="00B839D1" w:rsidRPr="00F27D5C" w:rsidRDefault="00B839D1" w:rsidP="00602139">
            <w:pPr>
              <w:spacing w:after="0"/>
              <w:rPr>
                <w:rFonts w:ascii="Times New Roman" w:hAnsi="Times New Roman"/>
              </w:rPr>
            </w:pPr>
          </w:p>
        </w:tc>
        <w:tc>
          <w:tcPr>
            <w:tcW w:w="2441" w:type="dxa"/>
          </w:tcPr>
          <w:p w:rsidR="00B839D1" w:rsidRPr="00F27D5C" w:rsidRDefault="00B839D1" w:rsidP="00602139">
            <w:pPr>
              <w:spacing w:after="0" w:line="240" w:lineRule="auto"/>
              <w:ind w:firstLine="13"/>
              <w:jc w:val="both"/>
              <w:rPr>
                <w:rFonts w:ascii="Times New Roman" w:hAnsi="Times New Roman"/>
              </w:rPr>
            </w:pPr>
            <w:r w:rsidRPr="00F27D5C">
              <w:rPr>
                <w:rFonts w:ascii="Times New Roman" w:hAnsi="Times New Roman"/>
              </w:rPr>
              <w:t>взаимодействовать с коллегами, руководством, клиентами в ходе профессиональной деятельности</w:t>
            </w:r>
          </w:p>
        </w:tc>
        <w:tc>
          <w:tcPr>
            <w:tcW w:w="1072" w:type="dxa"/>
          </w:tcPr>
          <w:p w:rsidR="00B839D1" w:rsidRPr="00083DC3" w:rsidRDefault="00B839D1" w:rsidP="00602139">
            <w:pPr>
              <w:spacing w:after="0"/>
              <w:rPr>
                <w:rFonts w:ascii="Times New Roman" w:hAnsi="Times New Roman"/>
                <w:sz w:val="24"/>
                <w:szCs w:val="24"/>
                <w:highlight w:val="yellow"/>
                <w:u w:val="single"/>
              </w:rPr>
            </w:pPr>
            <w:r w:rsidRPr="00F27D5C">
              <w:rPr>
                <w:rFonts w:ascii="Times New Roman" w:hAnsi="Times New Roman"/>
              </w:rPr>
              <w:t>Зо 04.02</w:t>
            </w:r>
          </w:p>
        </w:tc>
        <w:tc>
          <w:tcPr>
            <w:tcW w:w="2584" w:type="dxa"/>
          </w:tcPr>
          <w:p w:rsidR="00B839D1" w:rsidRPr="009630B9" w:rsidRDefault="00B839D1" w:rsidP="00602139">
            <w:pPr>
              <w:spacing w:after="0" w:line="240" w:lineRule="auto"/>
              <w:ind w:firstLine="13"/>
              <w:jc w:val="both"/>
              <w:rPr>
                <w:rFonts w:ascii="Times New Roman" w:hAnsi="Times New Roman"/>
                <w:i/>
                <w:highlight w:val="green"/>
              </w:rPr>
            </w:pPr>
            <w:r w:rsidRPr="00F27D5C">
              <w:rPr>
                <w:rFonts w:ascii="Times New Roman" w:hAnsi="Times New Roman"/>
              </w:rPr>
              <w:t>основы проектной деятельности</w:t>
            </w:r>
          </w:p>
        </w:tc>
      </w:tr>
    </w:tbl>
    <w:p w:rsidR="009D06E6" w:rsidRDefault="009D06E6" w:rsidP="009D06E6">
      <w:pPr>
        <w:spacing w:after="0" w:line="360" w:lineRule="auto"/>
        <w:jc w:val="both"/>
        <w:rPr>
          <w:rFonts w:ascii="Times New Roman" w:hAnsi="Times New Roman"/>
          <w:sz w:val="28"/>
        </w:rPr>
      </w:pPr>
    </w:p>
    <w:bookmarkEnd w:id="2"/>
    <w:p w:rsidR="000E0442" w:rsidRPr="00B839D1" w:rsidRDefault="000E0442"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w:t>
      </w:r>
      <w:r w:rsidR="00B839D1" w:rsidRPr="00B839D1">
        <w:rPr>
          <w:rFonts w:ascii="Times New Roman" w:hAnsi="Times New Roman"/>
          <w:b/>
          <w:sz w:val="28"/>
          <w:szCs w:val="28"/>
        </w:rPr>
        <w:t>4</w:t>
      </w:r>
      <w:r w:rsidRPr="00B839D1">
        <w:rPr>
          <w:rFonts w:ascii="Times New Roman" w:hAnsi="Times New Roman"/>
          <w:b/>
          <w:sz w:val="28"/>
          <w:szCs w:val="28"/>
        </w:rPr>
        <w:t xml:space="preserve"> </w:t>
      </w:r>
      <w:r w:rsidR="00B839D1" w:rsidRPr="00B839D1">
        <w:rPr>
          <w:rFonts w:ascii="Times New Roman" w:hAnsi="Times New Roman"/>
          <w:sz w:val="28"/>
          <w:szCs w:val="28"/>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w:t>
      </w:r>
      <w:r w:rsidR="00B839D1" w:rsidRPr="00B839D1">
        <w:rPr>
          <w:rFonts w:ascii="Times New Roman" w:hAnsi="Times New Roman"/>
          <w:sz w:val="28"/>
          <w:szCs w:val="28"/>
        </w:rPr>
        <w:br/>
        <w:t xml:space="preserve">к регулированию трудовых отношений. Ориентированный </w:t>
      </w:r>
      <w:r w:rsidR="00B839D1" w:rsidRPr="00B839D1">
        <w:rPr>
          <w:rFonts w:ascii="Times New Roman" w:hAnsi="Times New Roman"/>
          <w:sz w:val="28"/>
          <w:szCs w:val="28"/>
        </w:rPr>
        <w:br/>
        <w:t xml:space="preserve">на самообразование и профессиональную переподготовку </w:t>
      </w:r>
      <w:r w:rsidR="00B839D1" w:rsidRPr="00B839D1">
        <w:rPr>
          <w:rFonts w:ascii="Times New Roman" w:hAnsi="Times New Roman"/>
          <w:sz w:val="28"/>
          <w:szCs w:val="28"/>
        </w:rPr>
        <w:br/>
        <w:t>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p w:rsidR="00B839D1" w:rsidRPr="00B839D1" w:rsidRDefault="000E0442" w:rsidP="00B839D1">
      <w:pPr>
        <w:spacing w:after="0" w:line="240" w:lineRule="auto"/>
        <w:ind w:firstLine="33"/>
        <w:jc w:val="both"/>
        <w:rPr>
          <w:rFonts w:ascii="Times New Roman" w:hAnsi="Times New Roman"/>
          <w:sz w:val="28"/>
          <w:szCs w:val="28"/>
        </w:rPr>
      </w:pPr>
      <w:r w:rsidRPr="00B839D1">
        <w:rPr>
          <w:rFonts w:ascii="Times New Roman" w:hAnsi="Times New Roman"/>
          <w:b/>
          <w:sz w:val="28"/>
          <w:szCs w:val="28"/>
        </w:rPr>
        <w:t xml:space="preserve">ЛР </w:t>
      </w:r>
      <w:r w:rsidR="00B839D1" w:rsidRPr="00B839D1">
        <w:rPr>
          <w:rFonts w:ascii="Times New Roman" w:hAnsi="Times New Roman"/>
          <w:b/>
          <w:sz w:val="28"/>
          <w:szCs w:val="28"/>
        </w:rPr>
        <w:t>7</w:t>
      </w:r>
      <w:r w:rsidRPr="00B839D1">
        <w:rPr>
          <w:rFonts w:ascii="Times New Roman" w:hAnsi="Times New Roman"/>
          <w:sz w:val="28"/>
          <w:szCs w:val="28"/>
        </w:rPr>
        <w:t xml:space="preserve"> </w:t>
      </w:r>
      <w:r w:rsidR="00B839D1" w:rsidRPr="00B839D1">
        <w:rPr>
          <w:rFonts w:ascii="Times New Roman" w:hAnsi="Times New Roman"/>
          <w:sz w:val="28"/>
          <w:szCs w:val="28"/>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6E41F4"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i/>
          <w:sz w:val="28"/>
          <w:szCs w:val="28"/>
        </w:rPr>
      </w:pPr>
      <w:r w:rsidRPr="00B839D1">
        <w:rPr>
          <w:rFonts w:ascii="Times New Roman" w:hAnsi="Times New Roman"/>
          <w:sz w:val="28"/>
          <w:szCs w:val="28"/>
        </w:rPr>
        <w:t xml:space="preserve">Проявляющий бережливое и чуткое отношение к религиозной принадлежности каждого человека, предупредительный </w:t>
      </w:r>
      <w:r w:rsidRPr="00B839D1">
        <w:rPr>
          <w:rFonts w:ascii="Times New Roman" w:hAnsi="Times New Roman"/>
          <w:sz w:val="28"/>
          <w:szCs w:val="28"/>
        </w:rPr>
        <w:br/>
        <w:t>в отношении выражения прав и законных интересов других людей</w:t>
      </w:r>
      <w:r w:rsidR="000E0442"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lastRenderedPageBreak/>
        <w:t xml:space="preserve">ЛР 10 </w:t>
      </w:r>
      <w:r w:rsidRPr="00B839D1">
        <w:rPr>
          <w:rFonts w:ascii="Times New Roman" w:hAnsi="Times New Roman"/>
          <w:sz w:val="28"/>
          <w:szCs w:val="28"/>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B839D1">
        <w:rPr>
          <w:rFonts w:ascii="Times New Roman" w:hAnsi="Times New Roman"/>
          <w:sz w:val="28"/>
          <w:szCs w:val="28"/>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B839D1">
        <w:rPr>
          <w:rFonts w:ascii="Times New Roman" w:hAnsi="Times New Roman"/>
          <w:sz w:val="28"/>
          <w:szCs w:val="28"/>
        </w:rPr>
        <w:br/>
        <w:t>в общественные инициативы, направленные на заботу о них</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ЛР 13</w:t>
      </w:r>
      <w:r w:rsidRPr="00B839D1">
        <w:rPr>
          <w:rFonts w:ascii="Times New Roman" w:hAnsi="Times New Roman"/>
          <w:sz w:val="28"/>
          <w:szCs w:val="28"/>
        </w:rPr>
        <w:t xml:space="preserve"> Способный при взаимодействии с другими людьми достигать поставленных целей, стремящийся к формированию личностного роста как профессионала</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14 </w:t>
      </w:r>
      <w:r w:rsidRPr="00B839D1">
        <w:rPr>
          <w:rFonts w:ascii="Times New Roman" w:hAnsi="Times New Roman"/>
          <w:sz w:val="28"/>
          <w:szCs w:val="28"/>
        </w:rPr>
        <w:t>Способный ставить перед собой цели для решения возникающих профессиональных задач, подбирать способы решения и средства развития, в том числе с использованием информационных технологий</w:t>
      </w:r>
    </w:p>
    <w:p w:rsidR="00B839D1"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i/>
          <w:sz w:val="28"/>
          <w:szCs w:val="28"/>
        </w:rPr>
      </w:pPr>
      <w:r w:rsidRPr="00B839D1">
        <w:rPr>
          <w:rFonts w:ascii="Times New Roman" w:hAnsi="Times New Roman"/>
          <w:b/>
          <w:sz w:val="28"/>
          <w:szCs w:val="28"/>
        </w:rPr>
        <w:t>ЛР 15</w:t>
      </w:r>
      <w:r w:rsidRPr="00B839D1">
        <w:rPr>
          <w:rFonts w:ascii="Times New Roman" w:hAnsi="Times New Roman"/>
          <w:sz w:val="28"/>
          <w:szCs w:val="28"/>
        </w:rPr>
        <w:t xml:space="preserve"> Содействующий формированию положительного образа и поддержанию престижа своей профессии</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16 </w:t>
      </w:r>
      <w:r w:rsidRPr="00B839D1">
        <w:rPr>
          <w:rFonts w:ascii="Times New Roman" w:hAnsi="Times New Roman"/>
          <w:sz w:val="28"/>
          <w:szCs w:val="28"/>
        </w:rPr>
        <w:t>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w:t>
      </w:r>
    </w:p>
    <w:p w:rsidR="00B839D1"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sz w:val="28"/>
          <w:szCs w:val="28"/>
        </w:rPr>
      </w:pPr>
      <w:r w:rsidRPr="00B839D1">
        <w:rPr>
          <w:rFonts w:ascii="Times New Roman" w:hAnsi="Times New Roman"/>
          <w:b/>
          <w:sz w:val="28"/>
          <w:szCs w:val="28"/>
        </w:rPr>
        <w:t>ЛР 19</w:t>
      </w:r>
      <w:r w:rsidRPr="00B839D1">
        <w:rPr>
          <w:rFonts w:ascii="Times New Roman" w:hAnsi="Times New Roman"/>
          <w:sz w:val="28"/>
          <w:szCs w:val="28"/>
        </w:rPr>
        <w:t xml:space="preserve"> Поддерживать взаимодействие с потенциальными потребителями, проявлять инициативу и уметь оперативно реагировать на их запросы. Своевременно предлагать решения, отвечающие потребностям и интересам потенциальных потребителей и соответствующие интересам работодателя</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21 </w:t>
      </w:r>
      <w:r w:rsidRPr="00B839D1">
        <w:rPr>
          <w:rFonts w:ascii="Times New Roman" w:hAnsi="Times New Roman"/>
          <w:sz w:val="28"/>
          <w:szCs w:val="28"/>
        </w:rPr>
        <w:t>Четко планировать свое рабочее время и другие ресурсы для выполнения поставленных задач. Бережно и рационально относиться к  ресурсам потенциального работодателя. Понимать необходимость своевременного предоставления  информации о ходе выполнения задачи и возникающих проблемах потенциальному работодателю</w:t>
      </w:r>
    </w:p>
    <w:p w:rsidR="00B839D1" w:rsidRPr="00B839D1" w:rsidRDefault="00B839D1" w:rsidP="00B839D1">
      <w:pPr>
        <w:widowControl w:val="0"/>
        <w:tabs>
          <w:tab w:val="left" w:pos="1812"/>
          <w:tab w:val="left" w:pos="2716"/>
          <w:tab w:val="left" w:pos="3644"/>
          <w:tab w:val="left" w:pos="4013"/>
          <w:tab w:val="left" w:pos="5845"/>
        </w:tabs>
        <w:autoSpaceDE w:val="0"/>
        <w:autoSpaceDN w:val="0"/>
        <w:spacing w:after="0" w:line="240" w:lineRule="auto"/>
        <w:jc w:val="both"/>
        <w:rPr>
          <w:rFonts w:ascii="Times New Roman" w:hAnsi="Times New Roman"/>
          <w:sz w:val="28"/>
          <w:szCs w:val="28"/>
        </w:rPr>
      </w:pPr>
      <w:r w:rsidRPr="00B839D1">
        <w:rPr>
          <w:rFonts w:ascii="Times New Roman" w:hAnsi="Times New Roman"/>
          <w:b/>
          <w:sz w:val="28"/>
          <w:szCs w:val="28"/>
        </w:rPr>
        <w:t>ЛР 24</w:t>
      </w:r>
      <w:r w:rsidRPr="00B839D1">
        <w:rPr>
          <w:rFonts w:ascii="Times New Roman" w:hAnsi="Times New Roman"/>
          <w:sz w:val="28"/>
          <w:szCs w:val="28"/>
        </w:rPr>
        <w:t xml:space="preserve"> Делать точные выводы на основе анализа различных видов значимых данных о ситуации и причинах ее возникновения. Выбирать действия, минимизирующие риски и финансовые затраты и позволяющие использовать возможности ситуации</w:t>
      </w:r>
      <w:r w:rsidRPr="00B839D1">
        <w:rPr>
          <w:rFonts w:ascii="Times New Roman" w:hAnsi="Times New Roman"/>
          <w:i/>
          <w:sz w:val="28"/>
          <w:szCs w:val="28"/>
        </w:rPr>
        <w:t>.</w:t>
      </w:r>
    </w:p>
    <w:p w:rsidR="00B839D1" w:rsidRPr="00B839D1" w:rsidRDefault="00B839D1" w:rsidP="00B839D1">
      <w:pPr>
        <w:widowControl w:val="0"/>
        <w:autoSpaceDE w:val="0"/>
        <w:autoSpaceDN w:val="0"/>
        <w:adjustRightInd w:val="0"/>
        <w:spacing w:after="0" w:line="240" w:lineRule="auto"/>
        <w:jc w:val="both"/>
        <w:rPr>
          <w:rFonts w:ascii="Times New Roman" w:hAnsi="Times New Roman"/>
          <w:sz w:val="28"/>
          <w:szCs w:val="28"/>
        </w:rPr>
      </w:pPr>
      <w:r w:rsidRPr="00B839D1">
        <w:rPr>
          <w:rFonts w:ascii="Times New Roman" w:hAnsi="Times New Roman"/>
          <w:b/>
          <w:sz w:val="28"/>
          <w:szCs w:val="28"/>
        </w:rPr>
        <w:t xml:space="preserve">ЛР 25 </w:t>
      </w:r>
      <w:r w:rsidRPr="00B839D1">
        <w:rPr>
          <w:rFonts w:ascii="Times New Roman" w:hAnsi="Times New Roman"/>
          <w:sz w:val="28"/>
          <w:szCs w:val="28"/>
        </w:rPr>
        <w:t>Убедительно представлять и продвигать свою позицию, с использованием различных аргументов и способов в зависимости от специфики собеседника и ситуации. Внимательно выслушивать собеседника, прояснять его мнение, учитывать альтернативные позиции</w:t>
      </w: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i/>
          <w:sz w:val="28"/>
        </w:rPr>
      </w:pPr>
    </w:p>
    <w:p w:rsidR="00B839D1" w:rsidRDefault="00B839D1" w:rsidP="00874554">
      <w:pPr>
        <w:spacing w:after="0" w:line="240" w:lineRule="auto"/>
        <w:jc w:val="both"/>
        <w:rPr>
          <w:rFonts w:ascii="Times New Roman" w:hAnsi="Times New Roman"/>
          <w:sz w:val="28"/>
        </w:rPr>
      </w:pPr>
    </w:p>
    <w:p w:rsidR="006E41F4" w:rsidRDefault="006E41F4" w:rsidP="00C138FC">
      <w:pPr>
        <w:pStyle w:val="1"/>
        <w:numPr>
          <w:ilvl w:val="0"/>
          <w:numId w:val="30"/>
        </w:numPr>
        <w:jc w:val="center"/>
        <w:rPr>
          <w:sz w:val="28"/>
          <w:szCs w:val="28"/>
        </w:rPr>
      </w:pPr>
      <w:bookmarkStart w:id="3" w:name="_Toc130142343"/>
      <w:r w:rsidRPr="00E01534">
        <w:rPr>
          <w:sz w:val="28"/>
          <w:szCs w:val="28"/>
        </w:rPr>
        <w:lastRenderedPageBreak/>
        <w:t>Результаты освоения учебной дисциплины, подлежащие проверке</w:t>
      </w:r>
      <w:bookmarkEnd w:id="3"/>
    </w:p>
    <w:p w:rsidR="006E41F4" w:rsidRPr="00E01534" w:rsidRDefault="006E41F4" w:rsidP="00E01534">
      <w:pPr>
        <w:pStyle w:val="a6"/>
        <w:spacing w:after="0" w:line="240" w:lineRule="auto"/>
        <w:ind w:left="0" w:firstLine="851"/>
        <w:jc w:val="both"/>
        <w:rPr>
          <w:rFonts w:ascii="Times New Roman" w:hAnsi="Times New Roman"/>
          <w:sz w:val="28"/>
        </w:rPr>
      </w:pPr>
      <w:r w:rsidRPr="00E01534">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4" w:name="_Hlk120217988"/>
      <w:r w:rsidRPr="00E01534">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tbl>
      <w:tblPr>
        <w:tblStyle w:val="a7"/>
        <w:tblW w:w="0" w:type="auto"/>
        <w:tblInd w:w="108" w:type="dxa"/>
        <w:tblLook w:val="04A0" w:firstRow="1" w:lastRow="0" w:firstColumn="1" w:lastColumn="0" w:noHBand="0" w:noVBand="1"/>
      </w:tblPr>
      <w:tblGrid>
        <w:gridCol w:w="3544"/>
        <w:gridCol w:w="2977"/>
        <w:gridCol w:w="2942"/>
      </w:tblGrid>
      <w:tr w:rsidR="006E41F4" w:rsidRPr="000E0442" w:rsidTr="006E41F4">
        <w:trPr>
          <w:trHeight w:val="81"/>
        </w:trPr>
        <w:tc>
          <w:tcPr>
            <w:tcW w:w="3544" w:type="dxa"/>
          </w:tcPr>
          <w:bookmarkEnd w:id="4"/>
          <w:p w:rsidR="006E41F4" w:rsidRPr="00DA4201" w:rsidRDefault="006E41F4" w:rsidP="00486C33">
            <w:pPr>
              <w:jc w:val="center"/>
              <w:rPr>
                <w:rFonts w:ascii="Times New Roman" w:hAnsi="Times New Roman"/>
                <w:sz w:val="28"/>
              </w:rPr>
            </w:pPr>
            <w:r w:rsidRPr="00DA4201">
              <w:rPr>
                <w:rFonts w:ascii="Times New Roman" w:hAnsi="Times New Roman"/>
                <w:sz w:val="28"/>
              </w:rPr>
              <w:t xml:space="preserve">Результаты обучения: умения, знания и общие компетенции </w:t>
            </w:r>
          </w:p>
        </w:tc>
        <w:tc>
          <w:tcPr>
            <w:tcW w:w="2977" w:type="dxa"/>
          </w:tcPr>
          <w:p w:rsidR="006E41F4" w:rsidRPr="00DA4201" w:rsidRDefault="006E41F4" w:rsidP="00486C33">
            <w:pPr>
              <w:jc w:val="center"/>
              <w:rPr>
                <w:rFonts w:ascii="Times New Roman" w:hAnsi="Times New Roman"/>
                <w:sz w:val="28"/>
              </w:rPr>
            </w:pPr>
            <w:r w:rsidRPr="00DA4201">
              <w:rPr>
                <w:rFonts w:ascii="Times New Roman" w:hAnsi="Times New Roman"/>
                <w:sz w:val="28"/>
              </w:rPr>
              <w:t xml:space="preserve">Показатели оценки результата. </w:t>
            </w:r>
          </w:p>
        </w:tc>
        <w:tc>
          <w:tcPr>
            <w:tcW w:w="2942" w:type="dxa"/>
          </w:tcPr>
          <w:p w:rsidR="006E41F4" w:rsidRPr="00DA4201" w:rsidRDefault="006E41F4" w:rsidP="00486C33">
            <w:pPr>
              <w:jc w:val="center"/>
              <w:rPr>
                <w:rFonts w:ascii="Times New Roman" w:hAnsi="Times New Roman"/>
                <w:sz w:val="28"/>
              </w:rPr>
            </w:pPr>
            <w:r w:rsidRPr="00DA4201">
              <w:rPr>
                <w:rFonts w:ascii="Times New Roman" w:hAnsi="Times New Roman"/>
                <w:sz w:val="28"/>
              </w:rPr>
              <w:t xml:space="preserve">Форма контроля и оценивания. </w:t>
            </w:r>
          </w:p>
        </w:tc>
      </w:tr>
    </w:tbl>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977"/>
        <w:gridCol w:w="2943"/>
      </w:tblGrid>
      <w:tr w:rsidR="00B839D1" w:rsidRPr="00BC7560" w:rsidTr="005C0918">
        <w:trPr>
          <w:trHeight w:val="20"/>
        </w:trPr>
        <w:tc>
          <w:tcPr>
            <w:tcW w:w="1872" w:type="pct"/>
          </w:tcPr>
          <w:p w:rsidR="00B839D1" w:rsidRPr="00BC7560" w:rsidRDefault="00B839D1"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BC7560">
              <w:rPr>
                <w:rFonts w:ascii="Times New Roman" w:hAnsi="Times New Roman"/>
                <w:b/>
              </w:rPr>
              <w:t>Знания</w:t>
            </w:r>
          </w:p>
          <w:p w:rsidR="00B839D1" w:rsidRPr="00BC7560" w:rsidRDefault="00B839D1" w:rsidP="00B90063">
            <w:pPr>
              <w:pStyle w:val="ConsPlusNormal"/>
              <w:rPr>
                <w:sz w:val="22"/>
                <w:szCs w:val="22"/>
              </w:rPr>
            </w:pPr>
            <w:r w:rsidRPr="00BC7560">
              <w:rPr>
                <w:sz w:val="22"/>
                <w:szCs w:val="22"/>
              </w:rPr>
              <w:t>основы проекционного черчения;</w:t>
            </w:r>
          </w:p>
          <w:p w:rsidR="00B839D1" w:rsidRPr="00BC7560" w:rsidRDefault="00B839D1" w:rsidP="00B90063">
            <w:pPr>
              <w:pStyle w:val="ConsPlusNormal"/>
              <w:rPr>
                <w:sz w:val="22"/>
                <w:szCs w:val="22"/>
              </w:rPr>
            </w:pPr>
            <w:r w:rsidRPr="00BC7560">
              <w:rPr>
                <w:sz w:val="22"/>
                <w:szCs w:val="22"/>
              </w:rPr>
              <w:t>правила выполнения чертежей, схем и эскизов по профилю специальности;</w:t>
            </w:r>
          </w:p>
          <w:p w:rsidR="00B839D1" w:rsidRPr="00BC7560" w:rsidRDefault="00B839D1" w:rsidP="00B90063">
            <w:pPr>
              <w:spacing w:after="0" w:line="240" w:lineRule="auto"/>
              <w:rPr>
                <w:rFonts w:ascii="Times New Roman" w:hAnsi="Times New Roman"/>
                <w:bCs/>
                <w:i/>
              </w:rPr>
            </w:pPr>
            <w:r w:rsidRPr="00BC7560">
              <w:rPr>
                <w:rFonts w:ascii="Times New Roman" w:hAnsi="Times New Roman"/>
              </w:rPr>
              <w:t>структуру и оформление конструкторской, технологической документации в соответствии с требованиями стандартов</w:t>
            </w:r>
          </w:p>
        </w:tc>
        <w:tc>
          <w:tcPr>
            <w:tcW w:w="1573" w:type="pct"/>
          </w:tcPr>
          <w:p w:rsidR="00B839D1" w:rsidRPr="00BC7560" w:rsidRDefault="00B839D1" w:rsidP="00B90063">
            <w:pPr>
              <w:spacing w:after="0" w:line="240" w:lineRule="auto"/>
              <w:rPr>
                <w:rFonts w:ascii="Times New Roman" w:hAnsi="Times New Roman"/>
              </w:rPr>
            </w:pPr>
            <w:r w:rsidRPr="00BC7560">
              <w:rPr>
                <w:rFonts w:ascii="Times New Roman" w:hAnsi="Times New Roman"/>
              </w:rPr>
              <w:t>Обучающийся:</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w:t>
            </w:r>
            <w:r w:rsidRPr="00BC7560">
              <w:rPr>
                <w:rFonts w:ascii="Times New Roman" w:hAnsi="Times New Roman"/>
                <w:bCs/>
              </w:rPr>
              <w:t>применяет правила оформления чертежей (форматы, масштабы, линии чертежа), основные надписи, шрифты чертежные;</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правильно применяет г</w:t>
            </w:r>
            <w:r w:rsidRPr="00BC7560">
              <w:rPr>
                <w:rFonts w:ascii="Times New Roman" w:hAnsi="Times New Roman"/>
                <w:bCs/>
              </w:rPr>
              <w:t>еометрические построения, деление окружности на равные части, сопряжения, основные правила нанесения размеров;</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правильно применяет расчетные параметры </w:t>
            </w:r>
            <w:r w:rsidRPr="00BC7560">
              <w:rPr>
                <w:rFonts w:ascii="Times New Roman" w:hAnsi="Times New Roman"/>
                <w:bCs/>
              </w:rPr>
              <w:t>при проецировании точки, отрезка прямой, плоскости, геометрических тел на три плоскости проекций, аксонометрических проекции точки, прямой, плоскости, геометрических тел, комплексного чертежа модели;</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пользуется правилами </w:t>
            </w:r>
            <w:r w:rsidRPr="00BC7560">
              <w:rPr>
                <w:rFonts w:ascii="Times New Roman" w:hAnsi="Times New Roman"/>
                <w:bCs/>
              </w:rPr>
              <w:t>построения технического рисунка плоских фигур и геометрических тел;</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xml:space="preserve">- </w:t>
            </w:r>
            <w:r w:rsidRPr="00BC7560">
              <w:rPr>
                <w:rFonts w:ascii="Times New Roman" w:hAnsi="Times New Roman"/>
                <w:bCs/>
              </w:rPr>
              <w:t>применяет правила назначения машиностроительных чертежей, основные характеристики чертежей, видов. разрезов. сечений, резьб, резьбовых соединений;</w:t>
            </w:r>
          </w:p>
          <w:p w:rsidR="00B839D1" w:rsidRPr="00BC7560" w:rsidRDefault="00B839D1" w:rsidP="00B90063">
            <w:pPr>
              <w:spacing w:after="0" w:line="240" w:lineRule="auto"/>
              <w:rPr>
                <w:rFonts w:ascii="Times New Roman" w:hAnsi="Times New Roman"/>
                <w:bCs/>
                <w:i/>
              </w:rPr>
            </w:pPr>
            <w:r w:rsidRPr="00BC7560">
              <w:rPr>
                <w:rFonts w:ascii="Times New Roman" w:hAnsi="Times New Roman"/>
                <w:color w:val="000000"/>
              </w:rPr>
              <w:t>- читает принципиальные, электрические и монтажные схемы</w:t>
            </w:r>
          </w:p>
        </w:tc>
        <w:tc>
          <w:tcPr>
            <w:tcW w:w="1555" w:type="pct"/>
          </w:tcPr>
          <w:p w:rsidR="00B839D1" w:rsidRPr="00BC7560" w:rsidRDefault="00B839D1" w:rsidP="00B90063">
            <w:pPr>
              <w:spacing w:after="0" w:line="240" w:lineRule="auto"/>
              <w:rPr>
                <w:rFonts w:ascii="Times New Roman" w:hAnsi="Times New Roman"/>
                <w:bCs/>
              </w:rPr>
            </w:pPr>
            <w:r w:rsidRPr="00BC7560">
              <w:rPr>
                <w:rFonts w:ascii="Times New Roman" w:hAnsi="Times New Roman"/>
                <w:bCs/>
              </w:rPr>
              <w:t>Наблюдение и оценка:</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хода выполнения графических работ в ручной и машинной графике;</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xml:space="preserve">- выполнения чертежей в графических редакторах </w:t>
            </w:r>
            <w:r w:rsidRPr="00BC7560">
              <w:rPr>
                <w:rFonts w:ascii="Times New Roman" w:hAnsi="Times New Roman"/>
              </w:rPr>
              <w:t>«КОМПАС», «</w:t>
            </w:r>
            <w:r w:rsidRPr="00BC7560">
              <w:rPr>
                <w:rFonts w:ascii="Times New Roman" w:hAnsi="Times New Roman"/>
                <w:lang w:val="en-US"/>
              </w:rPr>
              <w:t>AutoCAD</w:t>
            </w:r>
            <w:r w:rsidRPr="00BC7560">
              <w:rPr>
                <w:rFonts w:ascii="Times New Roman" w:hAnsi="Times New Roman"/>
              </w:rPr>
              <w:t>», «</w:t>
            </w:r>
            <w:r w:rsidRPr="00BC7560">
              <w:rPr>
                <w:rFonts w:ascii="Times New Roman" w:hAnsi="Times New Roman"/>
                <w:lang w:val="en-US"/>
              </w:rPr>
              <w:t>OfficeVisio</w:t>
            </w:r>
            <w:r w:rsidRPr="00BC7560">
              <w:rPr>
                <w:rFonts w:ascii="Times New Roman" w:hAnsi="Times New Roman"/>
              </w:rPr>
              <w:t>»;</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хода выполнения оформления работ технической и конструкторской документации;</w:t>
            </w:r>
          </w:p>
          <w:p w:rsidR="00B839D1" w:rsidRPr="00BC7560" w:rsidRDefault="00B839D1" w:rsidP="00B90063">
            <w:pPr>
              <w:spacing w:after="0" w:line="240" w:lineRule="auto"/>
              <w:rPr>
                <w:rFonts w:ascii="Times New Roman" w:hAnsi="Times New Roman"/>
                <w:bCs/>
                <w:i/>
              </w:rPr>
            </w:pPr>
            <w:r w:rsidRPr="00BC7560">
              <w:rPr>
                <w:rFonts w:ascii="Times New Roman" w:hAnsi="Times New Roman"/>
                <w:bCs/>
              </w:rPr>
              <w:t>Оценка результатов тестирования</w:t>
            </w:r>
          </w:p>
        </w:tc>
      </w:tr>
      <w:tr w:rsidR="00B839D1" w:rsidRPr="00BC7560" w:rsidTr="005C0918">
        <w:trPr>
          <w:trHeight w:val="20"/>
        </w:trPr>
        <w:tc>
          <w:tcPr>
            <w:tcW w:w="1872" w:type="pct"/>
          </w:tcPr>
          <w:p w:rsidR="00B839D1" w:rsidRPr="00BC7560" w:rsidRDefault="00B839D1"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BC7560">
              <w:rPr>
                <w:rFonts w:ascii="Times New Roman" w:hAnsi="Times New Roman"/>
                <w:b/>
                <w:bCs/>
              </w:rPr>
              <w:t>Умения</w:t>
            </w:r>
          </w:p>
          <w:p w:rsidR="00B839D1" w:rsidRPr="00BC7560" w:rsidRDefault="00B839D1" w:rsidP="00B90063">
            <w:pPr>
              <w:pStyle w:val="ConsPlusNormal"/>
              <w:rPr>
                <w:sz w:val="22"/>
                <w:szCs w:val="22"/>
              </w:rPr>
            </w:pPr>
            <w:r w:rsidRPr="00BC7560">
              <w:rPr>
                <w:sz w:val="22"/>
                <w:szCs w:val="22"/>
              </w:rPr>
              <w:t>читать технические чертежи;</w:t>
            </w:r>
          </w:p>
          <w:p w:rsidR="00B839D1" w:rsidRPr="00BC7560" w:rsidRDefault="00B839D1" w:rsidP="00B90063">
            <w:pPr>
              <w:tabs>
                <w:tab w:val="num" w:pos="1260"/>
              </w:tabs>
              <w:suppressAutoHyphens/>
              <w:spacing w:after="0" w:line="240" w:lineRule="auto"/>
              <w:rPr>
                <w:rFonts w:ascii="Times New Roman" w:hAnsi="Times New Roman"/>
              </w:rPr>
            </w:pPr>
            <w:r w:rsidRPr="00BC7560">
              <w:rPr>
                <w:rFonts w:ascii="Times New Roman" w:hAnsi="Times New Roman"/>
              </w:rPr>
              <w:t>оформлять проектно-конструкторскую, технологическую и другую техническую документацию</w:t>
            </w:r>
          </w:p>
        </w:tc>
        <w:tc>
          <w:tcPr>
            <w:tcW w:w="1573" w:type="pct"/>
          </w:tcPr>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Обучающийся:</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классифицирует основные сведения по оформлению чертежей;</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владеет методами геометрических по</w:t>
            </w:r>
            <w:r w:rsidRPr="00BC7560">
              <w:rPr>
                <w:rFonts w:ascii="Times New Roman" w:hAnsi="Times New Roman"/>
                <w:color w:val="000000"/>
              </w:rPr>
              <w:softHyphen/>
              <w:t>строений и правил вычерчи</w:t>
            </w:r>
            <w:r w:rsidRPr="00BC7560">
              <w:rPr>
                <w:rFonts w:ascii="Times New Roman" w:hAnsi="Times New Roman"/>
                <w:color w:val="000000"/>
              </w:rPr>
              <w:softHyphen/>
              <w:t xml:space="preserve">вания контуров технических </w:t>
            </w:r>
            <w:r w:rsidRPr="00BC7560">
              <w:rPr>
                <w:rFonts w:ascii="Times New Roman" w:hAnsi="Times New Roman"/>
                <w:color w:val="000000"/>
              </w:rPr>
              <w:lastRenderedPageBreak/>
              <w:t>деталей;</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строит при помощи методов и приемов проекционного черчения сечения геометрических тел плоскостью;</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применяя основные правила выполнения машиностроительных чертежей, строит сборочные чертежи, чертежи и схемы по специальности;</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применяя основныесведения о строительных чертежах, строит архитектурно-строительные чертежи зданий и сооружений, чертежи железнодорожного здания и сооружения с элементами схем;</w:t>
            </w:r>
          </w:p>
          <w:p w:rsidR="00B839D1" w:rsidRPr="00BC7560" w:rsidRDefault="00B839D1" w:rsidP="00B90063">
            <w:pPr>
              <w:spacing w:after="0" w:line="240" w:lineRule="auto"/>
              <w:rPr>
                <w:rFonts w:ascii="Times New Roman" w:hAnsi="Times New Roman"/>
                <w:color w:val="000000"/>
              </w:rPr>
            </w:pPr>
            <w:r w:rsidRPr="00BC7560">
              <w:rPr>
                <w:rFonts w:ascii="Times New Roman" w:hAnsi="Times New Roman"/>
                <w:color w:val="000000"/>
              </w:rPr>
              <w:t>- применяя общие сведения о системе автоматизированного проектирования строит плоские изображения в САПРе, комплексный чертеж геометрических тел в САПРе, рабочий чертеж железнодорожного пути и сооружений, схемы железнодорожного пути и сооружений</w:t>
            </w:r>
          </w:p>
        </w:tc>
        <w:tc>
          <w:tcPr>
            <w:tcW w:w="1555" w:type="pct"/>
          </w:tcPr>
          <w:p w:rsidR="00B839D1" w:rsidRPr="00BC7560" w:rsidRDefault="00B839D1" w:rsidP="00B90063">
            <w:pPr>
              <w:spacing w:after="0" w:line="240" w:lineRule="auto"/>
              <w:rPr>
                <w:rFonts w:ascii="Times New Roman" w:hAnsi="Times New Roman"/>
                <w:bCs/>
              </w:rPr>
            </w:pPr>
            <w:r w:rsidRPr="00BC7560">
              <w:rPr>
                <w:rFonts w:ascii="Times New Roman" w:hAnsi="Times New Roman"/>
                <w:bCs/>
              </w:rPr>
              <w:lastRenderedPageBreak/>
              <w:t>Экспертное наблюдение за ходом выполнения практической работы:</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выполнение графических работ в ручной и машинной графике;</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xml:space="preserve">- выполнение чертежей в графических редакторах </w:t>
            </w:r>
            <w:r w:rsidRPr="00BC7560">
              <w:rPr>
                <w:rFonts w:ascii="Times New Roman" w:hAnsi="Times New Roman"/>
              </w:rPr>
              <w:lastRenderedPageBreak/>
              <w:t>«КОМПАС», «</w:t>
            </w:r>
            <w:r w:rsidRPr="00BC7560">
              <w:rPr>
                <w:rFonts w:ascii="Times New Roman" w:hAnsi="Times New Roman"/>
                <w:lang w:val="en-US"/>
              </w:rPr>
              <w:t>AutoCAD</w:t>
            </w:r>
            <w:r w:rsidRPr="00BC7560">
              <w:rPr>
                <w:rFonts w:ascii="Times New Roman" w:hAnsi="Times New Roman"/>
              </w:rPr>
              <w:t>», «</w:t>
            </w:r>
            <w:r w:rsidRPr="00BC7560">
              <w:rPr>
                <w:rFonts w:ascii="Times New Roman" w:hAnsi="Times New Roman"/>
                <w:lang w:val="en-US"/>
              </w:rPr>
              <w:t>OfficeVisio</w:t>
            </w:r>
            <w:r w:rsidRPr="00BC7560">
              <w:rPr>
                <w:rFonts w:ascii="Times New Roman" w:hAnsi="Times New Roman"/>
              </w:rPr>
              <w:t>».</w:t>
            </w:r>
          </w:p>
          <w:p w:rsidR="00B839D1" w:rsidRPr="00BC7560" w:rsidRDefault="00B839D1" w:rsidP="00B90063">
            <w:pPr>
              <w:spacing w:after="0" w:line="240" w:lineRule="auto"/>
              <w:rPr>
                <w:rFonts w:ascii="Times New Roman" w:hAnsi="Times New Roman"/>
                <w:bCs/>
              </w:rPr>
            </w:pPr>
            <w:r w:rsidRPr="00BC7560">
              <w:rPr>
                <w:rFonts w:ascii="Times New Roman" w:hAnsi="Times New Roman"/>
                <w:bCs/>
              </w:rPr>
              <w:t>- выполнение оформления работ технической и конструкторской документации;</w:t>
            </w:r>
          </w:p>
          <w:p w:rsidR="00B839D1" w:rsidRPr="00BC7560" w:rsidRDefault="00B839D1" w:rsidP="00B90063">
            <w:pPr>
              <w:spacing w:after="0" w:line="240" w:lineRule="auto"/>
              <w:rPr>
                <w:rFonts w:ascii="Times New Roman" w:hAnsi="Times New Roman"/>
                <w:bCs/>
                <w:i/>
              </w:rPr>
            </w:pPr>
            <w:r w:rsidRPr="00BC7560">
              <w:rPr>
                <w:rFonts w:ascii="Times New Roman" w:hAnsi="Times New Roman"/>
                <w:bCs/>
              </w:rPr>
              <w:t>Оценка результатов тестирования</w:t>
            </w:r>
          </w:p>
        </w:tc>
      </w:tr>
    </w:tbl>
    <w:p w:rsidR="006E41F4" w:rsidRDefault="006E41F4" w:rsidP="006E41F4">
      <w:pPr>
        <w:rPr>
          <w:rFonts w:ascii="Times New Roman" w:hAnsi="Times New Roman"/>
          <w:sz w:val="28"/>
        </w:rPr>
      </w:pPr>
      <w:r>
        <w:rPr>
          <w:rFonts w:ascii="Times New Roman" w:hAnsi="Times New Roman"/>
          <w:sz w:val="28"/>
        </w:rPr>
        <w:lastRenderedPageBreak/>
        <w:br w:type="page"/>
      </w:r>
    </w:p>
    <w:p w:rsidR="006E41F4" w:rsidRPr="00C138FC" w:rsidRDefault="006E41F4" w:rsidP="00C138FC">
      <w:pPr>
        <w:pStyle w:val="1"/>
        <w:numPr>
          <w:ilvl w:val="0"/>
          <w:numId w:val="30"/>
        </w:numPr>
        <w:jc w:val="center"/>
        <w:rPr>
          <w:sz w:val="28"/>
          <w:szCs w:val="28"/>
        </w:rPr>
      </w:pPr>
      <w:bookmarkStart w:id="5" w:name="_Toc130142344"/>
      <w:r w:rsidRPr="00C138FC">
        <w:rPr>
          <w:sz w:val="28"/>
          <w:szCs w:val="28"/>
        </w:rPr>
        <w:lastRenderedPageBreak/>
        <w:t>Оценка освоения учебной дисциплины:</w:t>
      </w:r>
      <w:bookmarkEnd w:id="5"/>
    </w:p>
    <w:p w:rsidR="006E41F4" w:rsidRPr="00C138FC" w:rsidRDefault="00C138FC" w:rsidP="00C138FC">
      <w:pPr>
        <w:pStyle w:val="2"/>
        <w:jc w:val="center"/>
        <w:rPr>
          <w:rFonts w:ascii="Times New Roman" w:hAnsi="Times New Roman"/>
          <w:color w:val="auto"/>
          <w:sz w:val="28"/>
          <w:szCs w:val="28"/>
        </w:rPr>
      </w:pPr>
      <w:bookmarkStart w:id="6" w:name="_Toc130142345"/>
      <w:r w:rsidRPr="00C138FC">
        <w:rPr>
          <w:rFonts w:ascii="Times New Roman" w:hAnsi="Times New Roman"/>
          <w:color w:val="auto"/>
          <w:sz w:val="28"/>
          <w:szCs w:val="28"/>
        </w:rPr>
        <w:t xml:space="preserve">3.1. </w:t>
      </w:r>
      <w:r w:rsidR="006E41F4" w:rsidRPr="00C138FC">
        <w:rPr>
          <w:rFonts w:ascii="Times New Roman" w:hAnsi="Times New Roman"/>
          <w:color w:val="auto"/>
          <w:sz w:val="28"/>
          <w:szCs w:val="28"/>
        </w:rPr>
        <w:t>Формы и методы контроля.</w:t>
      </w:r>
      <w:bookmarkEnd w:id="6"/>
    </w:p>
    <w:p w:rsidR="00C138FC" w:rsidRDefault="00C138FC" w:rsidP="006E41F4">
      <w:pPr>
        <w:tabs>
          <w:tab w:val="left" w:pos="284"/>
        </w:tabs>
        <w:spacing w:after="0"/>
        <w:jc w:val="both"/>
        <w:rPr>
          <w:rFonts w:ascii="Times New Roman" w:hAnsi="Times New Roman"/>
          <w:sz w:val="28"/>
        </w:rPr>
      </w:pPr>
    </w:p>
    <w:p w:rsidR="006E41F4" w:rsidRPr="001E63C2" w:rsidRDefault="006E41F4" w:rsidP="006E41F4">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w:t>
      </w:r>
      <w:r w:rsidRPr="000E0442">
        <w:rPr>
          <w:rFonts w:ascii="Times New Roman" w:hAnsi="Times New Roman"/>
          <w:sz w:val="28"/>
          <w:szCs w:val="28"/>
        </w:rPr>
        <w:t xml:space="preserve">дисциплине </w:t>
      </w:r>
      <w:r w:rsidR="000E0442" w:rsidRPr="000E0442">
        <w:rPr>
          <w:rFonts w:ascii="Times New Roman" w:hAnsi="Times New Roman"/>
          <w:b/>
          <w:bCs/>
          <w:sz w:val="28"/>
          <w:szCs w:val="28"/>
        </w:rPr>
        <w:t xml:space="preserve">ОП.01 </w:t>
      </w:r>
      <w:r w:rsidR="00E01534">
        <w:rPr>
          <w:rFonts w:ascii="Times New Roman" w:hAnsi="Times New Roman"/>
          <w:b/>
          <w:bCs/>
          <w:sz w:val="28"/>
          <w:szCs w:val="28"/>
        </w:rPr>
        <w:t>Инженерная графика</w:t>
      </w:r>
      <w:r w:rsidRPr="000E0442">
        <w:rPr>
          <w:rFonts w:ascii="Times New Roman" w:hAnsi="Times New Roman"/>
          <w:i/>
          <w:sz w:val="28"/>
          <w:szCs w:val="28"/>
        </w:rPr>
        <w:t>,</w:t>
      </w:r>
      <w:r w:rsidRPr="000E0442">
        <w:rPr>
          <w:rFonts w:ascii="Times New Roman" w:hAnsi="Times New Roman"/>
          <w:sz w:val="28"/>
          <w:szCs w:val="28"/>
        </w:rPr>
        <w:t xml:space="preserve"> направленные на</w:t>
      </w:r>
      <w:r>
        <w:rPr>
          <w:rFonts w:ascii="Times New Roman" w:hAnsi="Times New Roman"/>
          <w:sz w:val="28"/>
        </w:rPr>
        <w:t xml:space="preserve"> формирование общих и профессиональных компетенций, а также личностных результатов в рамках программы воспитания.</w:t>
      </w:r>
    </w:p>
    <w:p w:rsidR="00A92D39" w:rsidRDefault="00A92D39" w:rsidP="00D778A4">
      <w:pPr>
        <w:tabs>
          <w:tab w:val="left" w:pos="0"/>
        </w:tabs>
        <w:spacing w:after="0" w:line="240" w:lineRule="auto"/>
        <w:jc w:val="both"/>
        <w:rPr>
          <w:rFonts w:ascii="Times New Roman" w:hAnsi="Times New Roman"/>
          <w:sz w:val="28"/>
          <w:szCs w:val="28"/>
        </w:rPr>
      </w:pPr>
    </w:p>
    <w:p w:rsidR="00680A39" w:rsidRDefault="00680A39"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B1138E" w:rsidRDefault="00B1138E"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sectPr w:rsidR="006E41F4" w:rsidSect="0076016D">
          <w:footerReference w:type="default" r:id="rId8"/>
          <w:pgSz w:w="11906" w:h="16838"/>
          <w:pgMar w:top="1134" w:right="850" w:bottom="1134" w:left="1701" w:header="709" w:footer="709" w:gutter="0"/>
          <w:cols w:space="720"/>
          <w:docGrid w:linePitch="299"/>
        </w:sectPr>
      </w:pPr>
    </w:p>
    <w:p w:rsidR="006E41F4" w:rsidRDefault="006E41F4" w:rsidP="00680A39">
      <w:pPr>
        <w:tabs>
          <w:tab w:val="left" w:pos="0"/>
        </w:tabs>
        <w:spacing w:after="0" w:line="240" w:lineRule="auto"/>
        <w:rPr>
          <w:rFonts w:ascii="Times New Roman" w:hAnsi="Times New Roman"/>
          <w:sz w:val="28"/>
          <w:szCs w:val="28"/>
        </w:rPr>
      </w:pPr>
    </w:p>
    <w:p w:rsidR="006E41F4" w:rsidRPr="009E2D3F" w:rsidRDefault="006E41F4" w:rsidP="006E41F4">
      <w:pPr>
        <w:spacing w:after="0"/>
        <w:jc w:val="center"/>
        <w:rPr>
          <w:rFonts w:ascii="Times New Roman" w:hAnsi="Times New Roman"/>
          <w:b/>
          <w:sz w:val="28"/>
          <w:szCs w:val="28"/>
        </w:rPr>
      </w:pPr>
      <w:bookmarkStart w:id="7" w:name="_Hlk100002503"/>
      <w:r w:rsidRPr="009E2D3F">
        <w:rPr>
          <w:rFonts w:ascii="Times New Roman" w:hAnsi="Times New Roman"/>
          <w:b/>
          <w:sz w:val="28"/>
          <w:szCs w:val="28"/>
        </w:rPr>
        <w:t>Контроль и оценка освоения учебной дисциплины по темам (разделам)</w:t>
      </w:r>
    </w:p>
    <w:tbl>
      <w:tblPr>
        <w:tblStyle w:val="a7"/>
        <w:tblW w:w="14787" w:type="dxa"/>
        <w:tblLook w:val="04A0" w:firstRow="1" w:lastRow="0" w:firstColumn="1" w:lastColumn="0" w:noHBand="0" w:noVBand="1"/>
      </w:tblPr>
      <w:tblGrid>
        <w:gridCol w:w="2707"/>
        <w:gridCol w:w="1665"/>
        <w:gridCol w:w="2051"/>
        <w:gridCol w:w="2398"/>
        <w:gridCol w:w="1988"/>
        <w:gridCol w:w="2140"/>
        <w:gridCol w:w="1838"/>
      </w:tblGrid>
      <w:tr w:rsidR="002E7F74" w:rsidRPr="005C0918" w:rsidTr="00B90063">
        <w:tc>
          <w:tcPr>
            <w:tcW w:w="2707" w:type="dxa"/>
            <w:vMerge w:val="restart"/>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Элемент УД</w:t>
            </w:r>
          </w:p>
        </w:tc>
        <w:tc>
          <w:tcPr>
            <w:tcW w:w="12080" w:type="dxa"/>
            <w:gridSpan w:val="6"/>
          </w:tcPr>
          <w:p w:rsidR="002E7F74" w:rsidRPr="005C0918" w:rsidRDefault="002E7F74" w:rsidP="00B33075">
            <w:pPr>
              <w:jc w:val="center"/>
              <w:rPr>
                <w:rFonts w:ascii="Times New Roman" w:hAnsi="Times New Roman"/>
                <w:sz w:val="28"/>
                <w:szCs w:val="28"/>
                <w:highlight w:val="yellow"/>
              </w:rPr>
            </w:pPr>
            <w:r w:rsidRPr="004528F3">
              <w:rPr>
                <w:rFonts w:ascii="Times New Roman" w:hAnsi="Times New Roman"/>
                <w:sz w:val="28"/>
                <w:szCs w:val="28"/>
              </w:rPr>
              <w:t>Формы и методы контроля</w:t>
            </w:r>
          </w:p>
        </w:tc>
      </w:tr>
      <w:tr w:rsidR="002E7F74" w:rsidRPr="005C0918" w:rsidTr="00B90063">
        <w:tc>
          <w:tcPr>
            <w:tcW w:w="2707" w:type="dxa"/>
            <w:vMerge/>
          </w:tcPr>
          <w:p w:rsidR="002E7F74" w:rsidRPr="004528F3" w:rsidRDefault="002E7F74" w:rsidP="00B90063">
            <w:pPr>
              <w:jc w:val="center"/>
              <w:rPr>
                <w:rFonts w:ascii="Times New Roman" w:hAnsi="Times New Roman"/>
                <w:sz w:val="28"/>
                <w:szCs w:val="28"/>
              </w:rPr>
            </w:pPr>
          </w:p>
        </w:tc>
        <w:tc>
          <w:tcPr>
            <w:tcW w:w="3716" w:type="dxa"/>
            <w:gridSpan w:val="2"/>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Текущий контроль</w:t>
            </w:r>
          </w:p>
        </w:tc>
        <w:tc>
          <w:tcPr>
            <w:tcW w:w="4386" w:type="dxa"/>
            <w:gridSpan w:val="2"/>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Рубежный контроль</w:t>
            </w:r>
          </w:p>
        </w:tc>
        <w:tc>
          <w:tcPr>
            <w:tcW w:w="3978" w:type="dxa"/>
            <w:gridSpan w:val="2"/>
          </w:tcPr>
          <w:p w:rsidR="002E7F74" w:rsidRPr="005C0918" w:rsidRDefault="002E7F74" w:rsidP="00B33075">
            <w:pPr>
              <w:jc w:val="center"/>
              <w:rPr>
                <w:rFonts w:ascii="Times New Roman" w:hAnsi="Times New Roman"/>
                <w:sz w:val="28"/>
                <w:szCs w:val="28"/>
                <w:highlight w:val="yellow"/>
              </w:rPr>
            </w:pPr>
            <w:r w:rsidRPr="004528F3">
              <w:rPr>
                <w:rFonts w:ascii="Times New Roman" w:hAnsi="Times New Roman"/>
                <w:sz w:val="28"/>
                <w:szCs w:val="28"/>
              </w:rPr>
              <w:t>Промежуточная аттестация</w:t>
            </w:r>
          </w:p>
        </w:tc>
      </w:tr>
      <w:tr w:rsidR="00000D43" w:rsidRPr="005C0918" w:rsidTr="002E7F74">
        <w:tc>
          <w:tcPr>
            <w:tcW w:w="2707" w:type="dxa"/>
            <w:vMerge/>
          </w:tcPr>
          <w:p w:rsidR="002E7F74" w:rsidRPr="004528F3" w:rsidRDefault="002E7F74" w:rsidP="00B90063">
            <w:pPr>
              <w:jc w:val="center"/>
              <w:rPr>
                <w:rFonts w:ascii="Times New Roman" w:hAnsi="Times New Roman"/>
                <w:sz w:val="28"/>
                <w:szCs w:val="28"/>
              </w:rPr>
            </w:pPr>
          </w:p>
        </w:tc>
        <w:tc>
          <w:tcPr>
            <w:tcW w:w="1665"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Формы контроля</w:t>
            </w:r>
          </w:p>
        </w:tc>
        <w:tc>
          <w:tcPr>
            <w:tcW w:w="2051"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Проверяемые ОК,ПК, У, З,ЛР</w:t>
            </w:r>
          </w:p>
        </w:tc>
        <w:tc>
          <w:tcPr>
            <w:tcW w:w="2398"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Формы контроля</w:t>
            </w:r>
          </w:p>
        </w:tc>
        <w:tc>
          <w:tcPr>
            <w:tcW w:w="1988"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Проверяемые ОК,ПК, У, З,ЛР</w:t>
            </w:r>
          </w:p>
        </w:tc>
        <w:tc>
          <w:tcPr>
            <w:tcW w:w="2140"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Форма контроля</w:t>
            </w:r>
          </w:p>
        </w:tc>
        <w:tc>
          <w:tcPr>
            <w:tcW w:w="1838" w:type="dxa"/>
          </w:tcPr>
          <w:p w:rsidR="002E7F74" w:rsidRPr="004528F3" w:rsidRDefault="002E7F74" w:rsidP="00B90063">
            <w:pPr>
              <w:jc w:val="center"/>
              <w:rPr>
                <w:rFonts w:ascii="Times New Roman" w:hAnsi="Times New Roman"/>
                <w:sz w:val="28"/>
                <w:szCs w:val="28"/>
              </w:rPr>
            </w:pPr>
            <w:r w:rsidRPr="004528F3">
              <w:rPr>
                <w:rFonts w:ascii="Times New Roman" w:hAnsi="Times New Roman"/>
                <w:sz w:val="28"/>
                <w:szCs w:val="28"/>
              </w:rPr>
              <w:t>Проверяемые ОК,ПК, У, З,ЛР</w:t>
            </w:r>
          </w:p>
        </w:tc>
      </w:tr>
      <w:tr w:rsidR="00000D43" w:rsidRPr="005C0918" w:rsidTr="002E7F74">
        <w:tc>
          <w:tcPr>
            <w:tcW w:w="2707" w:type="dxa"/>
          </w:tcPr>
          <w:p w:rsidR="00000D43" w:rsidRPr="005C0918" w:rsidRDefault="00000D43" w:rsidP="006C0A40">
            <w:pPr>
              <w:jc w:val="both"/>
              <w:rPr>
                <w:rFonts w:ascii="Times New Roman" w:hAnsi="Times New Roman"/>
                <w:sz w:val="28"/>
                <w:szCs w:val="28"/>
                <w:highlight w:val="yellow"/>
              </w:rPr>
            </w:pPr>
            <w:r w:rsidRPr="00C93D5E">
              <w:rPr>
                <w:rFonts w:ascii="Times New Roman" w:hAnsi="Times New Roman"/>
                <w:b/>
                <w:bCs/>
              </w:rPr>
              <w:t>Раздел 1. Графическое оформление чертежей</w:t>
            </w:r>
          </w:p>
        </w:tc>
        <w:tc>
          <w:tcPr>
            <w:tcW w:w="1665" w:type="dxa"/>
          </w:tcPr>
          <w:p w:rsidR="00000D43" w:rsidRPr="005C0918" w:rsidRDefault="00000D43" w:rsidP="00AE3ED1">
            <w:pPr>
              <w:jc w:val="center"/>
              <w:rPr>
                <w:rFonts w:ascii="Times New Roman" w:hAnsi="Times New Roman"/>
                <w:sz w:val="28"/>
                <w:szCs w:val="28"/>
                <w:highlight w:val="yellow"/>
              </w:rPr>
            </w:pPr>
          </w:p>
        </w:tc>
        <w:tc>
          <w:tcPr>
            <w:tcW w:w="2051" w:type="dxa"/>
          </w:tcPr>
          <w:p w:rsidR="00000D43" w:rsidRPr="005C0918" w:rsidRDefault="00000D43" w:rsidP="00AE3ED1">
            <w:pPr>
              <w:jc w:val="center"/>
              <w:rPr>
                <w:rFonts w:ascii="Times New Roman" w:hAnsi="Times New Roman"/>
                <w:sz w:val="28"/>
                <w:szCs w:val="28"/>
                <w:highlight w:val="yellow"/>
              </w:rPr>
            </w:pPr>
          </w:p>
        </w:tc>
        <w:tc>
          <w:tcPr>
            <w:tcW w:w="2398" w:type="dxa"/>
          </w:tcPr>
          <w:p w:rsidR="00000D43" w:rsidRPr="00000D43" w:rsidRDefault="00000D43" w:rsidP="002E7F74">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№1, ПР №2, ПР№3, Т</w:t>
            </w:r>
          </w:p>
        </w:tc>
        <w:tc>
          <w:tcPr>
            <w:tcW w:w="1988" w:type="dxa"/>
          </w:tcPr>
          <w:p w:rsidR="00000D43" w:rsidRPr="00000D43" w:rsidRDefault="00000D43" w:rsidP="00B33075">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33075">
            <w:pPr>
              <w:jc w:val="center"/>
              <w:rPr>
                <w:rFonts w:ascii="Times New Roman" w:hAnsi="Times New Roman"/>
                <w:sz w:val="28"/>
                <w:szCs w:val="28"/>
              </w:rPr>
            </w:pPr>
          </w:p>
        </w:tc>
        <w:tc>
          <w:tcPr>
            <w:tcW w:w="2140" w:type="dxa"/>
          </w:tcPr>
          <w:p w:rsidR="00000D43" w:rsidRPr="005C0918" w:rsidRDefault="00000D43" w:rsidP="000E0442">
            <w:pPr>
              <w:widowControl w:val="0"/>
              <w:autoSpaceDE w:val="0"/>
              <w:autoSpaceDN w:val="0"/>
              <w:adjustRightInd w:val="0"/>
              <w:ind w:left="112" w:right="63"/>
              <w:rPr>
                <w:rFonts w:ascii="Times New Roman" w:hAnsi="Times New Roman"/>
                <w:sz w:val="28"/>
                <w:szCs w:val="28"/>
                <w:highlight w:val="yellow"/>
              </w:rPr>
            </w:pPr>
            <w:r w:rsidRPr="005C0918">
              <w:rPr>
                <w:rFonts w:ascii="Times New Roman" w:hAnsi="Times New Roman"/>
                <w:w w:val="99"/>
                <w:sz w:val="28"/>
                <w:szCs w:val="28"/>
                <w:highlight w:val="yellow"/>
              </w:rPr>
              <w:t>ДЗ</w:t>
            </w:r>
          </w:p>
          <w:p w:rsidR="00000D43" w:rsidRPr="005C0918" w:rsidRDefault="00000D43" w:rsidP="00AE3ED1">
            <w:pPr>
              <w:jc w:val="center"/>
              <w:rPr>
                <w:rFonts w:ascii="Times New Roman" w:hAnsi="Times New Roman"/>
                <w:sz w:val="28"/>
                <w:szCs w:val="28"/>
                <w:highlight w:val="yellow"/>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r>
      <w:tr w:rsidR="00000D43" w:rsidRPr="005C0918" w:rsidTr="002E7F74">
        <w:tc>
          <w:tcPr>
            <w:tcW w:w="2707" w:type="dxa"/>
          </w:tcPr>
          <w:p w:rsidR="00000D43" w:rsidRPr="00C93D5E" w:rsidRDefault="00000D43" w:rsidP="005C0918">
            <w:pPr>
              <w:rPr>
                <w:rFonts w:ascii="Times New Roman" w:hAnsi="Times New Roman"/>
                <w:b/>
                <w:bCs/>
              </w:rPr>
            </w:pPr>
            <w:r w:rsidRPr="00C93D5E">
              <w:rPr>
                <w:rFonts w:ascii="Times New Roman" w:hAnsi="Times New Roman"/>
                <w:b/>
                <w:bCs/>
              </w:rPr>
              <w:t>Тема 1.1</w:t>
            </w:r>
          </w:p>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highlight w:val="yellow"/>
              </w:rPr>
            </w:pPr>
            <w:r w:rsidRPr="00C93D5E">
              <w:rPr>
                <w:rFonts w:ascii="Times New Roman" w:hAnsi="Times New Roman"/>
                <w:b/>
                <w:bCs/>
              </w:rPr>
              <w:t xml:space="preserve">Основные </w:t>
            </w:r>
            <w:r>
              <w:rPr>
                <w:rFonts w:ascii="Times New Roman" w:hAnsi="Times New Roman"/>
                <w:b/>
                <w:bCs/>
              </w:rPr>
              <w:t xml:space="preserve">сведения по </w:t>
            </w:r>
            <w:r>
              <w:rPr>
                <w:rFonts w:ascii="Times New Roman" w:hAnsi="Times New Roman"/>
                <w:b/>
                <w:bCs/>
              </w:rPr>
              <w:lastRenderedPageBreak/>
              <w:t>оформлению чертежей</w:t>
            </w:r>
          </w:p>
        </w:tc>
        <w:tc>
          <w:tcPr>
            <w:tcW w:w="1665" w:type="dxa"/>
          </w:tcPr>
          <w:p w:rsidR="00000D43" w:rsidRPr="005C0918" w:rsidRDefault="00000D43" w:rsidP="005C0918">
            <w:pPr>
              <w:widowControl w:val="0"/>
              <w:autoSpaceDE w:val="0"/>
              <w:autoSpaceDN w:val="0"/>
              <w:adjustRightInd w:val="0"/>
              <w:ind w:left="112" w:right="-20"/>
              <w:rPr>
                <w:rFonts w:ascii="Times New Roman" w:hAnsi="Times New Roman"/>
                <w:sz w:val="28"/>
                <w:szCs w:val="28"/>
              </w:rPr>
            </w:pPr>
            <w:r w:rsidRPr="005C0918">
              <w:rPr>
                <w:rFonts w:ascii="Times New Roman" w:hAnsi="Times New Roman"/>
                <w:w w:val="99"/>
                <w:sz w:val="28"/>
                <w:szCs w:val="28"/>
              </w:rPr>
              <w:lastRenderedPageBreak/>
              <w:t xml:space="preserve">УО, </w:t>
            </w:r>
            <w:r w:rsidRPr="005C0918">
              <w:rPr>
                <w:rFonts w:ascii="Times New Roman" w:hAnsi="Times New Roman"/>
                <w:sz w:val="28"/>
                <w:szCs w:val="28"/>
              </w:rPr>
              <w:t xml:space="preserve">ПР </w:t>
            </w:r>
            <w:r w:rsidRPr="005C0918">
              <w:rPr>
                <w:rFonts w:ascii="Times New Roman" w:hAnsi="Times New Roman"/>
                <w:sz w:val="28"/>
                <w:szCs w:val="28"/>
              </w:rPr>
              <w:lastRenderedPageBreak/>
              <w:t>№1</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lastRenderedPageBreak/>
              <w:t xml:space="preserve">ОК01, ОК02, </w:t>
            </w:r>
            <w:r w:rsidRPr="00000D43">
              <w:rPr>
                <w:rFonts w:ascii="Times New Roman" w:hAnsi="Times New Roman"/>
                <w:sz w:val="28"/>
                <w:szCs w:val="28"/>
              </w:rPr>
              <w:lastRenderedPageBreak/>
              <w:t>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Тема 1.2.</w:t>
            </w:r>
          </w:p>
          <w:p w:rsidR="00000D43" w:rsidRPr="00C93D5E" w:rsidRDefault="00000D43" w:rsidP="00B90063">
            <w:pPr>
              <w:rPr>
                <w:rFonts w:ascii="Times New Roman" w:hAnsi="Times New Roman"/>
                <w:b/>
                <w:bCs/>
              </w:rPr>
            </w:pPr>
            <w:r w:rsidRPr="00C93D5E">
              <w:rPr>
                <w:rFonts w:ascii="Times New Roman" w:hAnsi="Times New Roman"/>
                <w:b/>
                <w:bCs/>
              </w:rPr>
              <w:t xml:space="preserve"> Геометрические по</w:t>
            </w:r>
            <w:r w:rsidRPr="00C93D5E">
              <w:rPr>
                <w:rFonts w:ascii="Times New Roman" w:hAnsi="Times New Roman"/>
                <w:b/>
                <w:bCs/>
              </w:rPr>
              <w:softHyphen/>
              <w:t>строения и правила вычерчи</w:t>
            </w:r>
            <w:r w:rsidRPr="00C93D5E">
              <w:rPr>
                <w:rFonts w:ascii="Times New Roman" w:hAnsi="Times New Roman"/>
                <w:b/>
                <w:bCs/>
              </w:rPr>
              <w:softHyphen/>
              <w:t>вания контуров технических деталей</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highlight w:val="yellow"/>
              </w:rPr>
            </w:pPr>
            <w:r w:rsidRPr="005C0918">
              <w:rPr>
                <w:rFonts w:ascii="Times New Roman" w:hAnsi="Times New Roman"/>
                <w:sz w:val="28"/>
                <w:szCs w:val="28"/>
              </w:rPr>
              <w:t>УО, ПР №2,3</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З1.1.01, </w:t>
            </w:r>
            <w:r w:rsidRPr="00000D43">
              <w:rPr>
                <w:rFonts w:ascii="Times New Roman" w:hAnsi="Times New Roman"/>
                <w:sz w:val="28"/>
                <w:szCs w:val="28"/>
              </w:rPr>
              <w:lastRenderedPageBreak/>
              <w:t>У3.1.01, 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Раздел 2. Проекционное черчение</w:t>
            </w:r>
          </w:p>
        </w:tc>
        <w:tc>
          <w:tcPr>
            <w:tcW w:w="1665" w:type="dxa"/>
          </w:tcPr>
          <w:p w:rsidR="00000D43" w:rsidRPr="005C0918" w:rsidRDefault="00000D43" w:rsidP="00AE3ED1">
            <w:pPr>
              <w:jc w:val="center"/>
              <w:rPr>
                <w:rFonts w:ascii="Times New Roman" w:hAnsi="Times New Roman"/>
                <w:sz w:val="28"/>
                <w:szCs w:val="28"/>
                <w:highlight w:val="yellow"/>
              </w:rPr>
            </w:pPr>
          </w:p>
        </w:tc>
        <w:tc>
          <w:tcPr>
            <w:tcW w:w="2051" w:type="dxa"/>
          </w:tcPr>
          <w:p w:rsidR="00000D43" w:rsidRPr="005C0918" w:rsidRDefault="00000D43" w:rsidP="00AE3ED1">
            <w:pPr>
              <w:jc w:val="center"/>
              <w:rPr>
                <w:rFonts w:ascii="Times New Roman" w:hAnsi="Times New Roman"/>
                <w:sz w:val="28"/>
                <w:szCs w:val="28"/>
                <w:highlight w:val="yellow"/>
              </w:rPr>
            </w:pPr>
          </w:p>
        </w:tc>
        <w:tc>
          <w:tcPr>
            <w:tcW w:w="2398" w:type="dxa"/>
          </w:tcPr>
          <w:p w:rsidR="00000D43" w:rsidRPr="00000D43" w:rsidRDefault="00000D43" w:rsidP="00000D43">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№4, ПР №5, ПР№6, ПР №7, 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140" w:type="dxa"/>
          </w:tcPr>
          <w:p w:rsidR="00000D43" w:rsidRPr="00000D43" w:rsidRDefault="00000D43" w:rsidP="00BC491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t>ДЗ</w:t>
            </w:r>
          </w:p>
          <w:p w:rsidR="00000D43" w:rsidRPr="00000D43" w:rsidRDefault="00000D43" w:rsidP="00BC491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2.1.</w:t>
            </w:r>
          </w:p>
          <w:p w:rsidR="00000D43" w:rsidRPr="00C93D5E" w:rsidRDefault="00000D43" w:rsidP="00B90063">
            <w:pPr>
              <w:rPr>
                <w:rFonts w:ascii="Times New Roman" w:hAnsi="Times New Roman"/>
                <w:b/>
                <w:bCs/>
              </w:rPr>
            </w:pPr>
            <w:r w:rsidRPr="00C93D5E">
              <w:rPr>
                <w:rFonts w:ascii="Times New Roman" w:hAnsi="Times New Roman"/>
                <w:b/>
                <w:bCs/>
              </w:rPr>
              <w:t xml:space="preserve">Методы и приемы проекционного </w:t>
            </w:r>
            <w:r w:rsidRPr="00C93D5E">
              <w:rPr>
                <w:rFonts w:ascii="Times New Roman" w:hAnsi="Times New Roman"/>
                <w:b/>
                <w:bCs/>
              </w:rPr>
              <w:lastRenderedPageBreak/>
              <w:t>черчения</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lastRenderedPageBreak/>
              <w:t>УО, ПР №4,5,6</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 xml:space="preserve">ОК01, ОК02, ОК04, </w:t>
            </w:r>
            <w:r w:rsidRPr="00000D43">
              <w:rPr>
                <w:rFonts w:ascii="Times New Roman" w:hAnsi="Times New Roman"/>
                <w:sz w:val="28"/>
                <w:szCs w:val="28"/>
              </w:rPr>
              <w:lastRenderedPageBreak/>
              <w:t>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Тема 2.2.</w:t>
            </w:r>
          </w:p>
          <w:p w:rsidR="00000D43" w:rsidRPr="00C93D5E" w:rsidRDefault="00000D43" w:rsidP="00B90063">
            <w:pPr>
              <w:rPr>
                <w:rFonts w:ascii="Times New Roman" w:hAnsi="Times New Roman"/>
                <w:b/>
                <w:bCs/>
              </w:rPr>
            </w:pPr>
            <w:r w:rsidRPr="00C93D5E">
              <w:rPr>
                <w:rFonts w:ascii="Times New Roman" w:hAnsi="Times New Roman"/>
                <w:b/>
                <w:bCs/>
              </w:rPr>
              <w:t>Сечение геометрических тел плоскостью</w:t>
            </w:r>
          </w:p>
        </w:tc>
        <w:tc>
          <w:tcPr>
            <w:tcW w:w="1665" w:type="dxa"/>
          </w:tcPr>
          <w:p w:rsidR="00000D43" w:rsidRPr="005C0918" w:rsidRDefault="00000D43" w:rsidP="008A3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ПР№7</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З1.1.01, У3.1.01, </w:t>
            </w:r>
            <w:r w:rsidRPr="00000D43">
              <w:rPr>
                <w:rFonts w:ascii="Times New Roman" w:hAnsi="Times New Roman"/>
                <w:sz w:val="28"/>
                <w:szCs w:val="28"/>
              </w:rPr>
              <w:lastRenderedPageBreak/>
              <w:t>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Раздел 3. Элементы технического рисования</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000D43">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№8,</w:t>
            </w:r>
          </w:p>
          <w:p w:rsidR="00000D43" w:rsidRPr="00000D43" w:rsidRDefault="00000D43" w:rsidP="008A3A78">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3.1</w:t>
            </w:r>
          </w:p>
          <w:p w:rsidR="00000D43" w:rsidRPr="00C93D5E" w:rsidRDefault="00000D43" w:rsidP="00B90063">
            <w:pPr>
              <w:rPr>
                <w:rFonts w:ascii="Times New Roman" w:hAnsi="Times New Roman"/>
                <w:b/>
                <w:bCs/>
              </w:rPr>
            </w:pPr>
            <w:r w:rsidRPr="00C93D5E">
              <w:rPr>
                <w:rFonts w:ascii="Times New Roman" w:hAnsi="Times New Roman"/>
                <w:b/>
                <w:bCs/>
              </w:rPr>
              <w:t>Техническое рисование</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№8</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 xml:space="preserve">ОК01, ОК02, ОК04, </w:t>
            </w:r>
            <w:r w:rsidRPr="00000D43">
              <w:rPr>
                <w:rFonts w:ascii="Times New Roman" w:hAnsi="Times New Roman"/>
                <w:sz w:val="28"/>
                <w:szCs w:val="28"/>
              </w:rPr>
              <w:lastRenderedPageBreak/>
              <w:t>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Раздел 4. Машиностроительное черчение</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B33075">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№9,10,11,12,</w:t>
            </w:r>
          </w:p>
          <w:p w:rsidR="00000D43" w:rsidRPr="00000D43" w:rsidRDefault="00000D43" w:rsidP="00B33075">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13,14,15,16,</w:t>
            </w:r>
          </w:p>
          <w:p w:rsidR="00000D43" w:rsidRPr="00000D43" w:rsidRDefault="00000D43" w:rsidP="00B33075">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З1.1.01, У3.1.01, </w:t>
            </w:r>
            <w:r w:rsidRPr="00000D43">
              <w:rPr>
                <w:rFonts w:ascii="Times New Roman" w:hAnsi="Times New Roman"/>
                <w:sz w:val="28"/>
                <w:szCs w:val="28"/>
              </w:rPr>
              <w:lastRenderedPageBreak/>
              <w:t>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lastRenderedPageBreak/>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З1.1.01, </w:t>
            </w:r>
            <w:r w:rsidRPr="00000D43">
              <w:rPr>
                <w:rFonts w:ascii="Times New Roman" w:hAnsi="Times New Roman"/>
                <w:sz w:val="28"/>
                <w:szCs w:val="28"/>
              </w:rPr>
              <w:lastRenderedPageBreak/>
              <w:t>У3.1.01, У3.1.02, З3.1.01, ЛР4, ЛР7, ЛР10, ЛР13-16, ЛР19, ЛР21, ЛР24, ЛР25</w:t>
            </w: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Тема 4.1.</w:t>
            </w:r>
          </w:p>
          <w:p w:rsidR="00000D43" w:rsidRPr="00C93D5E" w:rsidRDefault="00000D43" w:rsidP="00B90063">
            <w:pPr>
              <w:rPr>
                <w:rFonts w:ascii="Times New Roman" w:hAnsi="Times New Roman"/>
                <w:b/>
                <w:bCs/>
              </w:rPr>
            </w:pPr>
            <w:r w:rsidRPr="00C93D5E">
              <w:rPr>
                <w:rFonts w:ascii="Times New Roman" w:hAnsi="Times New Roman"/>
                <w:b/>
                <w:bCs/>
              </w:rPr>
              <w:t>Основные правила выполнения машиностроительных чертежей</w:t>
            </w:r>
          </w:p>
        </w:tc>
        <w:tc>
          <w:tcPr>
            <w:tcW w:w="1665" w:type="dxa"/>
          </w:tcPr>
          <w:p w:rsidR="00000D43" w:rsidRPr="005C0918" w:rsidRDefault="00000D43"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№9,10</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398" w:type="dxa"/>
          </w:tcPr>
          <w:p w:rsidR="00000D43" w:rsidRPr="005C0918" w:rsidRDefault="00000D43" w:rsidP="00B90063">
            <w:pPr>
              <w:jc w:val="center"/>
              <w:rPr>
                <w:rFonts w:ascii="Times New Roman" w:hAnsi="Times New Roman"/>
                <w:sz w:val="28"/>
                <w:szCs w:val="28"/>
                <w:highlight w:val="yellow"/>
              </w:rPr>
            </w:pPr>
          </w:p>
        </w:tc>
        <w:tc>
          <w:tcPr>
            <w:tcW w:w="1988" w:type="dxa"/>
          </w:tcPr>
          <w:p w:rsidR="00000D43" w:rsidRPr="005C0918" w:rsidRDefault="00000D43" w:rsidP="00B90063">
            <w:pPr>
              <w:jc w:val="center"/>
              <w:rPr>
                <w:rFonts w:ascii="Times New Roman" w:hAnsi="Times New Roman"/>
                <w:sz w:val="28"/>
                <w:szCs w:val="28"/>
                <w:highlight w:val="yellow"/>
              </w:rPr>
            </w:pPr>
          </w:p>
        </w:tc>
        <w:tc>
          <w:tcPr>
            <w:tcW w:w="2140" w:type="dxa"/>
          </w:tcPr>
          <w:p w:rsidR="00000D43" w:rsidRPr="005C0918" w:rsidRDefault="00000D43" w:rsidP="00B90063">
            <w:pPr>
              <w:jc w:val="center"/>
              <w:rPr>
                <w:rFonts w:ascii="Times New Roman" w:hAnsi="Times New Roman"/>
                <w:sz w:val="28"/>
                <w:szCs w:val="28"/>
                <w:highlight w:val="yellow"/>
              </w:rPr>
            </w:pPr>
          </w:p>
        </w:tc>
        <w:tc>
          <w:tcPr>
            <w:tcW w:w="1838" w:type="dxa"/>
          </w:tcPr>
          <w:p w:rsidR="00000D43" w:rsidRPr="005C0918" w:rsidRDefault="00000D43" w:rsidP="00B90063">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4.2.</w:t>
            </w:r>
          </w:p>
          <w:p w:rsidR="00000D43" w:rsidRPr="00C93D5E" w:rsidRDefault="00000D43" w:rsidP="00B90063">
            <w:pPr>
              <w:rPr>
                <w:rFonts w:ascii="Times New Roman" w:hAnsi="Times New Roman"/>
                <w:b/>
                <w:bCs/>
              </w:rPr>
            </w:pPr>
            <w:r w:rsidRPr="00C93D5E">
              <w:rPr>
                <w:rFonts w:ascii="Times New Roman" w:hAnsi="Times New Roman"/>
                <w:b/>
                <w:bCs/>
              </w:rPr>
              <w:t>Сборочный чертеж</w:t>
            </w:r>
          </w:p>
        </w:tc>
        <w:tc>
          <w:tcPr>
            <w:tcW w:w="1665" w:type="dxa"/>
          </w:tcPr>
          <w:p w:rsidR="00000D43" w:rsidRPr="005C0918" w:rsidRDefault="00000D43" w:rsidP="00B9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w:t>
            </w:r>
            <w:r>
              <w:rPr>
                <w:rFonts w:ascii="Times New Roman" w:hAnsi="Times New Roman"/>
                <w:sz w:val="28"/>
                <w:szCs w:val="28"/>
              </w:rPr>
              <w:t xml:space="preserve">11,12,13, </w:t>
            </w:r>
            <w:r>
              <w:rPr>
                <w:rFonts w:ascii="Times New Roman" w:hAnsi="Times New Roman"/>
                <w:sz w:val="28"/>
                <w:szCs w:val="28"/>
              </w:rPr>
              <w:lastRenderedPageBreak/>
              <w:t>14,15</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lastRenderedPageBreak/>
              <w:t xml:space="preserve">ОК01, ОК02, ОК04, </w:t>
            </w:r>
            <w:r w:rsidRPr="00000D43">
              <w:rPr>
                <w:rFonts w:ascii="Times New Roman" w:hAnsi="Times New Roman"/>
                <w:sz w:val="28"/>
                <w:szCs w:val="28"/>
              </w:rPr>
              <w:lastRenderedPageBreak/>
              <w:t>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B90063">
            <w:pPr>
              <w:jc w:val="center"/>
              <w:rPr>
                <w:rFonts w:ascii="Times New Roman" w:hAnsi="Times New Roman"/>
                <w:sz w:val="28"/>
                <w:szCs w:val="28"/>
                <w:highlight w:val="yellow"/>
              </w:rPr>
            </w:pPr>
          </w:p>
        </w:tc>
        <w:tc>
          <w:tcPr>
            <w:tcW w:w="1988" w:type="dxa"/>
          </w:tcPr>
          <w:p w:rsidR="00000D43" w:rsidRPr="005C0918" w:rsidRDefault="00000D43" w:rsidP="00B90063">
            <w:pPr>
              <w:jc w:val="center"/>
              <w:rPr>
                <w:rFonts w:ascii="Times New Roman" w:hAnsi="Times New Roman"/>
                <w:sz w:val="28"/>
                <w:szCs w:val="28"/>
                <w:highlight w:val="yellow"/>
              </w:rPr>
            </w:pPr>
          </w:p>
        </w:tc>
        <w:tc>
          <w:tcPr>
            <w:tcW w:w="2140" w:type="dxa"/>
          </w:tcPr>
          <w:p w:rsidR="00000D43" w:rsidRPr="005C0918" w:rsidRDefault="00000D43" w:rsidP="00B90063">
            <w:pPr>
              <w:jc w:val="center"/>
              <w:rPr>
                <w:rFonts w:ascii="Times New Roman" w:hAnsi="Times New Roman"/>
                <w:sz w:val="28"/>
                <w:szCs w:val="28"/>
                <w:highlight w:val="yellow"/>
              </w:rPr>
            </w:pPr>
          </w:p>
        </w:tc>
        <w:tc>
          <w:tcPr>
            <w:tcW w:w="1838" w:type="dxa"/>
          </w:tcPr>
          <w:p w:rsidR="00000D43" w:rsidRPr="005C0918" w:rsidRDefault="00000D43" w:rsidP="00B90063">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5C0918">
            <w:pPr>
              <w:rPr>
                <w:rFonts w:ascii="Times New Roman" w:hAnsi="Times New Roman"/>
                <w:b/>
                <w:bCs/>
              </w:rPr>
            </w:pPr>
            <w:r w:rsidRPr="00C93D5E">
              <w:rPr>
                <w:rFonts w:ascii="Times New Roman" w:hAnsi="Times New Roman"/>
                <w:b/>
                <w:bCs/>
              </w:rPr>
              <w:lastRenderedPageBreak/>
              <w:t>Тема 4.3</w:t>
            </w:r>
          </w:p>
          <w:p w:rsidR="00000D43" w:rsidRPr="00C93D5E" w:rsidRDefault="00000D43" w:rsidP="005C0918">
            <w:pPr>
              <w:rPr>
                <w:rFonts w:ascii="Times New Roman" w:hAnsi="Times New Roman"/>
                <w:b/>
                <w:bCs/>
              </w:rPr>
            </w:pPr>
            <w:r w:rsidRPr="00C93D5E">
              <w:rPr>
                <w:rFonts w:ascii="Times New Roman" w:hAnsi="Times New Roman"/>
                <w:b/>
                <w:bCs/>
              </w:rPr>
              <w:t>Чертежи и схемы по специальности</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w:t>
            </w:r>
            <w:r>
              <w:rPr>
                <w:rFonts w:ascii="Times New Roman" w:hAnsi="Times New Roman"/>
                <w:sz w:val="28"/>
                <w:szCs w:val="28"/>
              </w:rPr>
              <w:t>16</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З1.1.01, У3.1.01, </w:t>
            </w:r>
            <w:r w:rsidRPr="00000D43">
              <w:rPr>
                <w:rFonts w:ascii="Times New Roman" w:hAnsi="Times New Roman"/>
                <w:sz w:val="28"/>
                <w:szCs w:val="28"/>
              </w:rPr>
              <w:lastRenderedPageBreak/>
              <w:t>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Раздел 5. Элементы строительного черчения</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B33075">
            <w:pPr>
              <w:widowControl w:val="0"/>
              <w:autoSpaceDE w:val="0"/>
              <w:autoSpaceDN w:val="0"/>
              <w:adjustRightInd w:val="0"/>
              <w:ind w:left="110" w:right="491"/>
              <w:jc w:val="both"/>
              <w:rPr>
                <w:rFonts w:ascii="Times New Roman" w:hAnsi="Times New Roman"/>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№17</w:t>
            </w:r>
          </w:p>
          <w:p w:rsidR="00000D43" w:rsidRPr="00000D43" w:rsidRDefault="00000D43" w:rsidP="00B33075">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t>Тема 5.1</w:t>
            </w:r>
          </w:p>
          <w:p w:rsidR="00000D43" w:rsidRPr="00C93D5E" w:rsidRDefault="00000D43" w:rsidP="00B90063">
            <w:pPr>
              <w:rPr>
                <w:rFonts w:ascii="Times New Roman" w:hAnsi="Times New Roman"/>
                <w:b/>
                <w:bCs/>
              </w:rPr>
            </w:pPr>
            <w:r w:rsidRPr="00C93D5E">
              <w:rPr>
                <w:rFonts w:ascii="Times New Roman" w:hAnsi="Times New Roman"/>
                <w:b/>
                <w:bCs/>
              </w:rPr>
              <w:t>Общие сведения о строительных чертежах</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№17</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 xml:space="preserve">ОК01, ОК02, ОК04, Уо01.01-09, </w:t>
            </w:r>
            <w:r w:rsidRPr="00000D43">
              <w:rPr>
                <w:rFonts w:ascii="Times New Roman" w:hAnsi="Times New Roman"/>
                <w:sz w:val="28"/>
                <w:szCs w:val="28"/>
              </w:rPr>
              <w:lastRenderedPageBreak/>
              <w:t>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B33075">
            <w:pPr>
              <w:jc w:val="center"/>
              <w:rPr>
                <w:rFonts w:ascii="Times New Roman" w:hAnsi="Times New Roman"/>
                <w:sz w:val="28"/>
                <w:szCs w:val="28"/>
                <w:highlight w:val="yellow"/>
              </w:rPr>
            </w:pPr>
          </w:p>
        </w:tc>
        <w:tc>
          <w:tcPr>
            <w:tcW w:w="1988" w:type="dxa"/>
          </w:tcPr>
          <w:p w:rsidR="00000D43" w:rsidRPr="005C0918" w:rsidRDefault="00000D43" w:rsidP="00B33075">
            <w:pPr>
              <w:jc w:val="center"/>
              <w:rPr>
                <w:rFonts w:ascii="Times New Roman" w:hAnsi="Times New Roman"/>
                <w:sz w:val="28"/>
                <w:szCs w:val="28"/>
                <w:highlight w:val="yellow"/>
              </w:rPr>
            </w:pPr>
          </w:p>
        </w:tc>
        <w:tc>
          <w:tcPr>
            <w:tcW w:w="2140" w:type="dxa"/>
          </w:tcPr>
          <w:p w:rsidR="00000D43" w:rsidRPr="005C0918" w:rsidRDefault="00000D43" w:rsidP="00B33075">
            <w:pPr>
              <w:jc w:val="center"/>
              <w:rPr>
                <w:rFonts w:ascii="Times New Roman" w:hAnsi="Times New Roman"/>
                <w:sz w:val="28"/>
                <w:szCs w:val="28"/>
                <w:highlight w:val="yellow"/>
              </w:rPr>
            </w:pPr>
          </w:p>
        </w:tc>
        <w:tc>
          <w:tcPr>
            <w:tcW w:w="1838" w:type="dxa"/>
          </w:tcPr>
          <w:p w:rsidR="00000D43" w:rsidRPr="005C0918" w:rsidRDefault="00000D43" w:rsidP="00B33075">
            <w:pPr>
              <w:jc w:val="center"/>
              <w:rPr>
                <w:rFonts w:ascii="Times New Roman" w:hAnsi="Times New Roman"/>
                <w:sz w:val="28"/>
                <w:szCs w:val="28"/>
                <w:highlight w:val="yellow"/>
              </w:rPr>
            </w:pPr>
          </w:p>
        </w:tc>
      </w:tr>
      <w:tr w:rsidR="00000D43" w:rsidRPr="005C0918" w:rsidTr="002E7F74">
        <w:tc>
          <w:tcPr>
            <w:tcW w:w="2707" w:type="dxa"/>
          </w:tcPr>
          <w:p w:rsidR="00000D43" w:rsidRPr="00C93D5E" w:rsidRDefault="00000D43" w:rsidP="00B90063">
            <w:pPr>
              <w:rPr>
                <w:rFonts w:ascii="Times New Roman" w:hAnsi="Times New Roman"/>
                <w:b/>
                <w:bCs/>
              </w:rPr>
            </w:pPr>
            <w:r w:rsidRPr="00C93D5E">
              <w:rPr>
                <w:rFonts w:ascii="Times New Roman" w:hAnsi="Times New Roman"/>
                <w:b/>
                <w:bCs/>
              </w:rPr>
              <w:lastRenderedPageBreak/>
              <w:t>Раздел 6. Общие сведения о машинной графике</w:t>
            </w:r>
          </w:p>
        </w:tc>
        <w:tc>
          <w:tcPr>
            <w:tcW w:w="1665" w:type="dxa"/>
          </w:tcPr>
          <w:p w:rsidR="00000D43" w:rsidRPr="005C0918" w:rsidRDefault="00000D43" w:rsidP="00B33075">
            <w:pPr>
              <w:jc w:val="center"/>
              <w:rPr>
                <w:rFonts w:ascii="Times New Roman" w:hAnsi="Times New Roman"/>
                <w:sz w:val="28"/>
                <w:szCs w:val="28"/>
                <w:highlight w:val="yellow"/>
              </w:rPr>
            </w:pPr>
          </w:p>
        </w:tc>
        <w:tc>
          <w:tcPr>
            <w:tcW w:w="2051" w:type="dxa"/>
          </w:tcPr>
          <w:p w:rsidR="00000D43" w:rsidRPr="005C0918" w:rsidRDefault="00000D43" w:rsidP="00B33075">
            <w:pPr>
              <w:jc w:val="center"/>
              <w:rPr>
                <w:rFonts w:ascii="Times New Roman" w:hAnsi="Times New Roman"/>
                <w:sz w:val="28"/>
                <w:szCs w:val="28"/>
                <w:highlight w:val="yellow"/>
              </w:rPr>
            </w:pPr>
          </w:p>
        </w:tc>
        <w:tc>
          <w:tcPr>
            <w:tcW w:w="2398" w:type="dxa"/>
          </w:tcPr>
          <w:p w:rsidR="00000D43" w:rsidRPr="00000D43" w:rsidRDefault="00000D43" w:rsidP="00000D43">
            <w:pPr>
              <w:widowControl w:val="0"/>
              <w:autoSpaceDE w:val="0"/>
              <w:autoSpaceDN w:val="0"/>
              <w:adjustRightInd w:val="0"/>
              <w:ind w:left="110" w:right="491"/>
              <w:jc w:val="both"/>
              <w:rPr>
                <w:rFonts w:ascii="Times New Roman" w:hAnsi="Times New Roman"/>
                <w:i/>
                <w:sz w:val="28"/>
                <w:szCs w:val="28"/>
              </w:rPr>
            </w:pPr>
            <w:r w:rsidRPr="00000D43">
              <w:rPr>
                <w:rFonts w:ascii="Times New Roman" w:hAnsi="Times New Roman"/>
                <w:sz w:val="28"/>
                <w:szCs w:val="28"/>
              </w:rPr>
              <w:t>З</w:t>
            </w:r>
            <w:r w:rsidRPr="00000D43">
              <w:rPr>
                <w:rFonts w:ascii="Times New Roman" w:hAnsi="Times New Roman"/>
                <w:spacing w:val="-1"/>
                <w:sz w:val="28"/>
                <w:szCs w:val="28"/>
              </w:rPr>
              <w:t>а</w:t>
            </w:r>
            <w:r w:rsidRPr="00000D43">
              <w:rPr>
                <w:rFonts w:ascii="Times New Roman" w:hAnsi="Times New Roman"/>
                <w:w w:val="99"/>
                <w:sz w:val="28"/>
                <w:szCs w:val="28"/>
              </w:rPr>
              <w:t>щ</w:t>
            </w:r>
            <w:r w:rsidRPr="00000D43">
              <w:rPr>
                <w:rFonts w:ascii="Times New Roman" w:hAnsi="Times New Roman"/>
                <w:spacing w:val="1"/>
                <w:w w:val="99"/>
                <w:sz w:val="28"/>
                <w:szCs w:val="28"/>
              </w:rPr>
              <w:t>и</w:t>
            </w:r>
            <w:r w:rsidRPr="00000D43">
              <w:rPr>
                <w:rFonts w:ascii="Times New Roman" w:hAnsi="Times New Roman"/>
                <w:w w:val="99"/>
                <w:sz w:val="28"/>
                <w:szCs w:val="28"/>
              </w:rPr>
              <w:t>т</w:t>
            </w:r>
            <w:r w:rsidRPr="00000D43">
              <w:rPr>
                <w:rFonts w:ascii="Times New Roman" w:hAnsi="Times New Roman"/>
                <w:sz w:val="28"/>
                <w:szCs w:val="28"/>
              </w:rPr>
              <w:t xml:space="preserve">а </w:t>
            </w:r>
            <w:r w:rsidRPr="00000D43">
              <w:rPr>
                <w:rFonts w:ascii="Times New Roman" w:hAnsi="Times New Roman"/>
                <w:w w:val="99"/>
                <w:sz w:val="28"/>
                <w:szCs w:val="28"/>
              </w:rPr>
              <w:t>г</w:t>
            </w:r>
            <w:r w:rsidRPr="00000D43">
              <w:rPr>
                <w:rFonts w:ascii="Times New Roman" w:hAnsi="Times New Roman"/>
                <w:sz w:val="28"/>
                <w:szCs w:val="28"/>
              </w:rPr>
              <w:t>раф</w:t>
            </w:r>
            <w:r w:rsidRPr="00000D43">
              <w:rPr>
                <w:rFonts w:ascii="Times New Roman" w:hAnsi="Times New Roman"/>
                <w:spacing w:val="1"/>
                <w:w w:val="99"/>
                <w:sz w:val="28"/>
                <w:szCs w:val="28"/>
              </w:rPr>
              <w:t>и</w:t>
            </w:r>
            <w:r w:rsidRPr="00000D43">
              <w:rPr>
                <w:rFonts w:ascii="Times New Roman" w:hAnsi="Times New Roman"/>
                <w:sz w:val="28"/>
                <w:szCs w:val="28"/>
              </w:rPr>
              <w:t>ч</w:t>
            </w:r>
            <w:r w:rsidRPr="00000D43">
              <w:rPr>
                <w:rFonts w:ascii="Times New Roman" w:hAnsi="Times New Roman"/>
                <w:spacing w:val="-1"/>
                <w:sz w:val="28"/>
                <w:szCs w:val="28"/>
              </w:rPr>
              <w:t>ес</w:t>
            </w:r>
            <w:r w:rsidRPr="00000D43">
              <w:rPr>
                <w:rFonts w:ascii="Times New Roman" w:hAnsi="Times New Roman"/>
                <w:sz w:val="28"/>
                <w:szCs w:val="28"/>
              </w:rPr>
              <w:t>ких рабо</w:t>
            </w:r>
            <w:r w:rsidRPr="00000D43">
              <w:rPr>
                <w:rFonts w:ascii="Times New Roman" w:hAnsi="Times New Roman"/>
                <w:w w:val="99"/>
                <w:sz w:val="28"/>
                <w:szCs w:val="28"/>
              </w:rPr>
              <w:t>т</w:t>
            </w:r>
            <w:r w:rsidRPr="00000D43">
              <w:rPr>
                <w:rFonts w:ascii="Times New Roman" w:hAnsi="Times New Roman"/>
                <w:sz w:val="28"/>
                <w:szCs w:val="28"/>
              </w:rPr>
              <w:t xml:space="preserve"> ПР №18, Т</w:t>
            </w:r>
          </w:p>
        </w:tc>
        <w:tc>
          <w:tcPr>
            <w:tcW w:w="198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З1.1.01, У3.1.01, У3.1.02, </w:t>
            </w:r>
            <w:r w:rsidRPr="00000D43">
              <w:rPr>
                <w:rFonts w:ascii="Times New Roman" w:hAnsi="Times New Roman"/>
                <w:sz w:val="28"/>
                <w:szCs w:val="28"/>
              </w:rPr>
              <w:lastRenderedPageBreak/>
              <w:t>З3.1.01, ЛР4, ЛР7, ЛР10, ЛР13-16, ЛР19, ЛР21, ЛР24, ЛР25</w:t>
            </w:r>
          </w:p>
          <w:p w:rsidR="00000D43" w:rsidRPr="00000D43" w:rsidRDefault="00000D43" w:rsidP="00B90063">
            <w:pPr>
              <w:jc w:val="center"/>
              <w:rPr>
                <w:rFonts w:ascii="Times New Roman" w:hAnsi="Times New Roman"/>
                <w:sz w:val="28"/>
                <w:szCs w:val="28"/>
              </w:rPr>
            </w:pPr>
          </w:p>
        </w:tc>
        <w:tc>
          <w:tcPr>
            <w:tcW w:w="2140" w:type="dxa"/>
          </w:tcPr>
          <w:p w:rsidR="00000D43" w:rsidRPr="00000D43" w:rsidRDefault="00000D43" w:rsidP="00B33075">
            <w:pPr>
              <w:widowControl w:val="0"/>
              <w:autoSpaceDE w:val="0"/>
              <w:autoSpaceDN w:val="0"/>
              <w:adjustRightInd w:val="0"/>
              <w:ind w:left="112" w:right="63"/>
              <w:rPr>
                <w:rFonts w:ascii="Times New Roman" w:hAnsi="Times New Roman"/>
                <w:sz w:val="28"/>
                <w:szCs w:val="28"/>
              </w:rPr>
            </w:pPr>
            <w:r w:rsidRPr="00000D43">
              <w:rPr>
                <w:rFonts w:ascii="Times New Roman" w:hAnsi="Times New Roman"/>
                <w:w w:val="99"/>
                <w:sz w:val="28"/>
                <w:szCs w:val="28"/>
              </w:rPr>
              <w:lastRenderedPageBreak/>
              <w:t>ДЗ</w:t>
            </w:r>
          </w:p>
          <w:p w:rsidR="00000D43" w:rsidRPr="00000D43" w:rsidRDefault="00000D43" w:rsidP="00B33075">
            <w:pPr>
              <w:jc w:val="center"/>
              <w:rPr>
                <w:rFonts w:ascii="Times New Roman" w:hAnsi="Times New Roman"/>
                <w:sz w:val="28"/>
                <w:szCs w:val="28"/>
              </w:rPr>
            </w:pPr>
          </w:p>
        </w:tc>
        <w:tc>
          <w:tcPr>
            <w:tcW w:w="1838"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 xml:space="preserve">Уо04.01-02, Зо01.01-06, Зо02.01-04, Зо04.01-02, ПК1.1, ПК3.1, У1.1.01, З1.1.01, У3.1.01, </w:t>
            </w:r>
            <w:r w:rsidRPr="00000D43">
              <w:rPr>
                <w:rFonts w:ascii="Times New Roman" w:hAnsi="Times New Roman"/>
                <w:sz w:val="28"/>
                <w:szCs w:val="28"/>
              </w:rPr>
              <w:lastRenderedPageBreak/>
              <w:t>У3.1.02, З3.1.01, ЛР4, ЛР7, ЛР10, ЛР13-16, ЛР19, ЛР21, ЛР24, ЛР25</w:t>
            </w:r>
          </w:p>
          <w:p w:rsidR="00000D43" w:rsidRPr="00000D43" w:rsidRDefault="00000D43" w:rsidP="00B90063">
            <w:pPr>
              <w:jc w:val="center"/>
              <w:rPr>
                <w:rFonts w:ascii="Times New Roman" w:hAnsi="Times New Roman"/>
                <w:sz w:val="28"/>
                <w:szCs w:val="28"/>
              </w:rPr>
            </w:pPr>
          </w:p>
        </w:tc>
      </w:tr>
      <w:tr w:rsidR="00000D43" w:rsidTr="002E7F74">
        <w:tc>
          <w:tcPr>
            <w:tcW w:w="2707" w:type="dxa"/>
          </w:tcPr>
          <w:p w:rsidR="00000D43" w:rsidRPr="005C0918" w:rsidRDefault="00000D43" w:rsidP="00B90063">
            <w:pPr>
              <w:rPr>
                <w:rFonts w:ascii="Times New Roman" w:hAnsi="Times New Roman"/>
                <w:b/>
                <w:bCs/>
              </w:rPr>
            </w:pPr>
            <w:r w:rsidRPr="005C0918">
              <w:rPr>
                <w:rFonts w:ascii="Times New Roman" w:hAnsi="Times New Roman"/>
                <w:b/>
                <w:bCs/>
              </w:rPr>
              <w:lastRenderedPageBreak/>
              <w:t>Тема 6.1</w:t>
            </w:r>
          </w:p>
          <w:p w:rsidR="00000D43" w:rsidRPr="005C0918" w:rsidRDefault="00000D43" w:rsidP="00B90063">
            <w:pPr>
              <w:rPr>
                <w:rFonts w:ascii="Times New Roman" w:hAnsi="Times New Roman"/>
                <w:b/>
                <w:bCs/>
              </w:rPr>
            </w:pPr>
            <w:r w:rsidRPr="005C0918">
              <w:rPr>
                <w:rFonts w:ascii="Times New Roman" w:hAnsi="Times New Roman"/>
                <w:b/>
                <w:bCs/>
              </w:rPr>
              <w:t>Общие сведения о системе автоматизированного проектирования (САПР)</w:t>
            </w:r>
          </w:p>
        </w:tc>
        <w:tc>
          <w:tcPr>
            <w:tcW w:w="1665" w:type="dxa"/>
          </w:tcPr>
          <w:p w:rsidR="00000D43" w:rsidRPr="005C0918" w:rsidRDefault="00000D43" w:rsidP="005C0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C0918">
              <w:rPr>
                <w:rFonts w:ascii="Times New Roman" w:hAnsi="Times New Roman"/>
                <w:sz w:val="28"/>
                <w:szCs w:val="28"/>
              </w:rPr>
              <w:t>УО, ПР №18</w:t>
            </w:r>
          </w:p>
        </w:tc>
        <w:tc>
          <w:tcPr>
            <w:tcW w:w="2051" w:type="dxa"/>
          </w:tcPr>
          <w:p w:rsidR="00000D43" w:rsidRPr="00000D43" w:rsidRDefault="00000D43" w:rsidP="00B90063">
            <w:pPr>
              <w:jc w:val="center"/>
              <w:rPr>
                <w:rFonts w:ascii="Times New Roman" w:hAnsi="Times New Roman"/>
                <w:sz w:val="28"/>
                <w:szCs w:val="28"/>
              </w:rPr>
            </w:pPr>
            <w:r w:rsidRPr="00000D43">
              <w:rPr>
                <w:rFonts w:ascii="Times New Roman" w:hAnsi="Times New Roman"/>
                <w:sz w:val="28"/>
                <w:szCs w:val="28"/>
              </w:rPr>
              <w:t>ОК01, ОК02, ОК04, Уо01.01-09, Уо02.01-08,</w:t>
            </w:r>
          </w:p>
          <w:p w:rsidR="00000D43" w:rsidRPr="00000D43" w:rsidRDefault="00000D43" w:rsidP="00000D43">
            <w:pPr>
              <w:jc w:val="center"/>
              <w:rPr>
                <w:rFonts w:ascii="Times New Roman" w:hAnsi="Times New Roman"/>
                <w:sz w:val="28"/>
                <w:szCs w:val="28"/>
              </w:rPr>
            </w:pPr>
            <w:r w:rsidRPr="00000D43">
              <w:rPr>
                <w:rFonts w:ascii="Times New Roman" w:hAnsi="Times New Roman"/>
                <w:sz w:val="28"/>
                <w:szCs w:val="28"/>
              </w:rPr>
              <w:t>Уо04.01-02, Зо01.01-06, Зо02.01-04, Зо04.01-02, ПК1.1, ПК3.1, У1.1.01, З1.1.01, У3.1.01, У3.1.02, З3.1.01, ЛР4, ЛР7, ЛР10, ЛР13-16, ЛР19, ЛР21, ЛР24, ЛР25</w:t>
            </w:r>
          </w:p>
        </w:tc>
        <w:tc>
          <w:tcPr>
            <w:tcW w:w="2398" w:type="dxa"/>
          </w:tcPr>
          <w:p w:rsidR="00000D43" w:rsidRPr="005C0918" w:rsidRDefault="00000D43" w:rsidP="00AE3ED1">
            <w:pPr>
              <w:jc w:val="center"/>
              <w:rPr>
                <w:rFonts w:ascii="Times New Roman" w:hAnsi="Times New Roman"/>
                <w:sz w:val="28"/>
                <w:szCs w:val="28"/>
                <w:highlight w:val="yellow"/>
              </w:rPr>
            </w:pPr>
          </w:p>
        </w:tc>
        <w:tc>
          <w:tcPr>
            <w:tcW w:w="1988" w:type="dxa"/>
          </w:tcPr>
          <w:p w:rsidR="00000D43" w:rsidRPr="005C0918" w:rsidRDefault="00000D43" w:rsidP="00AE3ED1">
            <w:pPr>
              <w:jc w:val="center"/>
              <w:rPr>
                <w:rFonts w:ascii="Times New Roman" w:hAnsi="Times New Roman"/>
                <w:sz w:val="28"/>
                <w:szCs w:val="28"/>
                <w:highlight w:val="yellow"/>
              </w:rPr>
            </w:pPr>
          </w:p>
        </w:tc>
        <w:tc>
          <w:tcPr>
            <w:tcW w:w="2140" w:type="dxa"/>
          </w:tcPr>
          <w:p w:rsidR="00000D43" w:rsidRPr="005C0918" w:rsidRDefault="00000D43" w:rsidP="00AE3ED1">
            <w:pPr>
              <w:jc w:val="center"/>
              <w:rPr>
                <w:rFonts w:ascii="Times New Roman" w:hAnsi="Times New Roman"/>
                <w:sz w:val="28"/>
                <w:szCs w:val="28"/>
                <w:highlight w:val="yellow"/>
              </w:rPr>
            </w:pPr>
          </w:p>
        </w:tc>
        <w:tc>
          <w:tcPr>
            <w:tcW w:w="1838" w:type="dxa"/>
          </w:tcPr>
          <w:p w:rsidR="00000D43" w:rsidRPr="005C0918" w:rsidRDefault="00000D43" w:rsidP="00AE3ED1">
            <w:pPr>
              <w:jc w:val="center"/>
              <w:rPr>
                <w:rFonts w:ascii="Times New Roman" w:hAnsi="Times New Roman"/>
                <w:sz w:val="28"/>
                <w:szCs w:val="28"/>
                <w:highlight w:val="yellow"/>
              </w:rPr>
            </w:pPr>
          </w:p>
        </w:tc>
      </w:tr>
      <w:bookmarkEnd w:id="7"/>
    </w:tbl>
    <w:p w:rsidR="00895A51" w:rsidRDefault="00895A51" w:rsidP="00680A39">
      <w:pPr>
        <w:tabs>
          <w:tab w:val="left" w:pos="0"/>
        </w:tabs>
        <w:spacing w:after="0" w:line="240" w:lineRule="auto"/>
        <w:rPr>
          <w:rFonts w:ascii="Times New Roman" w:hAnsi="Times New Roman"/>
          <w:sz w:val="28"/>
          <w:szCs w:val="28"/>
        </w:rPr>
        <w:sectPr w:rsidR="00895A51" w:rsidSect="006E41F4">
          <w:pgSz w:w="16838" w:h="11906" w:orient="landscape"/>
          <w:pgMar w:top="850" w:right="1134" w:bottom="1701" w:left="1134" w:header="709" w:footer="709" w:gutter="0"/>
          <w:cols w:space="720"/>
          <w:docGrid w:linePitch="299"/>
        </w:sectPr>
      </w:pPr>
    </w:p>
    <w:p w:rsidR="00895A51" w:rsidRPr="00C138FC" w:rsidRDefault="00895A51" w:rsidP="00C138FC">
      <w:pPr>
        <w:pStyle w:val="2"/>
        <w:jc w:val="center"/>
        <w:rPr>
          <w:rFonts w:ascii="Times New Roman" w:hAnsi="Times New Roman"/>
          <w:color w:val="auto"/>
          <w:sz w:val="28"/>
          <w:szCs w:val="28"/>
        </w:rPr>
      </w:pPr>
      <w:bookmarkStart w:id="8" w:name="_Toc130142346"/>
      <w:r w:rsidRPr="00C138FC">
        <w:rPr>
          <w:rFonts w:ascii="Times New Roman" w:hAnsi="Times New Roman"/>
          <w:color w:val="auto"/>
          <w:sz w:val="28"/>
          <w:szCs w:val="28"/>
        </w:rPr>
        <w:lastRenderedPageBreak/>
        <w:t>3.2 Кодификатор оценочных средств</w:t>
      </w:r>
      <w:bookmarkEnd w:id="8"/>
    </w:p>
    <w:p w:rsidR="00895A51" w:rsidRDefault="00895A51" w:rsidP="00895A51">
      <w:pPr>
        <w:tabs>
          <w:tab w:val="left" w:pos="284"/>
        </w:tabs>
        <w:spacing w:after="0"/>
        <w:ind w:left="-567" w:firstLine="283"/>
        <w:jc w:val="both"/>
        <w:rPr>
          <w:rFonts w:ascii="Times New Roman" w:hAnsi="Times New Roman"/>
          <w:sz w:val="28"/>
        </w:rPr>
      </w:pPr>
    </w:p>
    <w:tbl>
      <w:tblPr>
        <w:tblStyle w:val="a7"/>
        <w:tblW w:w="0" w:type="auto"/>
        <w:tblInd w:w="-567" w:type="dxa"/>
        <w:tblLook w:val="04A0" w:firstRow="1" w:lastRow="0" w:firstColumn="1" w:lastColumn="0" w:noHBand="0" w:noVBand="1"/>
      </w:tblPr>
      <w:tblGrid>
        <w:gridCol w:w="4785"/>
        <w:gridCol w:w="4786"/>
      </w:tblGrid>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УО</w:t>
            </w:r>
          </w:p>
        </w:tc>
      </w:tr>
      <w:tr w:rsidR="00895A51" w:rsidTr="00AE3ED1">
        <w:tc>
          <w:tcPr>
            <w:tcW w:w="4785" w:type="dxa"/>
          </w:tcPr>
          <w:p w:rsidR="00895A51" w:rsidRPr="00671098" w:rsidRDefault="00895A51" w:rsidP="00AE3ED1">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rsidR="00895A51" w:rsidRPr="00302088" w:rsidRDefault="00895A51" w:rsidP="00AE3ED1">
            <w:pPr>
              <w:tabs>
                <w:tab w:val="left" w:pos="284"/>
              </w:tabs>
              <w:jc w:val="both"/>
              <w:rPr>
                <w:rFonts w:ascii="Times New Roman" w:hAnsi="Times New Roman"/>
                <w:sz w:val="28"/>
              </w:rPr>
            </w:pPr>
            <w:r w:rsidRPr="00302088">
              <w:rPr>
                <w:rFonts w:ascii="Times New Roman" w:hAnsi="Times New Roman"/>
                <w:sz w:val="28"/>
              </w:rPr>
              <w:t>ПР №</w:t>
            </w:r>
            <w:r w:rsidRPr="00302088">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895A51" w:rsidRDefault="00895A51" w:rsidP="00AE3ED1">
            <w:pPr>
              <w:tabs>
                <w:tab w:val="left" w:pos="284"/>
              </w:tabs>
              <w:jc w:val="both"/>
              <w:rPr>
                <w:rFonts w:ascii="Times New Roman" w:hAnsi="Times New Roman"/>
                <w:sz w:val="28"/>
              </w:rPr>
            </w:pPr>
            <w:r>
              <w:rPr>
                <w:rFonts w:ascii="Times New Roman" w:hAnsi="Times New Roman"/>
                <w:sz w:val="28"/>
              </w:rPr>
              <w:t>- реферат;</w:t>
            </w:r>
          </w:p>
          <w:p w:rsidR="00895A51" w:rsidRDefault="00895A51" w:rsidP="00AE3ED1">
            <w:pPr>
              <w:tabs>
                <w:tab w:val="left" w:pos="284"/>
              </w:tabs>
              <w:jc w:val="both"/>
              <w:rPr>
                <w:rFonts w:ascii="Times New Roman" w:hAnsi="Times New Roman"/>
                <w:sz w:val="28"/>
              </w:rPr>
            </w:pPr>
            <w:r>
              <w:rPr>
                <w:rFonts w:ascii="Times New Roman" w:hAnsi="Times New Roman"/>
                <w:sz w:val="28"/>
              </w:rPr>
              <w:t>- доклад;</w:t>
            </w:r>
          </w:p>
          <w:p w:rsidR="00895A51" w:rsidRDefault="00895A51" w:rsidP="00AE3ED1">
            <w:pPr>
              <w:tabs>
                <w:tab w:val="left" w:pos="284"/>
              </w:tabs>
              <w:jc w:val="both"/>
              <w:rPr>
                <w:rFonts w:ascii="Times New Roman" w:hAnsi="Times New Roman"/>
                <w:sz w:val="28"/>
              </w:rPr>
            </w:pPr>
            <w:r>
              <w:rPr>
                <w:rFonts w:ascii="Times New Roman" w:hAnsi="Times New Roman"/>
                <w:sz w:val="28"/>
              </w:rPr>
              <w:t>- сообщение;</w:t>
            </w:r>
          </w:p>
          <w:p w:rsidR="00895A51" w:rsidRDefault="00895A5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СР</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РЗЗ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AE3ED1" w:rsidRDefault="006D4449" w:rsidP="00C138FC">
      <w:pPr>
        <w:pStyle w:val="1"/>
        <w:jc w:val="center"/>
        <w:rPr>
          <w:sz w:val="28"/>
          <w:szCs w:val="28"/>
        </w:rPr>
      </w:pPr>
      <w:bookmarkStart w:id="9" w:name="_Toc130142347"/>
      <w:r w:rsidRPr="00C138FC">
        <w:rPr>
          <w:sz w:val="28"/>
          <w:szCs w:val="28"/>
        </w:rPr>
        <w:lastRenderedPageBreak/>
        <w:t>4.</w:t>
      </w:r>
      <w:r w:rsidR="00AE3ED1" w:rsidRPr="00C138FC">
        <w:rPr>
          <w:sz w:val="28"/>
          <w:szCs w:val="28"/>
        </w:rPr>
        <w:t>Задания для оценки освоения дисциплины</w:t>
      </w:r>
      <w:bookmarkEnd w:id="9"/>
    </w:p>
    <w:p w:rsidR="008C15D5" w:rsidRPr="00FB3648" w:rsidRDefault="008C15D5" w:rsidP="008C15D5">
      <w:pPr>
        <w:tabs>
          <w:tab w:val="left" w:pos="284"/>
        </w:tabs>
        <w:spacing w:after="0"/>
        <w:ind w:left="-567" w:firstLine="283"/>
        <w:jc w:val="center"/>
        <w:rPr>
          <w:rFonts w:ascii="Times New Roman" w:hAnsi="Times New Roman"/>
          <w:b/>
          <w:sz w:val="28"/>
          <w:szCs w:val="28"/>
        </w:rPr>
      </w:pPr>
      <w:r w:rsidRPr="00FB3648">
        <w:rPr>
          <w:rFonts w:ascii="Times New Roman" w:hAnsi="Times New Roman"/>
          <w:b/>
          <w:sz w:val="28"/>
          <w:szCs w:val="28"/>
        </w:rPr>
        <w:t>Тестовые задания</w:t>
      </w:r>
      <w:r w:rsidR="006B1F14" w:rsidRPr="00FB3648">
        <w:rPr>
          <w:rFonts w:ascii="Times New Roman" w:hAnsi="Times New Roman"/>
          <w:b/>
          <w:sz w:val="28"/>
          <w:szCs w:val="28"/>
        </w:rPr>
        <w:t xml:space="preserve"> по разделу 1</w:t>
      </w:r>
    </w:p>
    <w:p w:rsidR="008C15D5" w:rsidRPr="00FB3648" w:rsidRDefault="008C15D5" w:rsidP="008C15D5">
      <w:pPr>
        <w:tabs>
          <w:tab w:val="left" w:pos="284"/>
        </w:tabs>
        <w:spacing w:after="0"/>
        <w:ind w:left="-567" w:firstLine="283"/>
        <w:jc w:val="center"/>
        <w:rPr>
          <w:rFonts w:ascii="Times New Roman" w:hAnsi="Times New Roman"/>
          <w:sz w:val="28"/>
          <w:szCs w:val="28"/>
        </w:rPr>
      </w:pPr>
    </w:p>
    <w:p w:rsidR="00BE4A99" w:rsidRPr="00FB3648" w:rsidRDefault="006B1F14" w:rsidP="00BE4A99">
      <w:pPr>
        <w:spacing w:after="0"/>
        <w:jc w:val="both"/>
        <w:rPr>
          <w:rFonts w:ascii="Times New Roman" w:hAnsi="Times New Roman"/>
          <w:sz w:val="28"/>
          <w:szCs w:val="28"/>
          <w:u w:val="single"/>
        </w:rPr>
      </w:pPr>
      <w:r w:rsidRPr="00FB3648">
        <w:rPr>
          <w:rFonts w:ascii="Times New Roman" w:hAnsi="Times New Roman"/>
          <w:sz w:val="28"/>
          <w:szCs w:val="28"/>
          <w:u w:val="single"/>
        </w:rPr>
        <w:t>1.</w:t>
      </w:r>
      <w:r w:rsidR="00BE4A99" w:rsidRPr="00FB3648">
        <w:rPr>
          <w:rFonts w:ascii="Times New Roman" w:hAnsi="Times New Roman"/>
          <w:sz w:val="28"/>
          <w:szCs w:val="28"/>
          <w:u w:val="single"/>
        </w:rPr>
        <w:t xml:space="preserve"> Как располагают основную надпись на формате А4?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1. Внизу формата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Внизу формата вдоль короткой стороны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Внизу формата вдоль длинной стороны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Вверху формата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2. В каких случаях применяют сплошную основную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Для обводки невидимого контура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Для выполнения осевых и центровых линий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3. Обводка 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Обводка линий обрыва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3. Для чего применяют сплошную волнистую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Обводка 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Обводка видимого контура изображений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3. Обводка линий обрыва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4. В каких случаях применяют штрихпунктирную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Обводка видимого контура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2. Обводка невидимого контура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3. Обводка осевых и центровых линий</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 4. Обводка линий обрыва</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5. В каких пределах выбирают толщину сплошной основной линии? </w:t>
      </w:r>
    </w:p>
    <w:p w:rsidR="00BE4A99" w:rsidRPr="00FB3648" w:rsidRDefault="00BE4A99" w:rsidP="006B1F14">
      <w:pPr>
        <w:tabs>
          <w:tab w:val="num" w:pos="284"/>
        </w:tabs>
        <w:spacing w:after="0"/>
        <w:ind w:firstLine="567"/>
        <w:jc w:val="both"/>
        <w:rPr>
          <w:rFonts w:ascii="Times New Roman" w:hAnsi="Times New Roman"/>
          <w:sz w:val="28"/>
          <w:szCs w:val="28"/>
          <w:lang w:val="en-US"/>
        </w:rPr>
      </w:pPr>
      <w:r w:rsidRPr="00FB3648">
        <w:rPr>
          <w:rFonts w:ascii="Times New Roman" w:hAnsi="Times New Roman"/>
          <w:sz w:val="28"/>
          <w:szCs w:val="28"/>
          <w:lang w:val="en-US"/>
        </w:rPr>
        <w:t xml:space="preserve">1. S=0.1-0.2 </w:t>
      </w:r>
      <w:r w:rsidRPr="00FB3648">
        <w:rPr>
          <w:rFonts w:ascii="Times New Roman" w:hAnsi="Times New Roman"/>
          <w:sz w:val="28"/>
          <w:szCs w:val="28"/>
        </w:rPr>
        <w:t>мм</w:t>
      </w:r>
      <w:r w:rsidRPr="00FB3648">
        <w:rPr>
          <w:rFonts w:ascii="Times New Roman" w:hAnsi="Times New Roman"/>
          <w:sz w:val="28"/>
          <w:szCs w:val="28"/>
          <w:lang w:val="en-US"/>
        </w:rPr>
        <w:t xml:space="preserve"> </w:t>
      </w:r>
    </w:p>
    <w:p w:rsidR="00BE4A99" w:rsidRPr="00FB3648" w:rsidRDefault="00BE4A99" w:rsidP="006B1F14">
      <w:pPr>
        <w:tabs>
          <w:tab w:val="num" w:pos="284"/>
        </w:tabs>
        <w:spacing w:after="0"/>
        <w:ind w:firstLine="567"/>
        <w:jc w:val="both"/>
        <w:rPr>
          <w:rFonts w:ascii="Times New Roman" w:hAnsi="Times New Roman"/>
          <w:sz w:val="28"/>
          <w:szCs w:val="28"/>
          <w:lang w:val="en-US"/>
        </w:rPr>
      </w:pPr>
      <w:r w:rsidRPr="00FB3648">
        <w:rPr>
          <w:rFonts w:ascii="Times New Roman" w:hAnsi="Times New Roman"/>
          <w:sz w:val="28"/>
          <w:szCs w:val="28"/>
          <w:lang w:val="en-US"/>
        </w:rPr>
        <w:t xml:space="preserve">2. S=0.2-0.3 </w:t>
      </w:r>
      <w:r w:rsidRPr="00FB3648">
        <w:rPr>
          <w:rFonts w:ascii="Times New Roman" w:hAnsi="Times New Roman"/>
          <w:sz w:val="28"/>
          <w:szCs w:val="28"/>
        </w:rPr>
        <w:t>мм</w:t>
      </w:r>
      <w:r w:rsidRPr="00FB3648">
        <w:rPr>
          <w:rFonts w:ascii="Times New Roman" w:hAnsi="Times New Roman"/>
          <w:sz w:val="28"/>
          <w:szCs w:val="28"/>
          <w:lang w:val="en-US"/>
        </w:rPr>
        <w:t xml:space="preserve"> </w:t>
      </w:r>
    </w:p>
    <w:p w:rsidR="00BE4A99" w:rsidRPr="00FB3648" w:rsidRDefault="00BE4A99" w:rsidP="006B1F14">
      <w:pPr>
        <w:tabs>
          <w:tab w:val="num" w:pos="284"/>
        </w:tabs>
        <w:spacing w:after="0"/>
        <w:ind w:firstLine="567"/>
        <w:jc w:val="both"/>
        <w:rPr>
          <w:rFonts w:ascii="Times New Roman" w:hAnsi="Times New Roman"/>
          <w:b/>
          <w:sz w:val="28"/>
          <w:szCs w:val="28"/>
          <w:lang w:val="en-US"/>
        </w:rPr>
      </w:pPr>
      <w:r w:rsidRPr="00FB3648">
        <w:rPr>
          <w:rFonts w:ascii="Times New Roman" w:hAnsi="Times New Roman"/>
          <w:b/>
          <w:sz w:val="28"/>
          <w:szCs w:val="28"/>
          <w:lang w:val="en-US"/>
        </w:rPr>
        <w:t xml:space="preserve">3. S=0.5-1.4 </w:t>
      </w:r>
      <w:r w:rsidRPr="00FB3648">
        <w:rPr>
          <w:rFonts w:ascii="Times New Roman" w:hAnsi="Times New Roman"/>
          <w:b/>
          <w:sz w:val="28"/>
          <w:szCs w:val="28"/>
        </w:rPr>
        <w:t>мм</w:t>
      </w:r>
      <w:r w:rsidRPr="00FB3648">
        <w:rPr>
          <w:rFonts w:ascii="Times New Roman" w:hAnsi="Times New Roman"/>
          <w:b/>
          <w:sz w:val="28"/>
          <w:szCs w:val="28"/>
          <w:lang w:val="en-US"/>
        </w:rPr>
        <w:t xml:space="preserve"> </w:t>
      </w:r>
    </w:p>
    <w:p w:rsidR="00BE4A99" w:rsidRPr="00FB3648" w:rsidRDefault="00BE4A99" w:rsidP="006B1F14">
      <w:pPr>
        <w:tabs>
          <w:tab w:val="num" w:pos="284"/>
        </w:tabs>
        <w:spacing w:after="0"/>
        <w:ind w:firstLine="567"/>
        <w:jc w:val="both"/>
        <w:rPr>
          <w:rFonts w:ascii="Times New Roman" w:hAnsi="Times New Roman"/>
          <w:sz w:val="28"/>
          <w:szCs w:val="28"/>
          <w:lang w:val="en-US"/>
        </w:rPr>
      </w:pPr>
      <w:r w:rsidRPr="00FB3648">
        <w:rPr>
          <w:rFonts w:ascii="Times New Roman" w:hAnsi="Times New Roman"/>
          <w:sz w:val="28"/>
          <w:szCs w:val="28"/>
          <w:lang w:val="en-US"/>
        </w:rPr>
        <w:t xml:space="preserve">4. S=1.4-3 </w:t>
      </w:r>
      <w:r w:rsidRPr="00FB3648">
        <w:rPr>
          <w:rFonts w:ascii="Times New Roman" w:hAnsi="Times New Roman"/>
          <w:sz w:val="28"/>
          <w:szCs w:val="28"/>
        </w:rPr>
        <w:t>мм</w:t>
      </w:r>
      <w:r w:rsidRPr="00FB3648">
        <w:rPr>
          <w:rFonts w:ascii="Times New Roman" w:hAnsi="Times New Roman"/>
          <w:sz w:val="28"/>
          <w:szCs w:val="28"/>
          <w:lang w:val="en-US"/>
        </w:rPr>
        <w:t xml:space="preserve">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6. В каких случаях применяют штриховую линию?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Обводка видимого контура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Обводка невидимого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Обводка осевых и центровых линий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Обводка линий обрыва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7. Назовите буквы, которые пишут одинаково, как для прописных, так и для строчных букв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А.Б.В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М.О.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К.И.Ш.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Ф.Р.У.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lastRenderedPageBreak/>
        <w:t xml:space="preserve">8. Чем определяется размер шрифта?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Высотой строчных букв в миллиметрах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Высотой прописных букв в миллиметрах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Толщиной обводки видимого контура изображения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Толщиной шрифта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9. Что обозначает надпись на чертеже (1: 2)?</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1. Натуральный масштаб </w:t>
      </w:r>
    </w:p>
    <w:p w:rsidR="00BE4A99" w:rsidRPr="00FB3648" w:rsidRDefault="00BE4A99" w:rsidP="006B1F14">
      <w:pPr>
        <w:tabs>
          <w:tab w:val="num" w:pos="284"/>
        </w:tabs>
        <w:spacing w:after="0"/>
        <w:ind w:firstLine="567"/>
        <w:jc w:val="both"/>
        <w:rPr>
          <w:rFonts w:ascii="Times New Roman" w:hAnsi="Times New Roman"/>
          <w:b/>
          <w:sz w:val="28"/>
          <w:szCs w:val="28"/>
        </w:rPr>
      </w:pPr>
      <w:r w:rsidRPr="00FB3648">
        <w:rPr>
          <w:rFonts w:ascii="Times New Roman" w:hAnsi="Times New Roman"/>
          <w:b/>
          <w:sz w:val="28"/>
          <w:szCs w:val="28"/>
        </w:rPr>
        <w:t xml:space="preserve">2. Масштаб уменьшения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3. Масштаб увеличения </w:t>
      </w:r>
    </w:p>
    <w:p w:rsidR="00BE4A99" w:rsidRPr="00FB3648" w:rsidRDefault="00BE4A99" w:rsidP="006B1F14">
      <w:pPr>
        <w:tabs>
          <w:tab w:val="num" w:pos="284"/>
        </w:tabs>
        <w:spacing w:after="0"/>
        <w:ind w:firstLine="567"/>
        <w:jc w:val="both"/>
        <w:rPr>
          <w:rFonts w:ascii="Times New Roman" w:hAnsi="Times New Roman"/>
          <w:sz w:val="28"/>
          <w:szCs w:val="28"/>
        </w:rPr>
      </w:pPr>
      <w:r w:rsidRPr="00FB3648">
        <w:rPr>
          <w:rFonts w:ascii="Times New Roman" w:hAnsi="Times New Roman"/>
          <w:sz w:val="28"/>
          <w:szCs w:val="28"/>
        </w:rPr>
        <w:t xml:space="preserve">4. Масштаб угловой </w:t>
      </w:r>
    </w:p>
    <w:p w:rsidR="00BE4A99" w:rsidRPr="00FB3648" w:rsidRDefault="00BE4A99" w:rsidP="00BE4A99">
      <w:pPr>
        <w:tabs>
          <w:tab w:val="num" w:pos="284"/>
        </w:tabs>
        <w:spacing w:after="0"/>
        <w:jc w:val="both"/>
        <w:rPr>
          <w:rFonts w:ascii="Times New Roman" w:hAnsi="Times New Roman"/>
          <w:sz w:val="28"/>
          <w:szCs w:val="28"/>
          <w:u w:val="single"/>
        </w:rPr>
      </w:pPr>
      <w:r w:rsidRPr="00FB3648">
        <w:rPr>
          <w:rFonts w:ascii="Times New Roman" w:hAnsi="Times New Roman"/>
          <w:sz w:val="28"/>
          <w:szCs w:val="28"/>
          <w:u w:val="single"/>
        </w:rPr>
        <w:t xml:space="preserve">10. </w:t>
      </w:r>
      <w:r w:rsidR="00E32B1A" w:rsidRPr="00FB3648">
        <w:rPr>
          <w:rFonts w:ascii="Times New Roman" w:hAnsi="Times New Roman"/>
          <w:sz w:val="28"/>
          <w:szCs w:val="28"/>
          <w:u w:val="single"/>
        </w:rPr>
        <w:t>У</w:t>
      </w:r>
      <w:r w:rsidRPr="00FB3648">
        <w:rPr>
          <w:rFonts w:ascii="Times New Roman" w:hAnsi="Times New Roman"/>
          <w:sz w:val="28"/>
          <w:szCs w:val="28"/>
          <w:u w:val="single"/>
        </w:rPr>
        <w:t>гловые размеры</w:t>
      </w:r>
      <w:r w:rsidR="00E32B1A" w:rsidRPr="00FB3648">
        <w:rPr>
          <w:rFonts w:ascii="Times New Roman" w:hAnsi="Times New Roman"/>
          <w:sz w:val="28"/>
          <w:szCs w:val="28"/>
          <w:u w:val="single"/>
        </w:rPr>
        <w:t xml:space="preserve"> измеряются в ___________.</w:t>
      </w:r>
      <w:r w:rsidRPr="00FB3648">
        <w:rPr>
          <w:rFonts w:ascii="Times New Roman" w:hAnsi="Times New Roman"/>
          <w:sz w:val="28"/>
          <w:szCs w:val="28"/>
          <w:u w:val="single"/>
        </w:rPr>
        <w:t xml:space="preserve"> </w:t>
      </w:r>
      <w:r w:rsidR="00E32B1A" w:rsidRPr="00FB3648">
        <w:rPr>
          <w:rFonts w:ascii="Times New Roman" w:hAnsi="Times New Roman"/>
          <w:sz w:val="28"/>
          <w:szCs w:val="28"/>
          <w:u w:val="single"/>
        </w:rPr>
        <w:t>(градусах)</w:t>
      </w:r>
    </w:p>
    <w:p w:rsidR="00BE4A99" w:rsidRPr="00FB3648" w:rsidRDefault="007912BD" w:rsidP="00E32B1A">
      <w:pPr>
        <w:spacing w:after="0"/>
        <w:jc w:val="both"/>
        <w:rPr>
          <w:rFonts w:ascii="Times New Roman" w:hAnsi="Times New Roman"/>
          <w:sz w:val="28"/>
          <w:szCs w:val="28"/>
          <w:u w:val="single"/>
        </w:rPr>
      </w:pPr>
      <w:r>
        <w:rPr>
          <w:rFonts w:ascii="Times New Roman" w:hAnsi="Times New Roman"/>
          <w:sz w:val="28"/>
          <w:szCs w:val="28"/>
          <w:u w:val="single"/>
        </w:rPr>
        <w:t>1</w:t>
      </w:r>
      <w:r w:rsidR="00BE4A99" w:rsidRPr="00FB3648">
        <w:rPr>
          <w:rFonts w:ascii="Times New Roman" w:hAnsi="Times New Roman"/>
          <w:sz w:val="28"/>
          <w:szCs w:val="28"/>
          <w:u w:val="single"/>
        </w:rPr>
        <w:t xml:space="preserve">1. </w:t>
      </w:r>
      <w:r w:rsidR="00A905F8" w:rsidRPr="00FB3648">
        <w:rPr>
          <w:rFonts w:ascii="Times New Roman" w:hAnsi="Times New Roman"/>
          <w:sz w:val="28"/>
          <w:szCs w:val="28"/>
          <w:u w:val="single"/>
        </w:rPr>
        <w:t>Верно ли утверждение? «Не допускается</w:t>
      </w:r>
      <w:r w:rsidR="00BE4A99" w:rsidRPr="00FB3648">
        <w:rPr>
          <w:rFonts w:ascii="Times New Roman" w:hAnsi="Times New Roman"/>
          <w:sz w:val="28"/>
          <w:szCs w:val="28"/>
          <w:u w:val="single"/>
        </w:rPr>
        <w:t xml:space="preserve"> пересечения между собой размерных линий на машиностроительных чертежах</w:t>
      </w:r>
      <w:r w:rsidR="00A905F8" w:rsidRPr="00FB3648">
        <w:rPr>
          <w:rFonts w:ascii="Times New Roman" w:hAnsi="Times New Roman"/>
          <w:sz w:val="28"/>
          <w:szCs w:val="28"/>
          <w:u w:val="single"/>
        </w:rPr>
        <w:t>»</w:t>
      </w:r>
      <w:r w:rsidR="00E32B1A" w:rsidRPr="00FB3648">
        <w:rPr>
          <w:rFonts w:ascii="Times New Roman" w:hAnsi="Times New Roman"/>
          <w:sz w:val="28"/>
          <w:szCs w:val="28"/>
          <w:u w:val="single"/>
        </w:rPr>
        <w:t xml:space="preserve">. </w:t>
      </w:r>
    </w:p>
    <w:p w:rsidR="00BE4A99" w:rsidRPr="00FB3648" w:rsidRDefault="00BE4A99" w:rsidP="00E32B1A">
      <w:pPr>
        <w:spacing w:after="0"/>
        <w:jc w:val="both"/>
        <w:rPr>
          <w:rFonts w:ascii="Times New Roman" w:hAnsi="Times New Roman"/>
          <w:sz w:val="28"/>
          <w:szCs w:val="28"/>
        </w:rPr>
      </w:pPr>
      <w:r w:rsidRPr="00FB3648">
        <w:rPr>
          <w:rFonts w:ascii="Times New Roman" w:hAnsi="Times New Roman"/>
          <w:sz w:val="28"/>
          <w:szCs w:val="28"/>
          <w:u w:val="single"/>
        </w:rPr>
        <w:t xml:space="preserve">12. </w:t>
      </w:r>
      <w:r w:rsidR="00E32B1A" w:rsidRPr="00FB3648">
        <w:rPr>
          <w:rFonts w:ascii="Times New Roman" w:hAnsi="Times New Roman"/>
          <w:sz w:val="28"/>
          <w:szCs w:val="28"/>
          <w:u w:val="single"/>
        </w:rPr>
        <w:t>Л</w:t>
      </w:r>
      <w:r w:rsidRPr="00FB3648">
        <w:rPr>
          <w:rFonts w:ascii="Times New Roman" w:hAnsi="Times New Roman"/>
          <w:sz w:val="28"/>
          <w:szCs w:val="28"/>
          <w:u w:val="single"/>
        </w:rPr>
        <w:t>атинская буква R перед размерным числом</w:t>
      </w:r>
      <w:r w:rsidR="00E32B1A" w:rsidRPr="00FB3648">
        <w:rPr>
          <w:rFonts w:ascii="Times New Roman" w:hAnsi="Times New Roman"/>
          <w:sz w:val="28"/>
          <w:szCs w:val="28"/>
          <w:u w:val="single"/>
        </w:rPr>
        <w:t xml:space="preserve"> - э</w:t>
      </w:r>
      <w:r w:rsidRPr="00FB3648">
        <w:rPr>
          <w:rFonts w:ascii="Times New Roman" w:hAnsi="Times New Roman"/>
          <w:sz w:val="28"/>
          <w:szCs w:val="28"/>
          <w:u w:val="single"/>
        </w:rPr>
        <w:t xml:space="preserve">то </w:t>
      </w:r>
      <w:r w:rsidR="00E32B1A" w:rsidRPr="00FB3648">
        <w:rPr>
          <w:rFonts w:ascii="Times New Roman" w:hAnsi="Times New Roman"/>
          <w:sz w:val="28"/>
          <w:szCs w:val="28"/>
          <w:u w:val="single"/>
        </w:rPr>
        <w:t>…</w:t>
      </w:r>
      <w:r w:rsidRPr="00FB3648">
        <w:rPr>
          <w:rFonts w:ascii="Times New Roman" w:hAnsi="Times New Roman"/>
          <w:sz w:val="28"/>
          <w:szCs w:val="28"/>
          <w:u w:val="single"/>
        </w:rPr>
        <w:t xml:space="preserve"> окружности</w:t>
      </w:r>
      <w:r w:rsidRPr="00FB3648">
        <w:rPr>
          <w:rFonts w:ascii="Times New Roman" w:hAnsi="Times New Roman"/>
          <w:b/>
          <w:sz w:val="28"/>
          <w:szCs w:val="28"/>
        </w:rPr>
        <w:t xml:space="preserve"> </w:t>
      </w:r>
      <w:r w:rsidR="00E32B1A" w:rsidRPr="00FB3648">
        <w:rPr>
          <w:rFonts w:ascii="Times New Roman" w:hAnsi="Times New Roman"/>
          <w:sz w:val="28"/>
          <w:szCs w:val="28"/>
        </w:rPr>
        <w:t>(радиус)</w:t>
      </w:r>
    </w:p>
    <w:p w:rsidR="00BE4A99" w:rsidRPr="00FB3648" w:rsidRDefault="00BE4A99" w:rsidP="00BE4A99">
      <w:pPr>
        <w:spacing w:after="0"/>
        <w:jc w:val="both"/>
        <w:rPr>
          <w:rFonts w:ascii="Times New Roman" w:hAnsi="Times New Roman"/>
          <w:sz w:val="28"/>
          <w:szCs w:val="28"/>
          <w:u w:val="single"/>
        </w:rPr>
      </w:pPr>
      <w:r w:rsidRPr="00FB3648">
        <w:rPr>
          <w:rFonts w:ascii="Times New Roman" w:hAnsi="Times New Roman"/>
          <w:sz w:val="28"/>
          <w:szCs w:val="28"/>
          <w:u w:val="single"/>
        </w:rPr>
        <w:t>13</w:t>
      </w:r>
      <w:r w:rsidR="00580492" w:rsidRPr="00FB3648">
        <w:rPr>
          <w:rFonts w:ascii="Times New Roman" w:hAnsi="Times New Roman"/>
          <w:sz w:val="28"/>
          <w:szCs w:val="28"/>
          <w:u w:val="single"/>
        </w:rPr>
        <w:t xml:space="preserve"> </w:t>
      </w:r>
      <w:r w:rsidRPr="00FB3648">
        <w:rPr>
          <w:rFonts w:ascii="Times New Roman" w:hAnsi="Times New Roman"/>
          <w:sz w:val="28"/>
          <w:szCs w:val="28"/>
          <w:u w:val="single"/>
        </w:rPr>
        <w:t xml:space="preserve">На каком минимальном расстоянии от контура изображения наносят размерную линию? </w:t>
      </w:r>
    </w:p>
    <w:p w:rsidR="00BE4A99" w:rsidRPr="00FB3648" w:rsidRDefault="00BE4A99" w:rsidP="006B1F14">
      <w:pPr>
        <w:spacing w:after="0"/>
        <w:ind w:firstLine="567"/>
        <w:jc w:val="both"/>
        <w:rPr>
          <w:rFonts w:ascii="Times New Roman" w:hAnsi="Times New Roman"/>
          <w:sz w:val="28"/>
          <w:szCs w:val="28"/>
        </w:rPr>
      </w:pPr>
      <w:r w:rsidRPr="00FB3648">
        <w:rPr>
          <w:rFonts w:ascii="Times New Roman" w:hAnsi="Times New Roman"/>
          <w:sz w:val="28"/>
          <w:szCs w:val="28"/>
        </w:rPr>
        <w:t xml:space="preserve">1. 1мм </w:t>
      </w:r>
    </w:p>
    <w:p w:rsidR="00BE4A99" w:rsidRPr="00FB3648" w:rsidRDefault="00BE4A99" w:rsidP="006B1F14">
      <w:pPr>
        <w:spacing w:after="0"/>
        <w:ind w:firstLine="567"/>
        <w:jc w:val="both"/>
        <w:rPr>
          <w:rFonts w:ascii="Times New Roman" w:hAnsi="Times New Roman"/>
          <w:sz w:val="28"/>
          <w:szCs w:val="28"/>
        </w:rPr>
      </w:pPr>
      <w:r w:rsidRPr="00FB3648">
        <w:rPr>
          <w:rFonts w:ascii="Times New Roman" w:hAnsi="Times New Roman"/>
          <w:sz w:val="28"/>
          <w:szCs w:val="28"/>
        </w:rPr>
        <w:t xml:space="preserve">2. 3мм </w:t>
      </w:r>
    </w:p>
    <w:p w:rsidR="00BE4A99" w:rsidRPr="00FB3648" w:rsidRDefault="00BE4A99" w:rsidP="006B1F14">
      <w:pPr>
        <w:spacing w:after="0"/>
        <w:ind w:firstLine="567"/>
        <w:jc w:val="both"/>
        <w:rPr>
          <w:rFonts w:ascii="Times New Roman" w:hAnsi="Times New Roman"/>
          <w:sz w:val="28"/>
          <w:szCs w:val="28"/>
        </w:rPr>
      </w:pPr>
      <w:r w:rsidRPr="00FB3648">
        <w:rPr>
          <w:rFonts w:ascii="Times New Roman" w:hAnsi="Times New Roman"/>
          <w:sz w:val="28"/>
          <w:szCs w:val="28"/>
        </w:rPr>
        <w:t xml:space="preserve">3. 7мм </w:t>
      </w:r>
    </w:p>
    <w:p w:rsidR="00BE4A99" w:rsidRPr="00FB3648" w:rsidRDefault="00BE4A99" w:rsidP="006B1F14">
      <w:pPr>
        <w:spacing w:after="0"/>
        <w:ind w:firstLine="567"/>
        <w:jc w:val="both"/>
        <w:rPr>
          <w:rFonts w:ascii="Times New Roman" w:hAnsi="Times New Roman"/>
          <w:b/>
          <w:sz w:val="28"/>
          <w:szCs w:val="28"/>
        </w:rPr>
      </w:pPr>
      <w:r w:rsidRPr="00FB3648">
        <w:rPr>
          <w:rFonts w:ascii="Times New Roman" w:hAnsi="Times New Roman"/>
          <w:b/>
          <w:sz w:val="28"/>
          <w:szCs w:val="28"/>
        </w:rPr>
        <w:t xml:space="preserve">4. </w:t>
      </w:r>
      <w:r w:rsidR="00580492" w:rsidRPr="00FB3648">
        <w:rPr>
          <w:rFonts w:ascii="Times New Roman" w:hAnsi="Times New Roman"/>
          <w:b/>
          <w:sz w:val="28"/>
          <w:szCs w:val="28"/>
        </w:rPr>
        <w:t>1</w:t>
      </w:r>
      <w:r w:rsidRPr="00FB3648">
        <w:rPr>
          <w:rFonts w:ascii="Times New Roman" w:hAnsi="Times New Roman"/>
          <w:b/>
          <w:sz w:val="28"/>
          <w:szCs w:val="28"/>
        </w:rPr>
        <w:t xml:space="preserve">0мм </w:t>
      </w:r>
    </w:p>
    <w:p w:rsidR="00BE4A99" w:rsidRPr="00FB3648" w:rsidRDefault="00BE4A99" w:rsidP="006B1F14">
      <w:pPr>
        <w:pStyle w:val="a6"/>
        <w:tabs>
          <w:tab w:val="num" w:pos="284"/>
        </w:tabs>
        <w:spacing w:after="0"/>
        <w:ind w:left="0"/>
        <w:jc w:val="both"/>
        <w:rPr>
          <w:rFonts w:ascii="Times New Roman" w:hAnsi="Times New Roman"/>
          <w:sz w:val="28"/>
          <w:szCs w:val="28"/>
          <w:u w:val="single"/>
        </w:rPr>
      </w:pPr>
      <w:r w:rsidRPr="00FB3648">
        <w:rPr>
          <w:rFonts w:ascii="Times New Roman" w:hAnsi="Times New Roman"/>
          <w:sz w:val="28"/>
          <w:szCs w:val="28"/>
          <w:u w:val="single"/>
        </w:rPr>
        <w:t>1</w:t>
      </w:r>
      <w:r w:rsidR="00B33075" w:rsidRPr="00FB3648">
        <w:rPr>
          <w:rFonts w:ascii="Times New Roman" w:hAnsi="Times New Roman"/>
          <w:sz w:val="28"/>
          <w:szCs w:val="28"/>
          <w:u w:val="single"/>
        </w:rPr>
        <w:t>4</w:t>
      </w:r>
      <w:r w:rsidRPr="00FB3648">
        <w:rPr>
          <w:rFonts w:ascii="Times New Roman" w:hAnsi="Times New Roman"/>
          <w:sz w:val="28"/>
          <w:szCs w:val="28"/>
          <w:u w:val="single"/>
        </w:rPr>
        <w:t xml:space="preserve"> Укажите</w:t>
      </w:r>
      <w:r w:rsidR="00580492" w:rsidRPr="00FB3648">
        <w:rPr>
          <w:rFonts w:ascii="Times New Roman" w:hAnsi="Times New Roman"/>
          <w:sz w:val="28"/>
          <w:szCs w:val="28"/>
          <w:u w:val="single"/>
        </w:rPr>
        <w:t xml:space="preserve"> номер чертежа с </w:t>
      </w:r>
      <w:r w:rsidRPr="00FB3648">
        <w:rPr>
          <w:rFonts w:ascii="Times New Roman" w:hAnsi="Times New Roman"/>
          <w:sz w:val="28"/>
          <w:szCs w:val="28"/>
          <w:u w:val="single"/>
        </w:rPr>
        <w:t>ошибк</w:t>
      </w:r>
      <w:r w:rsidR="00580492" w:rsidRPr="00FB3648">
        <w:rPr>
          <w:rFonts w:ascii="Times New Roman" w:hAnsi="Times New Roman"/>
          <w:sz w:val="28"/>
          <w:szCs w:val="28"/>
          <w:u w:val="single"/>
        </w:rPr>
        <w:t>ами</w:t>
      </w:r>
      <w:r w:rsidRPr="00FB3648">
        <w:rPr>
          <w:rFonts w:ascii="Times New Roman" w:hAnsi="Times New Roman"/>
          <w:sz w:val="28"/>
          <w:szCs w:val="28"/>
          <w:u w:val="single"/>
        </w:rPr>
        <w:t xml:space="preserve"> в проставлении размеров:</w:t>
      </w:r>
    </w:p>
    <w:p w:rsidR="008C15D5" w:rsidRPr="00FB3648" w:rsidRDefault="002A13A7" w:rsidP="006B1F14">
      <w:pPr>
        <w:tabs>
          <w:tab w:val="left" w:pos="284"/>
        </w:tabs>
        <w:spacing w:after="0"/>
        <w:ind w:left="-567" w:firstLine="283"/>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681990</wp:posOffset>
                </wp:positionH>
                <wp:positionV relativeFrom="paragraph">
                  <wp:posOffset>-15240</wp:posOffset>
                </wp:positionV>
                <wp:extent cx="2314575" cy="2038350"/>
                <wp:effectExtent l="9525" t="13335" r="9525" b="571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038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4FFFD" id="Rectangle 2" o:spid="_x0000_s1026" style="position:absolute;margin-left:53.7pt;margin-top:-1.2pt;width:182.25pt;height:1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" filled="f"/>
            </w:pict>
          </mc:Fallback>
        </mc:AlternateContent>
      </w:r>
      <w:r w:rsidR="00BE4A99" w:rsidRPr="00FB3648">
        <w:rPr>
          <w:rFonts w:ascii="Times New Roman" w:hAnsi="Times New Roman"/>
          <w:noProof/>
          <w:sz w:val="28"/>
          <w:szCs w:val="28"/>
          <w:lang w:eastAsia="ru-RU"/>
        </w:rPr>
        <w:drawing>
          <wp:inline distT="0" distB="0" distL="0" distR="0">
            <wp:extent cx="4410075" cy="2238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410075" cy="2238375"/>
                    </a:xfrm>
                    <a:prstGeom prst="rect">
                      <a:avLst/>
                    </a:prstGeom>
                    <a:noFill/>
                    <a:ln w="9525">
                      <a:noFill/>
                      <a:miter lim="800000"/>
                      <a:headEnd/>
                      <a:tailEnd/>
                    </a:ln>
                  </pic:spPr>
                </pic:pic>
              </a:graphicData>
            </a:graphic>
          </wp:inline>
        </w:drawing>
      </w:r>
    </w:p>
    <w:p w:rsidR="00B33075" w:rsidRPr="00FB3648"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FB3648">
        <w:rPr>
          <w:rFonts w:ascii="Times New Roman" w:hAnsi="Times New Roman"/>
          <w:sz w:val="28"/>
          <w:szCs w:val="28"/>
          <w:u w:val="single"/>
        </w:rPr>
        <w:t>15. Определите соответствие форматов их размерам</w:t>
      </w:r>
      <w:r w:rsidRPr="00FB3648">
        <w:rPr>
          <w:rStyle w:val="1702"/>
          <w:rFonts w:ascii="Times New Roman" w:hAnsi="Times New Roman"/>
          <w:color w:val="000000"/>
          <w:sz w:val="28"/>
          <w:szCs w:val="28"/>
          <w:u w:val="single"/>
        </w:rPr>
        <w:t>:</w:t>
      </w:r>
    </w:p>
    <w:p w:rsidR="00B33075" w:rsidRPr="00FB3648" w:rsidRDefault="00B33075" w:rsidP="00B33075">
      <w:pPr>
        <w:spacing w:after="0"/>
        <w:ind w:firstLine="567"/>
        <w:jc w:val="both"/>
        <w:rPr>
          <w:rFonts w:ascii="Times New Roman" w:hAnsi="Times New Roman"/>
          <w:sz w:val="28"/>
          <w:szCs w:val="28"/>
        </w:rPr>
        <w:sectPr w:rsidR="00B33075" w:rsidRPr="00FB3648" w:rsidSect="00B33075">
          <w:footerReference w:type="default" r:id="rId10"/>
          <w:pgSz w:w="11906" w:h="16838"/>
          <w:pgMar w:top="1134" w:right="850" w:bottom="1134" w:left="1701" w:header="709" w:footer="709" w:gutter="0"/>
          <w:cols w:space="720"/>
          <w:docGrid w:linePitch="299"/>
        </w:sectPr>
      </w:pP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lastRenderedPageBreak/>
        <w:t>А0</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А1</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А2</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А3</w:t>
      </w:r>
    </w:p>
    <w:p w:rsidR="00B33075" w:rsidRPr="00FB3648" w:rsidRDefault="00B33075" w:rsidP="00B33075">
      <w:pPr>
        <w:pStyle w:val="a6"/>
        <w:numPr>
          <w:ilvl w:val="0"/>
          <w:numId w:val="20"/>
        </w:numPr>
        <w:spacing w:after="0"/>
        <w:jc w:val="both"/>
        <w:rPr>
          <w:rFonts w:ascii="Times New Roman" w:hAnsi="Times New Roman"/>
          <w:sz w:val="28"/>
          <w:szCs w:val="28"/>
        </w:rPr>
      </w:pPr>
      <w:r w:rsidRPr="00FB3648">
        <w:rPr>
          <w:rFonts w:ascii="Times New Roman" w:hAnsi="Times New Roman"/>
          <w:sz w:val="28"/>
          <w:szCs w:val="28"/>
        </w:rPr>
        <w:t>А4</w:t>
      </w:r>
    </w:p>
    <w:p w:rsidR="00B33075" w:rsidRPr="00FB3648" w:rsidRDefault="00B33075" w:rsidP="00B33075">
      <w:pPr>
        <w:spacing w:after="0"/>
        <w:jc w:val="both"/>
        <w:rPr>
          <w:rFonts w:ascii="Times New Roman" w:hAnsi="Times New Roman"/>
          <w:sz w:val="28"/>
          <w:szCs w:val="28"/>
        </w:rPr>
      </w:pPr>
    </w:p>
    <w:p w:rsidR="00B33075" w:rsidRPr="00FB3648" w:rsidRDefault="00B33075" w:rsidP="00B33075">
      <w:pPr>
        <w:pStyle w:val="a6"/>
        <w:spacing w:after="0"/>
        <w:ind w:left="0"/>
        <w:jc w:val="both"/>
        <w:rPr>
          <w:rFonts w:ascii="Times New Roman" w:hAnsi="Times New Roman"/>
          <w:sz w:val="28"/>
          <w:szCs w:val="28"/>
        </w:rPr>
      </w:pPr>
      <w:r w:rsidRPr="00FB3648">
        <w:rPr>
          <w:rFonts w:ascii="Times New Roman" w:hAnsi="Times New Roman"/>
          <w:sz w:val="28"/>
          <w:szCs w:val="28"/>
        </w:rPr>
        <w:lastRenderedPageBreak/>
        <w:t>1. 420*594</w:t>
      </w:r>
      <w:r w:rsidRPr="00FB3648">
        <w:rPr>
          <w:rFonts w:ascii="Times New Roman" w:hAnsi="Times New Roman"/>
          <w:color w:val="000000"/>
          <w:sz w:val="28"/>
          <w:szCs w:val="28"/>
        </w:rPr>
        <w:t>.</w:t>
      </w:r>
    </w:p>
    <w:p w:rsidR="00B33075" w:rsidRPr="00B33075" w:rsidRDefault="00B33075" w:rsidP="00B33075">
      <w:pPr>
        <w:spacing w:after="0"/>
        <w:jc w:val="both"/>
        <w:rPr>
          <w:rStyle w:val="1662"/>
          <w:rFonts w:ascii="Times New Roman" w:hAnsi="Times New Roman"/>
          <w:color w:val="000000"/>
          <w:sz w:val="28"/>
          <w:szCs w:val="28"/>
        </w:rPr>
      </w:pPr>
      <w:r w:rsidRPr="00FB3648">
        <w:rPr>
          <w:rFonts w:ascii="Times New Roman" w:hAnsi="Times New Roman"/>
          <w:sz w:val="28"/>
          <w:szCs w:val="28"/>
        </w:rPr>
        <w:t>2. 841*1189</w:t>
      </w:r>
    </w:p>
    <w:p w:rsidR="00B33075" w:rsidRPr="00B33075" w:rsidRDefault="00B33075" w:rsidP="00B33075">
      <w:pPr>
        <w:spacing w:after="0"/>
        <w:jc w:val="both"/>
        <w:rPr>
          <w:rStyle w:val="1662"/>
          <w:rFonts w:ascii="Times New Roman" w:hAnsi="Times New Roman"/>
          <w:color w:val="000000"/>
          <w:sz w:val="28"/>
          <w:szCs w:val="28"/>
        </w:rPr>
      </w:pPr>
      <w:r w:rsidRPr="00B33075">
        <w:rPr>
          <w:rStyle w:val="1662"/>
          <w:rFonts w:ascii="Times New Roman" w:hAnsi="Times New Roman"/>
          <w:color w:val="000000"/>
          <w:sz w:val="28"/>
          <w:szCs w:val="28"/>
        </w:rPr>
        <w:t>3. 594*841</w:t>
      </w:r>
    </w:p>
    <w:p w:rsidR="00B33075" w:rsidRPr="00B33075" w:rsidRDefault="00B33075" w:rsidP="00B33075">
      <w:pPr>
        <w:spacing w:after="0"/>
        <w:jc w:val="both"/>
        <w:rPr>
          <w:rStyle w:val="1662"/>
          <w:rFonts w:ascii="Times New Roman" w:hAnsi="Times New Roman"/>
          <w:color w:val="000000"/>
          <w:sz w:val="28"/>
          <w:szCs w:val="28"/>
        </w:rPr>
      </w:pPr>
      <w:r w:rsidRPr="00B33075">
        <w:rPr>
          <w:rStyle w:val="1662"/>
          <w:rFonts w:ascii="Times New Roman" w:hAnsi="Times New Roman"/>
          <w:color w:val="000000"/>
          <w:sz w:val="28"/>
          <w:szCs w:val="28"/>
        </w:rPr>
        <w:t>4. 210*297</w:t>
      </w:r>
    </w:p>
    <w:p w:rsidR="00B33075" w:rsidRPr="00B33075" w:rsidRDefault="00B33075" w:rsidP="00B33075">
      <w:pPr>
        <w:spacing w:after="0"/>
        <w:jc w:val="both"/>
        <w:rPr>
          <w:rStyle w:val="1662"/>
          <w:rFonts w:ascii="Times New Roman" w:hAnsi="Times New Roman"/>
          <w:color w:val="000000"/>
          <w:sz w:val="28"/>
          <w:szCs w:val="28"/>
        </w:rPr>
      </w:pPr>
      <w:r w:rsidRPr="00B33075">
        <w:rPr>
          <w:rStyle w:val="1662"/>
          <w:rFonts w:ascii="Times New Roman" w:hAnsi="Times New Roman"/>
          <w:color w:val="000000"/>
          <w:sz w:val="28"/>
          <w:szCs w:val="28"/>
        </w:rPr>
        <w:t>5. 297*420</w:t>
      </w:r>
    </w:p>
    <w:p w:rsidR="00B33075" w:rsidRPr="00B33075" w:rsidRDefault="00B33075" w:rsidP="00B33075">
      <w:pPr>
        <w:spacing w:after="0"/>
        <w:jc w:val="both"/>
        <w:rPr>
          <w:rFonts w:ascii="Times New Roman" w:hAnsi="Times New Roman"/>
          <w:sz w:val="28"/>
          <w:szCs w:val="28"/>
          <w:highlight w:val="yellow"/>
        </w:rPr>
        <w:sectPr w:rsidR="00B33075" w:rsidRPr="00B33075" w:rsidSect="00B33075">
          <w:type w:val="continuous"/>
          <w:pgSz w:w="11906" w:h="16838"/>
          <w:pgMar w:top="1134" w:right="850" w:bottom="1134" w:left="1701" w:header="709" w:footer="709" w:gutter="0"/>
          <w:cols w:num="2" w:space="720"/>
          <w:docGrid w:linePitch="299"/>
        </w:sectPr>
      </w:pPr>
    </w:p>
    <w:p w:rsidR="00B33075" w:rsidRPr="00391244" w:rsidRDefault="00B33075" w:rsidP="00B33075">
      <w:pPr>
        <w:tabs>
          <w:tab w:val="left" w:pos="284"/>
        </w:tabs>
        <w:spacing w:after="0"/>
        <w:ind w:left="-567" w:firstLine="283"/>
        <w:jc w:val="center"/>
        <w:rPr>
          <w:rFonts w:ascii="Times New Roman" w:hAnsi="Times New Roman"/>
          <w:sz w:val="28"/>
          <w:szCs w:val="28"/>
        </w:rPr>
      </w:pPr>
    </w:p>
    <w:p w:rsidR="00B33075" w:rsidRPr="00391244" w:rsidRDefault="00B33075" w:rsidP="00B33075">
      <w:pPr>
        <w:tabs>
          <w:tab w:val="left" w:pos="284"/>
        </w:tabs>
        <w:spacing w:after="0"/>
        <w:ind w:left="-567" w:firstLine="283"/>
        <w:jc w:val="center"/>
        <w:rPr>
          <w:rFonts w:ascii="Times New Roman" w:hAnsi="Times New Roman"/>
          <w:b/>
          <w:sz w:val="28"/>
          <w:szCs w:val="28"/>
        </w:rPr>
      </w:pPr>
      <w:r w:rsidRPr="00391244">
        <w:rPr>
          <w:rFonts w:ascii="Times New Roman" w:hAnsi="Times New Roman"/>
          <w:b/>
          <w:sz w:val="28"/>
          <w:szCs w:val="28"/>
        </w:rPr>
        <w:lastRenderedPageBreak/>
        <w:t xml:space="preserve">Тестовые задания по разделу </w:t>
      </w:r>
      <w:r w:rsidR="00000D43">
        <w:rPr>
          <w:rFonts w:ascii="Times New Roman" w:hAnsi="Times New Roman"/>
          <w:b/>
          <w:sz w:val="28"/>
          <w:szCs w:val="28"/>
        </w:rPr>
        <w:t>3,4</w:t>
      </w:r>
    </w:p>
    <w:p w:rsidR="00B33075" w:rsidRPr="00391244" w:rsidRDefault="00B33075" w:rsidP="00B33075">
      <w:pPr>
        <w:tabs>
          <w:tab w:val="left" w:pos="284"/>
        </w:tabs>
        <w:spacing w:after="0"/>
        <w:ind w:left="-567" w:firstLine="283"/>
        <w:jc w:val="center"/>
        <w:rPr>
          <w:rFonts w:ascii="Times New Roman" w:hAnsi="Times New Roman"/>
          <w:sz w:val="28"/>
          <w:szCs w:val="28"/>
        </w:rPr>
      </w:pP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 xml:space="preserve">16.  ________ </w:t>
      </w:r>
      <w:r w:rsidRPr="00391244">
        <w:rPr>
          <w:rStyle w:val="1702"/>
          <w:rFonts w:ascii="Times New Roman" w:hAnsi="Times New Roman"/>
          <w:color w:val="000000"/>
          <w:sz w:val="28"/>
          <w:szCs w:val="28"/>
          <w:u w:val="single"/>
        </w:rPr>
        <w:t>— это изделие, изготовленное из однородного по наименованию и марке материала, без применения сборочных операций. (деталь)</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17.  Как называется</w:t>
      </w:r>
      <w:r w:rsidRPr="00391244">
        <w:rPr>
          <w:rStyle w:val="1702"/>
          <w:rFonts w:ascii="Times New Roman" w:hAnsi="Times New Roman"/>
          <w:color w:val="000000"/>
          <w:sz w:val="28"/>
          <w:szCs w:val="28"/>
          <w:u w:val="single"/>
        </w:rPr>
        <w:t xml:space="preserve"> </w:t>
      </w:r>
      <w:r w:rsidRPr="00391244">
        <w:rPr>
          <w:rFonts w:ascii="Times New Roman" w:hAnsi="Times New Roman"/>
          <w:color w:val="000000"/>
          <w:sz w:val="28"/>
          <w:szCs w:val="28"/>
          <w:u w:val="single"/>
        </w:rPr>
        <w:t>изделие, составные части которого подлежат соединению между собой на предприятии-изготовителе сборочными операциями (свинчиванием, клепкой, сваркой, пайкой, опрессовкой, развальцовкой, склеиванием, сшивкой и т. п.)</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деталь </w:t>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hAnsi="Times New Roman"/>
          <w:b/>
          <w:sz w:val="28"/>
          <w:szCs w:val="28"/>
        </w:rPr>
        <w:t xml:space="preserve">2. сборочная единица </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18. Как о</w:t>
      </w:r>
      <w:r w:rsidRPr="00391244">
        <w:rPr>
          <w:rFonts w:ascii="Times New Roman" w:eastAsia="Calibri" w:hAnsi="Times New Roman"/>
          <w:sz w:val="28"/>
          <w:szCs w:val="28"/>
          <w:u w:val="single"/>
        </w:rPr>
        <w:t>бозначается метрическая резьба</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eastAsia="Calibri" w:hAnsi="Times New Roman"/>
          <w:sz w:val="28"/>
          <w:szCs w:val="28"/>
        </w:rPr>
        <w:t>Тr 20</w:t>
      </w:r>
      <w:r w:rsidRPr="00391244">
        <w:rPr>
          <w:rFonts w:ascii="Times New Roman" w:hAnsi="Times New Roman"/>
          <w:sz w:val="28"/>
          <w:szCs w:val="28"/>
        </w:rPr>
        <w:t xml:space="preserve"> </w:t>
      </w:r>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hAnsi="Times New Roman"/>
          <w:b/>
          <w:sz w:val="28"/>
          <w:szCs w:val="28"/>
        </w:rPr>
        <w:t xml:space="preserve">2. </w:t>
      </w:r>
      <w:r w:rsidRPr="00391244">
        <w:rPr>
          <w:rFonts w:ascii="Times New Roman" w:eastAsia="Calibri" w:hAnsi="Times New Roman"/>
          <w:b/>
          <w:sz w:val="28"/>
          <w:szCs w:val="28"/>
          <w:lang w:val="en-US"/>
        </w:rPr>
        <w:t>M</w:t>
      </w:r>
      <w:r w:rsidRPr="00391244">
        <w:rPr>
          <w:rFonts w:ascii="Times New Roman" w:eastAsia="Calibri" w:hAnsi="Times New Roman"/>
          <w:b/>
          <w:sz w:val="28"/>
          <w:szCs w:val="28"/>
        </w:rPr>
        <w:t xml:space="preserve"> 20    </w:t>
      </w:r>
    </w:p>
    <w:p w:rsidR="00B33075" w:rsidRPr="00391244" w:rsidRDefault="00B33075" w:rsidP="00B33075">
      <w:pPr>
        <w:spacing w:after="0"/>
        <w:ind w:firstLine="567"/>
        <w:jc w:val="both"/>
        <w:rPr>
          <w:rFonts w:ascii="Times New Roman" w:eastAsia="Calibri" w:hAnsi="Times New Roman"/>
          <w:sz w:val="28"/>
          <w:szCs w:val="28"/>
        </w:rPr>
      </w:pPr>
      <w:r w:rsidRPr="00391244">
        <w:rPr>
          <w:rFonts w:ascii="Times New Roman" w:eastAsia="Calibri" w:hAnsi="Times New Roman"/>
          <w:sz w:val="28"/>
          <w:szCs w:val="28"/>
        </w:rPr>
        <w:t xml:space="preserve">3. </w:t>
      </w:r>
      <w:r w:rsidRPr="00391244">
        <w:rPr>
          <w:rFonts w:ascii="Times New Roman" w:hAnsi="Times New Roman"/>
          <w:b/>
          <w:sz w:val="28"/>
          <w:szCs w:val="28"/>
        </w:rPr>
        <w:t xml:space="preserve"> </w:t>
      </w:r>
      <w:r w:rsidRPr="00391244">
        <w:rPr>
          <w:rFonts w:ascii="Times New Roman" w:eastAsia="Calibri" w:hAnsi="Times New Roman"/>
          <w:sz w:val="28"/>
          <w:szCs w:val="28"/>
          <w:lang w:val="en-US"/>
        </w:rPr>
        <w:t>S</w:t>
      </w:r>
      <w:r w:rsidRPr="00391244">
        <w:rPr>
          <w:rFonts w:ascii="Times New Roman" w:eastAsia="Calibri" w:hAnsi="Times New Roman"/>
          <w:sz w:val="28"/>
          <w:szCs w:val="28"/>
        </w:rPr>
        <w:t>20</w:t>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eastAsia="Calibri" w:hAnsi="Times New Roman"/>
          <w:sz w:val="28"/>
          <w:szCs w:val="28"/>
        </w:rPr>
        <w:t xml:space="preserve">4. </w:t>
      </w:r>
      <w:r w:rsidRPr="00391244">
        <w:rPr>
          <w:rFonts w:ascii="Times New Roman" w:eastAsia="Calibri" w:hAnsi="Times New Roman"/>
          <w:sz w:val="28"/>
          <w:szCs w:val="28"/>
          <w:lang w:val="en-US"/>
        </w:rPr>
        <w:t>G</w:t>
      </w:r>
      <w:r w:rsidRPr="00391244">
        <w:rPr>
          <w:rFonts w:ascii="Times New Roman" w:eastAsia="Calibri" w:hAnsi="Times New Roman"/>
          <w:sz w:val="28"/>
          <w:szCs w:val="28"/>
        </w:rPr>
        <w:t xml:space="preserve"> 1/2</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19. Определите соответствие</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33075">
          <w:footerReference w:type="default" r:id="rId11"/>
          <w:type w:val="continuous"/>
          <w:pgSz w:w="11906" w:h="16838"/>
          <w:pgMar w:top="1134" w:right="850" w:bottom="1134" w:left="1701" w:header="709" w:footer="709" w:gutter="0"/>
          <w:cols w:space="720"/>
          <w:docGrid w:linePitch="299"/>
        </w:sectPr>
      </w:pPr>
    </w:p>
    <w:p w:rsidR="00B33075" w:rsidRPr="00391244" w:rsidRDefault="00B33075" w:rsidP="00B33075">
      <w:pPr>
        <w:pStyle w:val="a6"/>
        <w:numPr>
          <w:ilvl w:val="0"/>
          <w:numId w:val="19"/>
        </w:numPr>
        <w:spacing w:after="0"/>
        <w:jc w:val="both"/>
        <w:rPr>
          <w:rFonts w:ascii="Times New Roman" w:hAnsi="Times New Roman"/>
          <w:sz w:val="28"/>
          <w:szCs w:val="28"/>
        </w:rPr>
      </w:pPr>
      <w:r w:rsidRPr="00391244">
        <w:rPr>
          <w:rFonts w:ascii="Times New Roman" w:hAnsi="Times New Roman"/>
          <w:sz w:val="28"/>
          <w:szCs w:val="28"/>
        </w:rPr>
        <w:lastRenderedPageBreak/>
        <w:t>Сборочный чертеж</w:t>
      </w:r>
    </w:p>
    <w:p w:rsidR="00B33075" w:rsidRPr="00391244" w:rsidRDefault="00B33075" w:rsidP="00B33075">
      <w:pPr>
        <w:pStyle w:val="a6"/>
        <w:numPr>
          <w:ilvl w:val="0"/>
          <w:numId w:val="19"/>
        </w:numPr>
        <w:spacing w:after="0"/>
        <w:jc w:val="both"/>
        <w:rPr>
          <w:rFonts w:ascii="Times New Roman" w:hAnsi="Times New Roman"/>
          <w:sz w:val="28"/>
          <w:szCs w:val="28"/>
        </w:rPr>
      </w:pPr>
      <w:r w:rsidRPr="00391244">
        <w:rPr>
          <w:rFonts w:ascii="Times New Roman" w:hAnsi="Times New Roman"/>
          <w:sz w:val="28"/>
          <w:szCs w:val="28"/>
        </w:rPr>
        <w:t>Габаритный чертеж</w:t>
      </w:r>
    </w:p>
    <w:p w:rsidR="00B33075" w:rsidRPr="00391244" w:rsidRDefault="00B33075" w:rsidP="00B33075">
      <w:pPr>
        <w:pStyle w:val="a6"/>
        <w:spacing w:after="0"/>
        <w:ind w:left="927"/>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r w:rsidRPr="00391244">
        <w:rPr>
          <w:rFonts w:ascii="Times New Roman" w:hAnsi="Times New Roman"/>
          <w:sz w:val="28"/>
          <w:szCs w:val="28"/>
        </w:rPr>
        <w:lastRenderedPageBreak/>
        <w:t xml:space="preserve">1. ….. </w:t>
      </w:r>
      <w:r w:rsidRPr="00391244">
        <w:rPr>
          <w:rStyle w:val="1916"/>
          <w:rFonts w:ascii="Times New Roman" w:hAnsi="Times New Roman"/>
          <w:color w:val="000000"/>
          <w:sz w:val="28"/>
          <w:szCs w:val="28"/>
        </w:rPr>
        <w:t xml:space="preserve">— это документ, содержащий изображение сборочной единицы и другие данные, необходимые для ее сборки (изготовления) и контроля (здесь и далее в этой главе в скобках дан </w:t>
      </w:r>
      <w:r w:rsidRPr="00391244">
        <w:rPr>
          <w:rFonts w:ascii="Times New Roman" w:hAnsi="Times New Roman"/>
          <w:color w:val="000000"/>
          <w:sz w:val="28"/>
          <w:szCs w:val="28"/>
        </w:rPr>
        <w:t>буквенно-цифровой код документа).</w:t>
      </w:r>
    </w:p>
    <w:p w:rsidR="00B33075" w:rsidRPr="00391244" w:rsidRDefault="00B33075" w:rsidP="00B33075">
      <w:pPr>
        <w:spacing w:after="0"/>
        <w:jc w:val="both"/>
        <w:rPr>
          <w:rStyle w:val="1662"/>
          <w:rFonts w:ascii="Times New Roman" w:hAnsi="Times New Roman"/>
          <w:color w:val="000000"/>
          <w:sz w:val="28"/>
          <w:szCs w:val="28"/>
        </w:rPr>
      </w:pPr>
      <w:r w:rsidRPr="00391244">
        <w:rPr>
          <w:rFonts w:ascii="Times New Roman" w:hAnsi="Times New Roman"/>
          <w:sz w:val="28"/>
          <w:szCs w:val="28"/>
        </w:rPr>
        <w:t xml:space="preserve">2. ….. </w:t>
      </w:r>
      <w:r w:rsidRPr="00391244">
        <w:rPr>
          <w:rStyle w:val="1662"/>
          <w:rFonts w:ascii="Times New Roman" w:hAnsi="Times New Roman"/>
          <w:color w:val="000000"/>
          <w:sz w:val="28"/>
          <w:szCs w:val="28"/>
        </w:rPr>
        <w:t>— это документ, содержащий данные, необходимые для выполнения электрического монтажа изделия.</w:t>
      </w:r>
    </w:p>
    <w:p w:rsidR="00B33075" w:rsidRPr="00391244" w:rsidRDefault="00B33075" w:rsidP="00B33075">
      <w:pPr>
        <w:spacing w:after="0"/>
        <w:jc w:val="both"/>
        <w:rPr>
          <w:rFonts w:ascii="Times New Roman" w:hAnsi="Times New Roman"/>
          <w:sz w:val="28"/>
          <w:szCs w:val="28"/>
        </w:rPr>
        <w:sectPr w:rsidR="00B33075" w:rsidRPr="00391244" w:rsidSect="00F75552">
          <w:type w:val="continuous"/>
          <w:pgSz w:w="11906" w:h="16838"/>
          <w:pgMar w:top="1134" w:right="850" w:bottom="1134" w:left="1701" w:header="709" w:footer="709" w:gutter="0"/>
          <w:cols w:num="2" w:space="720"/>
          <w:docGrid w:linePitch="299"/>
        </w:sectPr>
      </w:pPr>
      <w:r w:rsidRPr="00391244">
        <w:rPr>
          <w:rStyle w:val="1662"/>
          <w:rFonts w:ascii="Times New Roman" w:hAnsi="Times New Roman"/>
          <w:color w:val="000000"/>
          <w:sz w:val="28"/>
          <w:szCs w:val="28"/>
        </w:rPr>
        <w:t xml:space="preserve">3. …. </w:t>
      </w:r>
      <w:r w:rsidRPr="00391244">
        <w:rPr>
          <w:rStyle w:val="1736"/>
          <w:rFonts w:ascii="Times New Roman" w:hAnsi="Times New Roman"/>
          <w:color w:val="000000"/>
          <w:sz w:val="28"/>
          <w:szCs w:val="28"/>
        </w:rPr>
        <w:t>— это документ, содержащий контурное (упрощенное) изображение изделия с габаритными, установочными и присоединительными размерами.</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lastRenderedPageBreak/>
        <w:t xml:space="preserve">20. </w:t>
      </w:r>
      <w:r w:rsidRPr="00391244">
        <w:rPr>
          <w:rFonts w:ascii="Times New Roman" w:eastAsia="Calibri" w:hAnsi="Times New Roman"/>
          <w:sz w:val="28"/>
          <w:szCs w:val="28"/>
          <w:u w:val="single"/>
        </w:rPr>
        <w:t>Какой тип резьбы является основным для крепежных изделий</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eastAsia="Calibri" w:hAnsi="Times New Roman"/>
          <w:sz w:val="28"/>
          <w:szCs w:val="28"/>
        </w:rPr>
        <w:t>упорная</w:t>
      </w:r>
      <w:r w:rsidRPr="00391244">
        <w:rPr>
          <w:rFonts w:ascii="Times New Roman" w:hAnsi="Times New Roman"/>
          <w:sz w:val="28"/>
          <w:szCs w:val="28"/>
        </w:rPr>
        <w:t xml:space="preserve"> </w:t>
      </w:r>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hAnsi="Times New Roman"/>
          <w:b/>
          <w:sz w:val="28"/>
          <w:szCs w:val="28"/>
        </w:rPr>
        <w:t xml:space="preserve">2. </w:t>
      </w:r>
      <w:r w:rsidRPr="00391244">
        <w:rPr>
          <w:rFonts w:ascii="Times New Roman" w:eastAsia="Calibri" w:hAnsi="Times New Roman"/>
          <w:sz w:val="28"/>
          <w:szCs w:val="28"/>
        </w:rPr>
        <w:t>трапецеидальная</w:t>
      </w:r>
      <w:r w:rsidRPr="00391244">
        <w:rPr>
          <w:rFonts w:ascii="Times New Roman" w:eastAsia="Calibri" w:hAnsi="Times New Roman"/>
          <w:b/>
          <w:sz w:val="28"/>
          <w:szCs w:val="28"/>
        </w:rPr>
        <w:t xml:space="preserve">    </w:t>
      </w:r>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eastAsia="Calibri" w:hAnsi="Times New Roman"/>
          <w:b/>
          <w:sz w:val="28"/>
          <w:szCs w:val="28"/>
        </w:rPr>
        <w:t xml:space="preserve">3. </w:t>
      </w:r>
      <w:r w:rsidRPr="00391244">
        <w:rPr>
          <w:rFonts w:ascii="Times New Roman" w:hAnsi="Times New Roman"/>
          <w:b/>
          <w:sz w:val="28"/>
          <w:szCs w:val="28"/>
        </w:rPr>
        <w:t xml:space="preserve"> </w:t>
      </w:r>
      <w:r w:rsidRPr="00391244">
        <w:rPr>
          <w:rFonts w:ascii="Times New Roman" w:eastAsia="Calibri" w:hAnsi="Times New Roman"/>
          <w:b/>
          <w:sz w:val="28"/>
          <w:szCs w:val="28"/>
        </w:rPr>
        <w:t>метрическая</w:t>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eastAsia="Calibri" w:hAnsi="Times New Roman"/>
          <w:sz w:val="28"/>
          <w:szCs w:val="28"/>
        </w:rPr>
        <w:t>4. прямоугольная</w:t>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 xml:space="preserve">21. </w:t>
      </w:r>
      <w:r w:rsidRPr="00391244">
        <w:rPr>
          <w:rFonts w:ascii="Times New Roman" w:eastAsia="Calibri" w:hAnsi="Times New Roman"/>
          <w:sz w:val="28"/>
          <w:szCs w:val="28"/>
          <w:u w:val="single"/>
        </w:rPr>
        <w:t>На каких поверхностях нарезают резьбу</w:t>
      </w:r>
      <w:r w:rsidRPr="00391244">
        <w:rPr>
          <w:rStyle w:val="1702"/>
          <w:rFonts w:ascii="Times New Roman" w:hAnsi="Times New Roman"/>
          <w:color w:val="000000"/>
          <w:sz w:val="28"/>
          <w:szCs w:val="28"/>
          <w:u w:val="single"/>
        </w:rPr>
        <w:t>?</w:t>
      </w:r>
    </w:p>
    <w:p w:rsidR="00B33075" w:rsidRPr="007912BD" w:rsidRDefault="00B33075" w:rsidP="00B33075">
      <w:pPr>
        <w:spacing w:after="0"/>
        <w:ind w:firstLine="567"/>
        <w:jc w:val="both"/>
        <w:rPr>
          <w:rFonts w:ascii="Times New Roman" w:hAnsi="Times New Roman"/>
          <w:b/>
          <w:sz w:val="28"/>
          <w:szCs w:val="28"/>
        </w:rPr>
      </w:pPr>
      <w:r w:rsidRPr="007912BD">
        <w:rPr>
          <w:rFonts w:ascii="Times New Roman" w:hAnsi="Times New Roman"/>
          <w:b/>
          <w:sz w:val="28"/>
          <w:szCs w:val="28"/>
        </w:rPr>
        <w:t xml:space="preserve">1. </w:t>
      </w:r>
      <w:r w:rsidRPr="007912BD">
        <w:rPr>
          <w:rFonts w:ascii="Times New Roman" w:eastAsia="Calibri" w:hAnsi="Times New Roman"/>
          <w:b/>
          <w:sz w:val="28"/>
          <w:szCs w:val="28"/>
        </w:rPr>
        <w:t xml:space="preserve">цилиндрическая, </w:t>
      </w:r>
      <w:r w:rsidRPr="007912BD">
        <w:rPr>
          <w:rFonts w:ascii="Times New Roman" w:hAnsi="Times New Roman"/>
          <w:b/>
          <w:sz w:val="28"/>
          <w:szCs w:val="28"/>
        </w:rPr>
        <w:t xml:space="preserve"> </w:t>
      </w:r>
      <w:r w:rsidRPr="007912BD">
        <w:rPr>
          <w:rFonts w:ascii="Times New Roman" w:eastAsia="Calibri" w:hAnsi="Times New Roman"/>
          <w:b/>
          <w:sz w:val="28"/>
          <w:szCs w:val="28"/>
        </w:rPr>
        <w:t>коническая</w:t>
      </w:r>
    </w:p>
    <w:p w:rsidR="00B33075" w:rsidRPr="00391244" w:rsidRDefault="00B33075" w:rsidP="00B33075">
      <w:pPr>
        <w:spacing w:after="0"/>
        <w:ind w:firstLine="567"/>
        <w:jc w:val="both"/>
        <w:rPr>
          <w:rFonts w:ascii="Times New Roman" w:eastAsia="Calibri" w:hAnsi="Times New Roman"/>
          <w:b/>
          <w:sz w:val="28"/>
          <w:szCs w:val="28"/>
        </w:rPr>
      </w:pPr>
      <w:r w:rsidRPr="00391244">
        <w:rPr>
          <w:rFonts w:ascii="Times New Roman" w:hAnsi="Times New Roman"/>
          <w:b/>
          <w:sz w:val="28"/>
          <w:szCs w:val="28"/>
        </w:rPr>
        <w:t xml:space="preserve">2. </w:t>
      </w:r>
      <w:r w:rsidRPr="00391244">
        <w:rPr>
          <w:rFonts w:ascii="Times New Roman" w:eastAsia="Calibri" w:hAnsi="Times New Roman"/>
          <w:sz w:val="28"/>
          <w:szCs w:val="28"/>
        </w:rPr>
        <w:t xml:space="preserve">призматическая, </w:t>
      </w:r>
      <w:r w:rsidRPr="00391244">
        <w:rPr>
          <w:rFonts w:ascii="Times New Roman" w:eastAsia="Calibri" w:hAnsi="Times New Roman"/>
          <w:b/>
          <w:sz w:val="28"/>
          <w:szCs w:val="28"/>
        </w:rPr>
        <w:t xml:space="preserve">    </w:t>
      </w:r>
      <w:r w:rsidRPr="00391244">
        <w:rPr>
          <w:rFonts w:ascii="Times New Roman" w:eastAsia="Calibri" w:hAnsi="Times New Roman"/>
          <w:sz w:val="28"/>
          <w:szCs w:val="28"/>
        </w:rPr>
        <w:t>сферическая</w:t>
      </w:r>
    </w:p>
    <w:p w:rsidR="00B33075" w:rsidRPr="00391244" w:rsidRDefault="00B33075" w:rsidP="00B33075">
      <w:pPr>
        <w:spacing w:after="0" w:line="240" w:lineRule="auto"/>
        <w:jc w:val="both"/>
        <w:rPr>
          <w:rFonts w:ascii="Times New Roman" w:eastAsia="Calibri" w:hAnsi="Times New Roman"/>
          <w:sz w:val="28"/>
          <w:szCs w:val="28"/>
          <w:u w:val="single"/>
        </w:rPr>
      </w:pPr>
      <w:r w:rsidRPr="00391244">
        <w:rPr>
          <w:rFonts w:ascii="Times New Roman" w:eastAsia="Calibri" w:hAnsi="Times New Roman"/>
          <w:sz w:val="28"/>
          <w:szCs w:val="28"/>
          <w:u w:val="single"/>
        </w:rPr>
        <w:t xml:space="preserve">22. Соотнесите тип резьбы и её  буквенное обозначение </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eastAsia="Calibri" w:hAnsi="Times New Roman"/>
          <w:sz w:val="28"/>
          <w:szCs w:val="28"/>
        </w:rPr>
        <w:t>А) метрическая</w:t>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t xml:space="preserve">1)  </w:t>
      </w:r>
      <w:r w:rsidRPr="00391244">
        <w:rPr>
          <w:rFonts w:ascii="Times New Roman" w:eastAsia="Calibri" w:hAnsi="Times New Roman"/>
          <w:sz w:val="28"/>
          <w:szCs w:val="28"/>
          <w:lang w:val="en-US"/>
        </w:rPr>
        <w:t>S</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eastAsia="Calibri" w:hAnsi="Times New Roman"/>
          <w:sz w:val="28"/>
          <w:szCs w:val="28"/>
        </w:rPr>
        <w:t>Б) упорная</w:t>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t>2)  М</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eastAsia="Calibri" w:hAnsi="Times New Roman"/>
          <w:sz w:val="28"/>
          <w:szCs w:val="28"/>
        </w:rPr>
        <w:t>В) трапецеидальная</w:t>
      </w:r>
      <w:r w:rsidRPr="00391244">
        <w:rPr>
          <w:rFonts w:ascii="Times New Roman" w:eastAsia="Calibri" w:hAnsi="Times New Roman"/>
          <w:sz w:val="28"/>
          <w:szCs w:val="28"/>
        </w:rPr>
        <w:tab/>
      </w:r>
      <w:r w:rsidRPr="00391244">
        <w:rPr>
          <w:rFonts w:ascii="Times New Roman" w:eastAsia="Calibri" w:hAnsi="Times New Roman"/>
          <w:sz w:val="28"/>
          <w:szCs w:val="28"/>
        </w:rPr>
        <w:tab/>
      </w:r>
      <w:r w:rsidRPr="00391244">
        <w:rPr>
          <w:rFonts w:ascii="Times New Roman" w:eastAsia="Calibri" w:hAnsi="Times New Roman"/>
          <w:sz w:val="28"/>
          <w:szCs w:val="28"/>
        </w:rPr>
        <w:tab/>
        <w:t>3)  Тr</w:t>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23. Вид, расположенный на плоскости А, называется_______________. (вид спереди)</w:t>
      </w:r>
    </w:p>
    <w:p w:rsidR="00B33075" w:rsidRPr="00391244" w:rsidRDefault="00B33075" w:rsidP="00B33075">
      <w:pPr>
        <w:spacing w:after="0" w:line="240" w:lineRule="auto"/>
        <w:jc w:val="both"/>
        <w:rPr>
          <w:rFonts w:ascii="Times New Roman" w:hAnsi="Times New Roman"/>
          <w:b/>
          <w:bCs/>
          <w:sz w:val="28"/>
          <w:szCs w:val="28"/>
        </w:rPr>
      </w:pPr>
      <w:r w:rsidRPr="00391244">
        <w:rPr>
          <w:rFonts w:ascii="Times New Roman" w:hAnsi="Times New Roman"/>
          <w:b/>
          <w:bCs/>
          <w:noProof/>
          <w:sz w:val="28"/>
          <w:szCs w:val="28"/>
          <w:lang w:eastAsia="ru-RU"/>
        </w:rPr>
        <w:drawing>
          <wp:inline distT="0" distB="0" distL="0" distR="0">
            <wp:extent cx="1881446" cy="1531917"/>
            <wp:effectExtent l="19050" t="0" r="4504"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880933" cy="1531499"/>
                    </a:xfrm>
                    <a:prstGeom prst="rect">
                      <a:avLst/>
                    </a:prstGeom>
                    <a:noFill/>
                    <a:ln w="9525">
                      <a:noFill/>
                      <a:miter lim="800000"/>
                      <a:headEnd/>
                      <a:tailEnd/>
                    </a:ln>
                  </pic:spPr>
                </pic:pic>
              </a:graphicData>
            </a:graphic>
          </wp:inline>
        </w:drawing>
      </w:r>
    </w:p>
    <w:p w:rsidR="00B33075" w:rsidRPr="00391244" w:rsidRDefault="00B33075"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24. Если вид по стрелке принимать за главный, то виду слева соответствует изображение под пунктом</w:t>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spacing w:after="0" w:line="240" w:lineRule="auto"/>
        <w:jc w:val="both"/>
        <w:rPr>
          <w:rFonts w:ascii="Times New Roman" w:hAnsi="Times New Roman"/>
          <w:b/>
          <w:bCs/>
          <w:sz w:val="28"/>
          <w:szCs w:val="28"/>
        </w:rPr>
      </w:pPr>
      <w:r w:rsidRPr="00391244">
        <w:rPr>
          <w:rFonts w:ascii="Times New Roman" w:hAnsi="Times New Roman"/>
          <w:b/>
          <w:bCs/>
          <w:noProof/>
          <w:sz w:val="28"/>
          <w:szCs w:val="28"/>
          <w:lang w:eastAsia="ru-RU"/>
        </w:rPr>
        <w:drawing>
          <wp:inline distT="0" distB="0" distL="0" distR="0">
            <wp:extent cx="4789207" cy="1543792"/>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790022" cy="1544055"/>
                    </a:xfrm>
                    <a:prstGeom prst="rect">
                      <a:avLst/>
                    </a:prstGeom>
                    <a:noFill/>
                    <a:ln w="9525">
                      <a:noFill/>
                      <a:miter lim="800000"/>
                      <a:headEnd/>
                      <a:tailEnd/>
                    </a:ln>
                  </pic:spPr>
                </pic:pic>
              </a:graphicData>
            </a:graphic>
          </wp:inline>
        </w:drawing>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 xml:space="preserve">25. </w:t>
      </w:r>
      <w:r w:rsidRPr="00391244">
        <w:rPr>
          <w:rFonts w:ascii="Times New Roman" w:eastAsia="Calibri" w:hAnsi="Times New Roman"/>
          <w:sz w:val="28"/>
          <w:szCs w:val="28"/>
          <w:u w:val="single"/>
        </w:rPr>
        <w:t>На каком рисунке изображен винт с круглой головкой</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hAnsi="Times New Roman"/>
          <w:noProof/>
          <w:sz w:val="28"/>
          <w:szCs w:val="28"/>
          <w:lang w:eastAsia="ru-RU"/>
        </w:rPr>
        <w:drawing>
          <wp:inline distT="0" distB="0" distL="0" distR="0">
            <wp:extent cx="1776169" cy="581891"/>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r="73750"/>
                    <a:stretch>
                      <a:fillRect/>
                    </a:stretch>
                  </pic:blipFill>
                  <pic:spPr bwMode="auto">
                    <a:xfrm>
                      <a:off x="0" y="0"/>
                      <a:ext cx="1776587" cy="582028"/>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712344" cy="605642"/>
            <wp:effectExtent l="19050" t="0" r="2156"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6243" r="49406" b="-76"/>
                    <a:stretch>
                      <a:fillRect/>
                    </a:stretch>
                  </pic:blipFill>
                  <pic:spPr bwMode="auto">
                    <a:xfrm>
                      <a:off x="0" y="0"/>
                      <a:ext cx="1713647" cy="606103"/>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hAnsi="Times New Roman"/>
          <w:b/>
          <w:sz w:val="28"/>
          <w:szCs w:val="28"/>
        </w:rPr>
        <w:lastRenderedPageBreak/>
        <w:t xml:space="preserve">3. </w:t>
      </w:r>
      <w:r w:rsidRPr="00391244">
        <w:rPr>
          <w:rFonts w:ascii="Times New Roman" w:hAnsi="Times New Roman"/>
          <w:b/>
          <w:noProof/>
          <w:sz w:val="28"/>
          <w:szCs w:val="28"/>
          <w:lang w:eastAsia="ru-RU"/>
        </w:rPr>
        <w:drawing>
          <wp:inline distT="0" distB="0" distL="0" distR="0">
            <wp:extent cx="1694285" cy="593766"/>
            <wp:effectExtent l="19050" t="0" r="116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50131" r="25367"/>
                    <a:stretch>
                      <a:fillRect/>
                    </a:stretch>
                  </pic:blipFill>
                  <pic:spPr bwMode="auto">
                    <a:xfrm>
                      <a:off x="0" y="0"/>
                      <a:ext cx="1694285" cy="593766"/>
                    </a:xfrm>
                    <a:prstGeom prst="rect">
                      <a:avLst/>
                    </a:prstGeom>
                    <a:noFill/>
                    <a:ln w="9525">
                      <a:noFill/>
                      <a:miter lim="800000"/>
                      <a:headEnd/>
                      <a:tailEnd/>
                    </a:ln>
                  </pic:spPr>
                </pic:pic>
              </a:graphicData>
            </a:graphic>
          </wp:inline>
        </w:drawing>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rPr>
      </w:pPr>
      <w:r w:rsidRPr="00391244">
        <w:rPr>
          <w:rFonts w:ascii="Times New Roman" w:hAnsi="Times New Roman"/>
          <w:sz w:val="28"/>
          <w:szCs w:val="28"/>
        </w:rPr>
        <w:t xml:space="preserve">26. </w:t>
      </w:r>
      <w:r w:rsidRPr="00391244">
        <w:rPr>
          <w:rFonts w:ascii="Times New Roman" w:eastAsia="Calibri" w:hAnsi="Times New Roman"/>
          <w:sz w:val="28"/>
          <w:szCs w:val="28"/>
        </w:rPr>
        <w:t>На каком рисунке изображена заклепка с потайной головкой</w:t>
      </w:r>
      <w:r w:rsidRPr="00391244">
        <w:rPr>
          <w:rStyle w:val="1702"/>
          <w:rFonts w:ascii="Times New Roman" w:hAnsi="Times New Roman"/>
          <w:color w:val="000000"/>
          <w:sz w:val="28"/>
          <w:szCs w:val="28"/>
        </w:rPr>
        <w:t>?</w:t>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1. </w:t>
      </w:r>
      <w:r w:rsidRPr="00391244">
        <w:rPr>
          <w:rFonts w:ascii="Times New Roman" w:hAnsi="Times New Roman"/>
          <w:noProof/>
          <w:sz w:val="28"/>
          <w:szCs w:val="28"/>
          <w:lang w:eastAsia="ru-RU"/>
        </w:rPr>
        <w:drawing>
          <wp:inline distT="0" distB="0" distL="0" distR="0">
            <wp:extent cx="1740873" cy="605641"/>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756" r="70985"/>
                    <a:stretch>
                      <a:fillRect/>
                    </a:stretch>
                  </pic:blipFill>
                  <pic:spPr bwMode="auto">
                    <a:xfrm>
                      <a:off x="0" y="0"/>
                      <a:ext cx="1741205" cy="605757"/>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305474" cy="546265"/>
            <wp:effectExtent l="19050" t="0" r="8976"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43213" r="35692" b="-132"/>
                    <a:stretch>
                      <a:fillRect/>
                    </a:stretch>
                  </pic:blipFill>
                  <pic:spPr bwMode="auto">
                    <a:xfrm>
                      <a:off x="0" y="0"/>
                      <a:ext cx="1307191" cy="546984"/>
                    </a:xfrm>
                    <a:prstGeom prst="rect">
                      <a:avLst/>
                    </a:prstGeom>
                    <a:noFill/>
                    <a:ln w="9525">
                      <a:noFill/>
                      <a:miter lim="800000"/>
                      <a:headEnd/>
                      <a:tailEnd/>
                    </a:ln>
                  </pic:spPr>
                </pic:pic>
              </a:graphicData>
            </a:graphic>
          </wp:inline>
        </w:drawing>
      </w:r>
    </w:p>
    <w:p w:rsidR="00B33075" w:rsidRPr="00391244" w:rsidRDefault="00B33075" w:rsidP="00B33075">
      <w:pPr>
        <w:spacing w:after="0"/>
        <w:ind w:firstLine="567"/>
        <w:jc w:val="both"/>
        <w:rPr>
          <w:rFonts w:ascii="Times New Roman" w:hAnsi="Times New Roman"/>
          <w:b/>
          <w:sz w:val="28"/>
          <w:szCs w:val="28"/>
        </w:rPr>
      </w:pPr>
      <w:r w:rsidRPr="00391244">
        <w:rPr>
          <w:rFonts w:ascii="Times New Roman" w:hAnsi="Times New Roman"/>
          <w:b/>
          <w:sz w:val="28"/>
          <w:szCs w:val="28"/>
        </w:rPr>
        <w:t xml:space="preserve">3. </w:t>
      </w:r>
      <w:r w:rsidRPr="00391244">
        <w:rPr>
          <w:rFonts w:ascii="Times New Roman" w:hAnsi="Times New Roman"/>
          <w:b/>
          <w:noProof/>
          <w:sz w:val="28"/>
          <w:szCs w:val="28"/>
          <w:lang w:eastAsia="ru-RU"/>
        </w:rPr>
        <w:drawing>
          <wp:inline distT="0" distB="0" distL="0" distR="0">
            <wp:extent cx="1375896" cy="570015"/>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78749"/>
                    <a:stretch>
                      <a:fillRect/>
                    </a:stretch>
                  </pic:blipFill>
                  <pic:spPr bwMode="auto">
                    <a:xfrm>
                      <a:off x="0" y="0"/>
                      <a:ext cx="1378631" cy="571148"/>
                    </a:xfrm>
                    <a:prstGeom prst="rect">
                      <a:avLst/>
                    </a:prstGeom>
                    <a:noFill/>
                    <a:ln w="9525">
                      <a:noFill/>
                      <a:miter lim="800000"/>
                      <a:headEnd/>
                      <a:tailEnd/>
                    </a:ln>
                  </pic:spPr>
                </pic:pic>
              </a:graphicData>
            </a:graphic>
          </wp:inline>
        </w:drawing>
      </w:r>
    </w:p>
    <w:p w:rsidR="00B33075" w:rsidRPr="00391244" w:rsidRDefault="00B33075"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2</w:t>
      </w:r>
      <w:r w:rsidR="00FB3648" w:rsidRPr="00391244">
        <w:rPr>
          <w:rFonts w:ascii="Times New Roman" w:hAnsi="Times New Roman"/>
          <w:sz w:val="28"/>
          <w:szCs w:val="28"/>
          <w:u w:val="single"/>
        </w:rPr>
        <w:t>7</w:t>
      </w:r>
      <w:r w:rsidRPr="00391244">
        <w:rPr>
          <w:rFonts w:ascii="Times New Roman" w:hAnsi="Times New Roman"/>
          <w:sz w:val="28"/>
          <w:szCs w:val="28"/>
          <w:u w:val="single"/>
        </w:rPr>
        <w:t>. Определите соответствие стандартной детали и названия</w:t>
      </w:r>
      <w:r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33075">
          <w:footerReference w:type="default" r:id="rId16"/>
          <w:pgSz w:w="11906" w:h="16838"/>
          <w:pgMar w:top="1134" w:right="850" w:bottom="1134" w:left="1701" w:header="709" w:footer="709" w:gutter="0"/>
          <w:cols w:space="720"/>
          <w:docGrid w:linePitch="299"/>
        </w:sectPr>
      </w:pPr>
    </w:p>
    <w:p w:rsidR="00B33075" w:rsidRPr="00391244" w:rsidRDefault="00B33075" w:rsidP="00B33075">
      <w:pPr>
        <w:pStyle w:val="a6"/>
        <w:numPr>
          <w:ilvl w:val="0"/>
          <w:numId w:val="31"/>
        </w:numPr>
        <w:spacing w:after="0"/>
        <w:jc w:val="both"/>
        <w:rPr>
          <w:rFonts w:ascii="Times New Roman" w:hAnsi="Times New Roman"/>
          <w:sz w:val="28"/>
          <w:szCs w:val="28"/>
        </w:rPr>
      </w:pPr>
      <w:r w:rsidRPr="00391244">
        <w:rPr>
          <w:rFonts w:ascii="Times New Roman" w:hAnsi="Times New Roman"/>
          <w:noProof/>
          <w:sz w:val="28"/>
          <w:szCs w:val="28"/>
          <w:lang w:eastAsia="ru-RU"/>
        </w:rPr>
        <w:lastRenderedPageBreak/>
        <w:drawing>
          <wp:inline distT="0" distB="0" distL="0" distR="0">
            <wp:extent cx="2094758" cy="795647"/>
            <wp:effectExtent l="19050" t="0" r="742"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r="11535" b="82585"/>
                    <a:stretch>
                      <a:fillRect/>
                    </a:stretch>
                  </pic:blipFill>
                  <pic:spPr bwMode="auto">
                    <a:xfrm>
                      <a:off x="0" y="0"/>
                      <a:ext cx="2094758" cy="795647"/>
                    </a:xfrm>
                    <a:prstGeom prst="rect">
                      <a:avLst/>
                    </a:prstGeom>
                    <a:noFill/>
                    <a:ln w="9525">
                      <a:noFill/>
                      <a:miter lim="800000"/>
                      <a:headEnd/>
                      <a:tailEnd/>
                    </a:ln>
                  </pic:spPr>
                </pic:pic>
              </a:graphicData>
            </a:graphic>
          </wp:inline>
        </w:drawing>
      </w:r>
    </w:p>
    <w:p w:rsidR="00B33075" w:rsidRPr="00391244" w:rsidRDefault="00B33075" w:rsidP="00B33075">
      <w:pPr>
        <w:pStyle w:val="a6"/>
        <w:numPr>
          <w:ilvl w:val="0"/>
          <w:numId w:val="31"/>
        </w:numPr>
        <w:spacing w:after="0"/>
        <w:jc w:val="both"/>
        <w:rPr>
          <w:rFonts w:ascii="Times New Roman" w:hAnsi="Times New Roman"/>
          <w:sz w:val="28"/>
          <w:szCs w:val="28"/>
        </w:rPr>
      </w:pPr>
      <w:r w:rsidRPr="00391244">
        <w:rPr>
          <w:rFonts w:ascii="Times New Roman" w:hAnsi="Times New Roman"/>
          <w:noProof/>
          <w:sz w:val="28"/>
          <w:szCs w:val="28"/>
          <w:lang w:eastAsia="ru-RU"/>
        </w:rPr>
        <w:drawing>
          <wp:inline distT="0" distB="0" distL="0" distR="0">
            <wp:extent cx="1242720" cy="1491265"/>
            <wp:effectExtent l="1905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17363" t="18089" r="36591" b="53242"/>
                    <a:stretch>
                      <a:fillRect/>
                    </a:stretch>
                  </pic:blipFill>
                  <pic:spPr bwMode="auto">
                    <a:xfrm>
                      <a:off x="0" y="0"/>
                      <a:ext cx="1245192" cy="1494231"/>
                    </a:xfrm>
                    <a:prstGeom prst="rect">
                      <a:avLst/>
                    </a:prstGeom>
                    <a:noFill/>
                    <a:ln w="9525">
                      <a:noFill/>
                      <a:miter lim="800000"/>
                      <a:headEnd/>
                      <a:tailEnd/>
                    </a:ln>
                  </pic:spPr>
                </pic:pic>
              </a:graphicData>
            </a:graphic>
          </wp:inline>
        </w:drawing>
      </w:r>
    </w:p>
    <w:p w:rsidR="00B33075" w:rsidRPr="00391244" w:rsidRDefault="00B33075" w:rsidP="00B33075">
      <w:pPr>
        <w:pStyle w:val="a6"/>
        <w:numPr>
          <w:ilvl w:val="0"/>
          <w:numId w:val="31"/>
        </w:numPr>
        <w:spacing w:after="0"/>
        <w:ind w:left="851"/>
        <w:jc w:val="both"/>
        <w:rPr>
          <w:rFonts w:ascii="Times New Roman" w:hAnsi="Times New Roman"/>
          <w:sz w:val="28"/>
          <w:szCs w:val="28"/>
          <w:u w:val="single"/>
        </w:rPr>
      </w:pPr>
      <w:r w:rsidRPr="00391244">
        <w:rPr>
          <w:rFonts w:ascii="Times New Roman" w:hAnsi="Times New Roman"/>
          <w:noProof/>
          <w:sz w:val="28"/>
          <w:szCs w:val="28"/>
          <w:lang w:eastAsia="ru-RU"/>
        </w:rPr>
        <w:drawing>
          <wp:inline distT="0" distB="0" distL="0" distR="0">
            <wp:extent cx="1560368" cy="1033492"/>
            <wp:effectExtent l="19050" t="0" r="1732"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l="12101" t="48123" r="37248" b="34471"/>
                    <a:stretch>
                      <a:fillRect/>
                    </a:stretch>
                  </pic:blipFill>
                  <pic:spPr bwMode="auto">
                    <a:xfrm>
                      <a:off x="0" y="0"/>
                      <a:ext cx="1560368" cy="1033492"/>
                    </a:xfrm>
                    <a:prstGeom prst="rect">
                      <a:avLst/>
                    </a:prstGeom>
                    <a:noFill/>
                    <a:ln w="9525">
                      <a:noFill/>
                      <a:miter lim="800000"/>
                      <a:headEnd/>
                      <a:tailEnd/>
                    </a:ln>
                  </pic:spPr>
                </pic:pic>
              </a:graphicData>
            </a:graphic>
          </wp:inline>
        </w:drawing>
      </w:r>
    </w:p>
    <w:p w:rsidR="00B33075" w:rsidRPr="00391244" w:rsidRDefault="00B33075" w:rsidP="00B33075">
      <w:pPr>
        <w:pStyle w:val="a6"/>
        <w:spacing w:after="0"/>
        <w:ind w:left="851"/>
        <w:jc w:val="both"/>
        <w:rPr>
          <w:rFonts w:ascii="Times New Roman" w:hAnsi="Times New Roman"/>
          <w:sz w:val="28"/>
          <w:szCs w:val="28"/>
          <w:u w:val="single"/>
        </w:rPr>
      </w:pPr>
    </w:p>
    <w:p w:rsidR="00B33075" w:rsidRPr="00391244" w:rsidRDefault="00B33075" w:rsidP="00B33075">
      <w:pPr>
        <w:pStyle w:val="a6"/>
        <w:numPr>
          <w:ilvl w:val="0"/>
          <w:numId w:val="31"/>
        </w:numPr>
        <w:spacing w:after="0"/>
        <w:ind w:left="851"/>
        <w:jc w:val="both"/>
        <w:rPr>
          <w:rFonts w:ascii="Times New Roman" w:hAnsi="Times New Roman"/>
          <w:sz w:val="28"/>
          <w:szCs w:val="28"/>
          <w:u w:val="single"/>
        </w:rPr>
      </w:pPr>
      <w:r w:rsidRPr="00391244">
        <w:rPr>
          <w:rFonts w:ascii="Times New Roman" w:hAnsi="Times New Roman"/>
          <w:noProof/>
          <w:sz w:val="28"/>
          <w:szCs w:val="28"/>
          <w:lang w:eastAsia="ru-RU"/>
        </w:rPr>
        <w:drawing>
          <wp:inline distT="0" distB="0" distL="0" distR="0">
            <wp:extent cx="2080025" cy="1258784"/>
            <wp:effectExtent l="1905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t="68601"/>
                    <a:stretch>
                      <a:fillRect/>
                    </a:stretch>
                  </pic:blipFill>
                  <pic:spPr bwMode="auto">
                    <a:xfrm>
                      <a:off x="0" y="0"/>
                      <a:ext cx="2083106" cy="1260649"/>
                    </a:xfrm>
                    <a:prstGeom prst="rect">
                      <a:avLst/>
                    </a:prstGeom>
                    <a:noFill/>
                    <a:ln w="9525">
                      <a:noFill/>
                      <a:miter lim="800000"/>
                      <a:headEnd/>
                      <a:tailEnd/>
                    </a:ln>
                  </pic:spPr>
                </pic:pic>
              </a:graphicData>
            </a:graphic>
          </wp:inline>
        </w:drawing>
      </w: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r w:rsidRPr="00391244">
        <w:rPr>
          <w:rFonts w:ascii="Times New Roman" w:hAnsi="Times New Roman"/>
          <w:sz w:val="28"/>
          <w:szCs w:val="28"/>
        </w:rPr>
        <w:t>1. Шпилька</w:t>
      </w:r>
    </w:p>
    <w:p w:rsidR="00B33075" w:rsidRPr="00391244" w:rsidRDefault="00B33075" w:rsidP="00B33075">
      <w:pPr>
        <w:spacing w:after="0"/>
        <w:jc w:val="both"/>
        <w:rPr>
          <w:rStyle w:val="1662"/>
          <w:rFonts w:ascii="Times New Roman" w:hAnsi="Times New Roman"/>
          <w:color w:val="000000"/>
          <w:sz w:val="28"/>
          <w:szCs w:val="28"/>
        </w:rPr>
      </w:pPr>
      <w:r w:rsidRPr="00391244">
        <w:rPr>
          <w:rFonts w:ascii="Times New Roman" w:hAnsi="Times New Roman"/>
          <w:sz w:val="28"/>
          <w:szCs w:val="28"/>
        </w:rPr>
        <w:t>2. Винт</w:t>
      </w:r>
    </w:p>
    <w:p w:rsidR="00B33075" w:rsidRPr="00391244" w:rsidRDefault="00B33075" w:rsidP="00B33075">
      <w:pPr>
        <w:spacing w:after="0"/>
        <w:jc w:val="both"/>
        <w:rPr>
          <w:rStyle w:val="1662"/>
          <w:rFonts w:ascii="Times New Roman" w:hAnsi="Times New Roman"/>
          <w:color w:val="000000"/>
          <w:sz w:val="28"/>
          <w:szCs w:val="28"/>
        </w:rPr>
      </w:pPr>
      <w:r w:rsidRPr="00391244">
        <w:rPr>
          <w:rStyle w:val="1662"/>
          <w:rFonts w:ascii="Times New Roman" w:hAnsi="Times New Roman"/>
          <w:color w:val="000000"/>
          <w:sz w:val="28"/>
          <w:szCs w:val="28"/>
        </w:rPr>
        <w:t>3. Гайка</w:t>
      </w:r>
    </w:p>
    <w:p w:rsidR="00B33075" w:rsidRPr="00391244" w:rsidRDefault="00B33075" w:rsidP="00B33075">
      <w:pPr>
        <w:spacing w:after="0"/>
        <w:jc w:val="both"/>
        <w:rPr>
          <w:rFonts w:ascii="Times New Roman" w:hAnsi="Times New Roman"/>
          <w:sz w:val="28"/>
          <w:szCs w:val="28"/>
        </w:rPr>
      </w:pPr>
      <w:r w:rsidRPr="00391244">
        <w:rPr>
          <w:rStyle w:val="1662"/>
          <w:rFonts w:ascii="Times New Roman" w:hAnsi="Times New Roman"/>
          <w:color w:val="000000"/>
          <w:sz w:val="28"/>
          <w:szCs w:val="28"/>
        </w:rPr>
        <w:t xml:space="preserve">4. </w:t>
      </w:r>
      <w:r w:rsidRPr="00391244">
        <w:rPr>
          <w:rFonts w:ascii="Times New Roman" w:hAnsi="Times New Roman"/>
          <w:sz w:val="28"/>
          <w:szCs w:val="28"/>
        </w:rPr>
        <w:t>Муфта</w:t>
      </w:r>
    </w:p>
    <w:p w:rsidR="00B33075" w:rsidRPr="00391244" w:rsidRDefault="00B33075" w:rsidP="00B33075">
      <w:pPr>
        <w:pStyle w:val="a6"/>
        <w:tabs>
          <w:tab w:val="num" w:pos="284"/>
        </w:tabs>
        <w:spacing w:after="0"/>
        <w:ind w:left="0"/>
        <w:jc w:val="both"/>
        <w:rPr>
          <w:rFonts w:ascii="Times New Roman" w:hAnsi="Times New Roman"/>
          <w:sz w:val="28"/>
          <w:szCs w:val="28"/>
          <w:u w:val="single"/>
        </w:rPr>
        <w:sectPr w:rsidR="00B33075" w:rsidRPr="00391244" w:rsidSect="00B33075">
          <w:type w:val="continuous"/>
          <w:pgSz w:w="11906" w:h="16838"/>
          <w:pgMar w:top="1134" w:right="850" w:bottom="1134" w:left="1701" w:header="709" w:footer="709" w:gutter="0"/>
          <w:cols w:num="2" w:space="720"/>
          <w:docGrid w:linePitch="299"/>
        </w:sectPr>
      </w:pPr>
    </w:p>
    <w:p w:rsidR="00FB3648" w:rsidRDefault="00FB3648" w:rsidP="00B33075">
      <w:pPr>
        <w:pStyle w:val="a6"/>
        <w:tabs>
          <w:tab w:val="num" w:pos="284"/>
        </w:tabs>
        <w:spacing w:after="0"/>
        <w:ind w:left="0"/>
        <w:jc w:val="both"/>
        <w:rPr>
          <w:rFonts w:ascii="Times New Roman" w:hAnsi="Times New Roman"/>
          <w:sz w:val="28"/>
          <w:szCs w:val="28"/>
          <w:u w:val="single"/>
        </w:rPr>
      </w:pPr>
    </w:p>
    <w:p w:rsidR="00391244" w:rsidRPr="00391244" w:rsidRDefault="00391244" w:rsidP="00391244">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28. Вставьте пропущенное слово.</w:t>
      </w:r>
      <w:r w:rsidRPr="00391244">
        <w:rPr>
          <w:rStyle w:val="c4"/>
          <w:rFonts w:eastAsiaTheme="majorEastAsia"/>
          <w:color w:val="333333"/>
          <w:sz w:val="28"/>
          <w:szCs w:val="28"/>
        </w:rPr>
        <w:t xml:space="preserve"> </w:t>
      </w:r>
    </w:p>
    <w:p w:rsidR="00391244" w:rsidRPr="00391244" w:rsidRDefault="00391244" w:rsidP="00391244">
      <w:pPr>
        <w:pStyle w:val="c5"/>
        <w:shd w:val="clear" w:color="auto" w:fill="FFFFFF"/>
        <w:spacing w:before="0" w:beforeAutospacing="0" w:after="0" w:afterAutospacing="0"/>
        <w:rPr>
          <w:color w:val="000000"/>
          <w:sz w:val="28"/>
          <w:szCs w:val="28"/>
          <w:shd w:val="clear" w:color="auto" w:fill="FFFFFF"/>
        </w:rPr>
      </w:pPr>
      <w:r w:rsidRPr="00391244">
        <w:rPr>
          <w:rStyle w:val="c4"/>
          <w:rFonts w:eastAsiaTheme="majorEastAsia"/>
          <w:color w:val="333333"/>
          <w:sz w:val="28"/>
          <w:szCs w:val="28"/>
        </w:rPr>
        <w:t xml:space="preserve">________- это </w:t>
      </w:r>
      <w:r w:rsidRPr="00391244">
        <w:rPr>
          <w:color w:val="000000"/>
          <w:sz w:val="28"/>
          <w:szCs w:val="28"/>
          <w:shd w:val="clear" w:color="auto" w:fill="FFFFFF"/>
        </w:rPr>
        <w:t>чертеж детали, выполненный от руки и позволяющий изготовить деталь (эскиз)</w:t>
      </w:r>
    </w:p>
    <w:p w:rsidR="00391244" w:rsidRPr="00391244" w:rsidRDefault="00391244" w:rsidP="00391244">
      <w:pPr>
        <w:shd w:val="clear" w:color="auto" w:fill="FFFFFF"/>
        <w:spacing w:after="0" w:line="240" w:lineRule="auto"/>
        <w:rPr>
          <w:rFonts w:ascii="Arial" w:hAnsi="Arial" w:cs="Arial"/>
          <w:color w:val="181818"/>
          <w:sz w:val="28"/>
          <w:szCs w:val="28"/>
          <w:u w:val="single"/>
          <w:lang w:eastAsia="ru-RU"/>
        </w:rPr>
      </w:pPr>
      <w:r w:rsidRPr="00391244">
        <w:rPr>
          <w:rFonts w:ascii="Times New Roman" w:hAnsi="Times New Roman"/>
          <w:bCs/>
          <w:color w:val="181818"/>
          <w:sz w:val="28"/>
          <w:szCs w:val="28"/>
          <w:u w:val="single"/>
          <w:lang w:eastAsia="ru-RU"/>
        </w:rPr>
        <w:t>29. Что называется техническим рисунком ?</w:t>
      </w:r>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lastRenderedPageBreak/>
        <w:t>1. изображение на миллиметровой бумаге</w:t>
      </w:r>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t>2. чертеж от руки</w:t>
      </w:r>
    </w:p>
    <w:p w:rsidR="00391244" w:rsidRPr="00391244" w:rsidRDefault="00391244" w:rsidP="00391244">
      <w:pPr>
        <w:shd w:val="clear" w:color="auto" w:fill="FFFFFF"/>
        <w:spacing w:after="0" w:line="240" w:lineRule="auto"/>
        <w:jc w:val="both"/>
        <w:rPr>
          <w:rFonts w:ascii="Times New Roman" w:hAnsi="Times New Roman"/>
          <w:b/>
          <w:color w:val="181818"/>
          <w:sz w:val="28"/>
          <w:szCs w:val="28"/>
          <w:lang w:eastAsia="ru-RU"/>
        </w:rPr>
      </w:pPr>
      <w:r w:rsidRPr="00391244">
        <w:rPr>
          <w:rFonts w:ascii="Times New Roman" w:hAnsi="Times New Roman"/>
          <w:b/>
          <w:color w:val="181818"/>
          <w:sz w:val="28"/>
          <w:szCs w:val="28"/>
          <w:lang w:eastAsia="ru-RU"/>
        </w:rPr>
        <w:t>3. наглядное изображение выполненное от руки в глазомерном масштабе  с соблюдением правил аксонометрии.</w:t>
      </w:r>
    </w:p>
    <w:p w:rsidR="00391244" w:rsidRPr="00391244" w:rsidRDefault="00391244" w:rsidP="00391244">
      <w:pPr>
        <w:shd w:val="clear" w:color="auto" w:fill="FFFFFF"/>
        <w:spacing w:after="0" w:line="240" w:lineRule="auto"/>
        <w:rPr>
          <w:rFonts w:ascii="Arial" w:hAnsi="Arial" w:cs="Arial"/>
          <w:color w:val="181818"/>
          <w:sz w:val="28"/>
          <w:szCs w:val="28"/>
          <w:u w:val="single"/>
          <w:lang w:eastAsia="ru-RU"/>
        </w:rPr>
      </w:pPr>
      <w:r w:rsidRPr="00391244">
        <w:rPr>
          <w:rFonts w:ascii="Times New Roman" w:hAnsi="Times New Roman"/>
          <w:bCs/>
          <w:color w:val="181818"/>
          <w:sz w:val="28"/>
          <w:szCs w:val="28"/>
          <w:u w:val="single"/>
          <w:lang w:eastAsia="ru-RU"/>
        </w:rPr>
        <w:t>30.      Для чего выполняют штриховку на техническом чертеже?</w:t>
      </w:r>
    </w:p>
    <w:p w:rsidR="00391244" w:rsidRPr="00391244" w:rsidRDefault="00391244" w:rsidP="00391244">
      <w:pPr>
        <w:shd w:val="clear" w:color="auto" w:fill="FFFFFF"/>
        <w:spacing w:after="0" w:line="240" w:lineRule="auto"/>
        <w:rPr>
          <w:rFonts w:ascii="Arial" w:hAnsi="Arial" w:cs="Arial"/>
          <w:b/>
          <w:color w:val="181818"/>
          <w:sz w:val="28"/>
          <w:szCs w:val="28"/>
          <w:lang w:eastAsia="ru-RU"/>
        </w:rPr>
      </w:pPr>
      <w:r w:rsidRPr="00391244">
        <w:rPr>
          <w:rFonts w:ascii="Times New Roman" w:hAnsi="Times New Roman"/>
          <w:b/>
          <w:color w:val="181818"/>
          <w:sz w:val="28"/>
          <w:szCs w:val="28"/>
          <w:lang w:eastAsia="ru-RU"/>
        </w:rPr>
        <w:t>1. для большей наглядности и объема.</w:t>
      </w:r>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t>2. для красоты</w:t>
      </w:r>
    </w:p>
    <w:p w:rsidR="00391244" w:rsidRPr="00391244" w:rsidRDefault="00391244" w:rsidP="00391244">
      <w:pPr>
        <w:shd w:val="clear" w:color="auto" w:fill="FFFFFF"/>
        <w:spacing w:after="0" w:line="240" w:lineRule="auto"/>
        <w:rPr>
          <w:rFonts w:ascii="Arial" w:hAnsi="Arial" w:cs="Arial"/>
          <w:color w:val="181818"/>
          <w:sz w:val="28"/>
          <w:szCs w:val="28"/>
          <w:lang w:eastAsia="ru-RU"/>
        </w:rPr>
      </w:pPr>
      <w:r w:rsidRPr="00391244">
        <w:rPr>
          <w:rFonts w:ascii="Times New Roman" w:hAnsi="Times New Roman"/>
          <w:color w:val="181818"/>
          <w:sz w:val="28"/>
          <w:szCs w:val="28"/>
          <w:lang w:eastAsia="ru-RU"/>
        </w:rPr>
        <w:t>3. для симметричности</w:t>
      </w:r>
    </w:p>
    <w:p w:rsidR="00B33075" w:rsidRPr="00391244" w:rsidRDefault="00391244"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31</w:t>
      </w:r>
      <w:r w:rsidR="00B33075" w:rsidRPr="00391244">
        <w:rPr>
          <w:rFonts w:ascii="Times New Roman" w:hAnsi="Times New Roman"/>
          <w:sz w:val="28"/>
          <w:szCs w:val="28"/>
          <w:u w:val="single"/>
        </w:rPr>
        <w:t>. Определите соответствие</w:t>
      </w:r>
      <w:r w:rsidR="00B33075"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714C6">
          <w:type w:val="continuous"/>
          <w:pgSz w:w="11906" w:h="16838"/>
          <w:pgMar w:top="1134" w:right="850" w:bottom="1134" w:left="1701" w:header="709" w:footer="709" w:gutter="0"/>
          <w:cols w:space="720"/>
          <w:docGrid w:linePitch="299"/>
        </w:sectPr>
      </w:pPr>
    </w:p>
    <w:p w:rsidR="00B33075" w:rsidRPr="00391244" w:rsidRDefault="00B33075" w:rsidP="00B33075">
      <w:pPr>
        <w:pStyle w:val="a6"/>
        <w:numPr>
          <w:ilvl w:val="0"/>
          <w:numId w:val="22"/>
        </w:numPr>
        <w:spacing w:after="0"/>
        <w:jc w:val="both"/>
        <w:rPr>
          <w:rFonts w:ascii="Times New Roman" w:hAnsi="Times New Roman"/>
          <w:sz w:val="28"/>
          <w:szCs w:val="28"/>
        </w:rPr>
      </w:pPr>
      <w:r w:rsidRPr="00391244">
        <w:rPr>
          <w:rFonts w:ascii="Times New Roman" w:hAnsi="Times New Roman"/>
          <w:sz w:val="28"/>
          <w:szCs w:val="28"/>
        </w:rPr>
        <w:lastRenderedPageBreak/>
        <w:t>Резистор постоянный</w:t>
      </w:r>
    </w:p>
    <w:p w:rsidR="00B33075" w:rsidRPr="00391244" w:rsidRDefault="00B33075" w:rsidP="00B33075">
      <w:pPr>
        <w:pStyle w:val="a6"/>
        <w:numPr>
          <w:ilvl w:val="0"/>
          <w:numId w:val="22"/>
        </w:numPr>
        <w:spacing w:after="0"/>
        <w:jc w:val="both"/>
        <w:rPr>
          <w:rFonts w:ascii="Times New Roman" w:hAnsi="Times New Roman"/>
          <w:sz w:val="28"/>
          <w:szCs w:val="28"/>
        </w:rPr>
      </w:pPr>
      <w:r w:rsidRPr="00391244">
        <w:rPr>
          <w:rStyle w:val="1572"/>
          <w:rFonts w:ascii="Times New Roman" w:hAnsi="Times New Roman"/>
          <w:color w:val="000000"/>
          <w:sz w:val="28"/>
          <w:szCs w:val="28"/>
        </w:rPr>
        <w:t>Резистор переменный</w:t>
      </w:r>
    </w:p>
    <w:p w:rsidR="00B33075" w:rsidRPr="00391244" w:rsidRDefault="00B33075" w:rsidP="00B33075">
      <w:pPr>
        <w:pStyle w:val="a6"/>
        <w:numPr>
          <w:ilvl w:val="0"/>
          <w:numId w:val="22"/>
        </w:numPr>
        <w:spacing w:after="0"/>
        <w:jc w:val="both"/>
        <w:rPr>
          <w:rStyle w:val="1518"/>
          <w:rFonts w:ascii="Times New Roman" w:hAnsi="Times New Roman"/>
          <w:sz w:val="28"/>
          <w:szCs w:val="28"/>
        </w:rPr>
      </w:pPr>
      <w:r w:rsidRPr="00391244">
        <w:rPr>
          <w:rStyle w:val="1518"/>
          <w:rFonts w:ascii="Times New Roman" w:hAnsi="Times New Roman"/>
          <w:color w:val="000000"/>
          <w:sz w:val="28"/>
          <w:szCs w:val="28"/>
        </w:rPr>
        <w:t>Конденсатор</w:t>
      </w:r>
    </w:p>
    <w:p w:rsidR="00B33075" w:rsidRPr="00391244" w:rsidRDefault="00B33075" w:rsidP="00B33075">
      <w:pPr>
        <w:pStyle w:val="a6"/>
        <w:numPr>
          <w:ilvl w:val="0"/>
          <w:numId w:val="22"/>
        </w:numPr>
        <w:spacing w:after="0"/>
        <w:jc w:val="both"/>
        <w:rPr>
          <w:rStyle w:val="1518"/>
          <w:rFonts w:ascii="Times New Roman" w:hAnsi="Times New Roman"/>
          <w:sz w:val="28"/>
          <w:szCs w:val="28"/>
        </w:rPr>
      </w:pPr>
      <w:r w:rsidRPr="00391244">
        <w:rPr>
          <w:rStyle w:val="1518"/>
          <w:rFonts w:ascii="Times New Roman" w:hAnsi="Times New Roman"/>
          <w:color w:val="000000"/>
          <w:sz w:val="28"/>
          <w:szCs w:val="28"/>
        </w:rPr>
        <w:t>Диод</w:t>
      </w: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r w:rsidRPr="00391244">
        <w:rPr>
          <w:rFonts w:ascii="Times New Roman" w:hAnsi="Times New Roman"/>
          <w:sz w:val="28"/>
          <w:szCs w:val="28"/>
        </w:rPr>
        <w:lastRenderedPageBreak/>
        <w:t xml:space="preserve">1. </w:t>
      </w:r>
      <w:r w:rsidRPr="00391244">
        <w:rPr>
          <w:rFonts w:ascii="Times New Roman" w:hAnsi="Times New Roman"/>
          <w:noProof/>
          <w:sz w:val="28"/>
          <w:szCs w:val="28"/>
          <w:lang w:eastAsia="ru-RU"/>
        </w:rPr>
        <w:drawing>
          <wp:inline distT="0" distB="0" distL="0" distR="0">
            <wp:extent cx="1314450" cy="790575"/>
            <wp:effectExtent l="19050" t="0" r="0" b="0"/>
            <wp:docPr id="3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srcRect/>
                    <a:stretch>
                      <a:fillRect/>
                    </a:stretch>
                  </pic:blipFill>
                  <pic:spPr bwMode="auto">
                    <a:xfrm>
                      <a:off x="0" y="0"/>
                      <a:ext cx="1314450" cy="790575"/>
                    </a:xfrm>
                    <a:prstGeom prst="rect">
                      <a:avLst/>
                    </a:prstGeom>
                    <a:noFill/>
                    <a:ln w="9525">
                      <a:noFill/>
                      <a:miter lim="800000"/>
                      <a:headEnd/>
                      <a:tailEnd/>
                    </a:ln>
                  </pic:spPr>
                </pic:pic>
              </a:graphicData>
            </a:graphic>
          </wp:inline>
        </w:drawing>
      </w:r>
      <w:r w:rsidRPr="00391244">
        <w:rPr>
          <w:rStyle w:val="1728"/>
          <w:rFonts w:ascii="Times New Roman" w:hAnsi="Times New Roman"/>
          <w:color w:val="000000"/>
          <w:sz w:val="28"/>
          <w:szCs w:val="28"/>
        </w:rPr>
        <w:t>.</w:t>
      </w:r>
    </w:p>
    <w:p w:rsidR="00B33075" w:rsidRPr="00391244" w:rsidRDefault="00B33075" w:rsidP="00B33075">
      <w:pPr>
        <w:spacing w:after="0"/>
        <w:jc w:val="both"/>
        <w:rPr>
          <w:rStyle w:val="1662"/>
          <w:rFonts w:ascii="Times New Roman" w:hAnsi="Times New Roman"/>
          <w:color w:val="000000"/>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200150" cy="561975"/>
            <wp:effectExtent l="19050" t="0" r="0" b="0"/>
            <wp:docPr id="3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srcRect/>
                    <a:stretch>
                      <a:fillRect/>
                    </a:stretch>
                  </pic:blipFill>
                  <pic:spPr bwMode="auto">
                    <a:xfrm>
                      <a:off x="0" y="0"/>
                      <a:ext cx="1200150" cy="561975"/>
                    </a:xfrm>
                    <a:prstGeom prst="rect">
                      <a:avLst/>
                    </a:prstGeom>
                    <a:noFill/>
                    <a:ln w="9525">
                      <a:noFill/>
                      <a:miter lim="800000"/>
                      <a:headEnd/>
                      <a:tailEnd/>
                    </a:ln>
                  </pic:spPr>
                </pic:pic>
              </a:graphicData>
            </a:graphic>
          </wp:inline>
        </w:drawing>
      </w:r>
      <w:r w:rsidRPr="00391244">
        <w:rPr>
          <w:rStyle w:val="1562"/>
          <w:rFonts w:ascii="Times New Roman" w:hAnsi="Times New Roman"/>
          <w:color w:val="000000"/>
          <w:sz w:val="28"/>
          <w:szCs w:val="28"/>
        </w:rPr>
        <w:t>.</w:t>
      </w:r>
    </w:p>
    <w:p w:rsidR="00B33075" w:rsidRPr="00391244" w:rsidRDefault="00B33075" w:rsidP="00B33075">
      <w:pPr>
        <w:spacing w:after="0"/>
        <w:jc w:val="both"/>
        <w:rPr>
          <w:rStyle w:val="1684"/>
          <w:rFonts w:ascii="Times New Roman" w:hAnsi="Times New Roman"/>
          <w:color w:val="000000"/>
          <w:sz w:val="28"/>
          <w:szCs w:val="28"/>
        </w:rPr>
      </w:pPr>
      <w:r w:rsidRPr="00391244">
        <w:rPr>
          <w:rStyle w:val="1662"/>
          <w:rFonts w:ascii="Times New Roman" w:hAnsi="Times New Roman"/>
          <w:color w:val="000000"/>
          <w:sz w:val="28"/>
          <w:szCs w:val="28"/>
        </w:rPr>
        <w:t xml:space="preserve">3. </w:t>
      </w:r>
      <w:r w:rsidRPr="00391244">
        <w:rPr>
          <w:rFonts w:ascii="Times New Roman" w:hAnsi="Times New Roman"/>
          <w:noProof/>
          <w:color w:val="000000"/>
          <w:sz w:val="28"/>
          <w:szCs w:val="28"/>
          <w:lang w:eastAsia="ru-RU"/>
        </w:rPr>
        <w:drawing>
          <wp:inline distT="0" distB="0" distL="0" distR="0">
            <wp:extent cx="1162050" cy="752475"/>
            <wp:effectExtent l="19050" t="0" r="0" b="0"/>
            <wp:docPr id="3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srcRect/>
                    <a:stretch>
                      <a:fillRect/>
                    </a:stretch>
                  </pic:blipFill>
                  <pic:spPr bwMode="auto">
                    <a:xfrm>
                      <a:off x="0" y="0"/>
                      <a:ext cx="1162050" cy="752475"/>
                    </a:xfrm>
                    <a:prstGeom prst="rect">
                      <a:avLst/>
                    </a:prstGeom>
                    <a:noFill/>
                    <a:ln w="9525">
                      <a:noFill/>
                      <a:miter lim="800000"/>
                      <a:headEnd/>
                      <a:tailEnd/>
                    </a:ln>
                  </pic:spPr>
                </pic:pic>
              </a:graphicData>
            </a:graphic>
          </wp:inline>
        </w:drawing>
      </w:r>
      <w:r w:rsidRPr="00391244">
        <w:rPr>
          <w:rStyle w:val="1684"/>
          <w:rFonts w:ascii="Times New Roman" w:hAnsi="Times New Roman"/>
          <w:color w:val="000000"/>
          <w:sz w:val="28"/>
          <w:szCs w:val="28"/>
        </w:rPr>
        <w:t>.</w:t>
      </w:r>
    </w:p>
    <w:p w:rsidR="00B33075" w:rsidRPr="00391244" w:rsidRDefault="00B33075" w:rsidP="00B33075">
      <w:pPr>
        <w:spacing w:after="0"/>
        <w:jc w:val="both"/>
        <w:rPr>
          <w:rFonts w:ascii="Times New Roman" w:hAnsi="Times New Roman"/>
          <w:color w:val="000000"/>
          <w:sz w:val="28"/>
          <w:szCs w:val="28"/>
        </w:rPr>
      </w:pPr>
      <w:r w:rsidRPr="00391244">
        <w:rPr>
          <w:rFonts w:ascii="Times New Roman" w:hAnsi="Times New Roman"/>
          <w:color w:val="000000"/>
          <w:sz w:val="28"/>
          <w:szCs w:val="28"/>
        </w:rPr>
        <w:t xml:space="preserve">4. </w:t>
      </w:r>
      <w:r w:rsidRPr="00391244">
        <w:rPr>
          <w:rFonts w:ascii="Times New Roman" w:hAnsi="Times New Roman"/>
          <w:noProof/>
          <w:color w:val="000000"/>
          <w:sz w:val="28"/>
          <w:szCs w:val="28"/>
          <w:lang w:eastAsia="ru-RU"/>
        </w:rPr>
        <w:drawing>
          <wp:inline distT="0" distB="0" distL="0" distR="0">
            <wp:extent cx="942975" cy="704850"/>
            <wp:effectExtent l="19050" t="0" r="9525" b="0"/>
            <wp:docPr id="3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srcRect/>
                    <a:stretch>
                      <a:fillRect/>
                    </a:stretch>
                  </pic:blipFill>
                  <pic:spPr bwMode="auto">
                    <a:xfrm>
                      <a:off x="0" y="0"/>
                      <a:ext cx="942975" cy="704850"/>
                    </a:xfrm>
                    <a:prstGeom prst="rect">
                      <a:avLst/>
                    </a:prstGeom>
                    <a:noFill/>
                    <a:ln w="9525">
                      <a:noFill/>
                      <a:miter lim="800000"/>
                      <a:headEnd/>
                      <a:tailEnd/>
                    </a:ln>
                  </pic:spPr>
                </pic:pic>
              </a:graphicData>
            </a:graphic>
          </wp:inline>
        </w:drawing>
      </w:r>
    </w:p>
    <w:p w:rsidR="00B33075" w:rsidRPr="00391244" w:rsidRDefault="00B33075" w:rsidP="00B33075">
      <w:pPr>
        <w:spacing w:after="0"/>
        <w:jc w:val="both"/>
        <w:rPr>
          <w:rFonts w:ascii="Times New Roman" w:hAnsi="Times New Roman"/>
          <w:color w:val="000000"/>
          <w:sz w:val="28"/>
          <w:szCs w:val="28"/>
        </w:rPr>
        <w:sectPr w:rsidR="00B33075" w:rsidRPr="00391244" w:rsidSect="007C529A">
          <w:type w:val="continuous"/>
          <w:pgSz w:w="11906" w:h="16838"/>
          <w:pgMar w:top="1134" w:right="850" w:bottom="1134" w:left="1701" w:header="709" w:footer="709" w:gutter="0"/>
          <w:cols w:num="2" w:space="720"/>
          <w:docGrid w:linePitch="299"/>
        </w:sectPr>
      </w:pPr>
    </w:p>
    <w:p w:rsidR="00FB3648" w:rsidRPr="00391244" w:rsidRDefault="00391244" w:rsidP="00FB3648">
      <w:pPr>
        <w:pStyle w:val="a6"/>
        <w:tabs>
          <w:tab w:val="num" w:pos="284"/>
        </w:tabs>
        <w:spacing w:after="0"/>
        <w:ind w:left="0"/>
        <w:jc w:val="both"/>
        <w:rPr>
          <w:rFonts w:ascii="Times New Roman" w:hAnsi="Times New Roman"/>
          <w:sz w:val="28"/>
          <w:szCs w:val="28"/>
        </w:rPr>
      </w:pPr>
      <w:r w:rsidRPr="00391244">
        <w:rPr>
          <w:rFonts w:ascii="Times New Roman" w:hAnsi="Times New Roman"/>
          <w:sz w:val="28"/>
          <w:szCs w:val="28"/>
          <w:u w:val="single"/>
        </w:rPr>
        <w:lastRenderedPageBreak/>
        <w:t>32</w:t>
      </w:r>
      <w:r w:rsidR="00FB3648" w:rsidRPr="00391244">
        <w:rPr>
          <w:rFonts w:ascii="Times New Roman" w:hAnsi="Times New Roman"/>
          <w:sz w:val="28"/>
          <w:szCs w:val="28"/>
          <w:u w:val="single"/>
        </w:rPr>
        <w:t xml:space="preserve">.  ______ </w:t>
      </w:r>
      <w:r w:rsidR="00FB3648" w:rsidRPr="00391244">
        <w:rPr>
          <w:rStyle w:val="1702"/>
          <w:rFonts w:ascii="Times New Roman" w:hAnsi="Times New Roman"/>
          <w:color w:val="000000"/>
          <w:sz w:val="28"/>
          <w:szCs w:val="28"/>
          <w:u w:val="single"/>
        </w:rPr>
        <w:t xml:space="preserve">— это </w:t>
      </w:r>
      <w:r w:rsidR="00FB3648" w:rsidRPr="00391244">
        <w:rPr>
          <w:rStyle w:val="1722"/>
          <w:rFonts w:ascii="Times New Roman" w:hAnsi="Times New Roman"/>
          <w:color w:val="000000"/>
          <w:sz w:val="28"/>
          <w:szCs w:val="28"/>
          <w:u w:val="single"/>
        </w:rPr>
        <w:t xml:space="preserve">документ, на котором показаны в виде условных изображений или обозначений составные части изделия и связи между ними </w:t>
      </w:r>
      <w:r w:rsidR="00FB3648" w:rsidRPr="00391244">
        <w:rPr>
          <w:rStyle w:val="1702"/>
          <w:rFonts w:ascii="Times New Roman" w:hAnsi="Times New Roman"/>
          <w:color w:val="000000"/>
          <w:sz w:val="28"/>
          <w:szCs w:val="28"/>
          <w:u w:val="single"/>
        </w:rPr>
        <w:t>(</w:t>
      </w:r>
      <w:r w:rsidR="00FB3648" w:rsidRPr="00391244">
        <w:rPr>
          <w:rFonts w:ascii="Times New Roman" w:hAnsi="Times New Roman"/>
          <w:sz w:val="28"/>
          <w:szCs w:val="28"/>
        </w:rPr>
        <w:t>схема)</w:t>
      </w:r>
    </w:p>
    <w:p w:rsidR="00FB3648" w:rsidRPr="00391244" w:rsidRDefault="00391244" w:rsidP="00FB3648">
      <w:pPr>
        <w:pStyle w:val="a6"/>
        <w:tabs>
          <w:tab w:val="num" w:pos="284"/>
        </w:tabs>
        <w:spacing w:after="0"/>
        <w:ind w:left="0"/>
        <w:jc w:val="both"/>
        <w:rPr>
          <w:rFonts w:ascii="Times New Roman" w:hAnsi="Times New Roman"/>
          <w:sz w:val="28"/>
          <w:szCs w:val="28"/>
        </w:rPr>
      </w:pPr>
      <w:r w:rsidRPr="00391244">
        <w:rPr>
          <w:rFonts w:ascii="Times New Roman" w:hAnsi="Times New Roman"/>
          <w:sz w:val="28"/>
          <w:szCs w:val="28"/>
          <w:u w:val="single"/>
        </w:rPr>
        <w:t>33</w:t>
      </w:r>
      <w:r w:rsidR="00FB3648" w:rsidRPr="00391244">
        <w:rPr>
          <w:rFonts w:ascii="Times New Roman" w:hAnsi="Times New Roman"/>
          <w:sz w:val="28"/>
          <w:szCs w:val="28"/>
          <w:u w:val="single"/>
        </w:rPr>
        <w:t xml:space="preserve">.  ______ </w:t>
      </w:r>
      <w:r w:rsidR="00FB3648" w:rsidRPr="00391244">
        <w:rPr>
          <w:rStyle w:val="1702"/>
          <w:rFonts w:ascii="Times New Roman" w:hAnsi="Times New Roman"/>
          <w:color w:val="000000"/>
          <w:sz w:val="28"/>
          <w:szCs w:val="28"/>
          <w:u w:val="single"/>
        </w:rPr>
        <w:t xml:space="preserve">— это </w:t>
      </w:r>
      <w:r w:rsidR="00FB3648" w:rsidRPr="00391244">
        <w:rPr>
          <w:rStyle w:val="1628"/>
          <w:rFonts w:ascii="Times New Roman" w:hAnsi="Times New Roman"/>
          <w:color w:val="000000"/>
          <w:sz w:val="28"/>
          <w:szCs w:val="28"/>
          <w:u w:val="single"/>
        </w:rPr>
        <w:t>документ, определяющий состав сборочной единицы, комплекса или комплекта(</w:t>
      </w:r>
      <w:r w:rsidR="00FB3648" w:rsidRPr="00391244">
        <w:rPr>
          <w:rFonts w:ascii="Times New Roman" w:hAnsi="Times New Roman"/>
          <w:sz w:val="28"/>
          <w:szCs w:val="28"/>
        </w:rPr>
        <w:t>спецификация)</w:t>
      </w:r>
    </w:p>
    <w:p w:rsidR="00FB3648" w:rsidRPr="00391244" w:rsidRDefault="00391244" w:rsidP="00FB3648">
      <w:pPr>
        <w:pStyle w:val="c5"/>
        <w:shd w:val="clear" w:color="auto" w:fill="FFFFFF"/>
        <w:spacing w:before="0" w:beforeAutospacing="0" w:after="0" w:afterAutospacing="0"/>
        <w:rPr>
          <w:color w:val="000000"/>
          <w:sz w:val="28"/>
          <w:szCs w:val="28"/>
          <w:u w:val="single"/>
        </w:rPr>
      </w:pPr>
      <w:r w:rsidRPr="00391244">
        <w:rPr>
          <w:rStyle w:val="c4"/>
          <w:rFonts w:eastAsiaTheme="majorEastAsia"/>
          <w:bCs/>
          <w:color w:val="333333"/>
          <w:sz w:val="28"/>
          <w:szCs w:val="28"/>
          <w:u w:val="single"/>
        </w:rPr>
        <w:t>34</w:t>
      </w:r>
      <w:r w:rsidR="00FB3648" w:rsidRPr="00391244">
        <w:rPr>
          <w:rStyle w:val="c4"/>
          <w:rFonts w:eastAsiaTheme="majorEastAsia"/>
          <w:bCs/>
          <w:color w:val="333333"/>
          <w:sz w:val="28"/>
          <w:szCs w:val="28"/>
          <w:u w:val="single"/>
        </w:rPr>
        <w:t>. Для чего служит спецификация к сборочным чертежам?</w:t>
      </w:r>
    </w:p>
    <w:p w:rsidR="00FB3648" w:rsidRPr="00391244" w:rsidRDefault="00FB3648" w:rsidP="00FB3648">
      <w:pPr>
        <w:pStyle w:val="c5"/>
        <w:shd w:val="clear" w:color="auto" w:fill="FFFFFF"/>
        <w:spacing w:before="0" w:beforeAutospacing="0" w:after="0" w:afterAutospacing="0"/>
        <w:rPr>
          <w:b/>
          <w:color w:val="000000"/>
          <w:sz w:val="28"/>
          <w:szCs w:val="28"/>
        </w:rPr>
      </w:pPr>
      <w:r w:rsidRPr="00391244">
        <w:rPr>
          <w:rStyle w:val="c4"/>
          <w:rFonts w:eastAsiaTheme="majorEastAsia"/>
          <w:b/>
          <w:color w:val="333333"/>
          <w:sz w:val="28"/>
          <w:szCs w:val="28"/>
        </w:rPr>
        <w:t>1. Спецификация определяет состав сборочной единицы;</w:t>
      </w:r>
    </w:p>
    <w:p w:rsidR="00FB3648" w:rsidRPr="00391244" w:rsidRDefault="00FB3648" w:rsidP="00FB3648">
      <w:pPr>
        <w:pStyle w:val="c5"/>
        <w:shd w:val="clear" w:color="auto" w:fill="FFFFFF"/>
        <w:spacing w:before="0" w:beforeAutospacing="0" w:after="0" w:afterAutospacing="0"/>
        <w:rPr>
          <w:color w:val="000000"/>
          <w:sz w:val="28"/>
          <w:szCs w:val="28"/>
        </w:rPr>
      </w:pPr>
      <w:r w:rsidRPr="00391244">
        <w:rPr>
          <w:rStyle w:val="c4"/>
          <w:rFonts w:eastAsiaTheme="majorEastAsia"/>
          <w:color w:val="333333"/>
          <w:sz w:val="28"/>
          <w:szCs w:val="28"/>
        </w:rPr>
        <w:t>2. В спецификации указываются габаритные размеры деталей;</w:t>
      </w:r>
    </w:p>
    <w:p w:rsidR="00FB3648" w:rsidRPr="00391244" w:rsidRDefault="00FB3648" w:rsidP="00FB3648">
      <w:pPr>
        <w:pStyle w:val="c5"/>
        <w:shd w:val="clear" w:color="auto" w:fill="FFFFFF"/>
        <w:spacing w:before="0" w:beforeAutospacing="0" w:after="0" w:afterAutospacing="0"/>
        <w:rPr>
          <w:color w:val="000000"/>
          <w:sz w:val="28"/>
          <w:szCs w:val="28"/>
        </w:rPr>
      </w:pPr>
      <w:r w:rsidRPr="00391244">
        <w:rPr>
          <w:rStyle w:val="c4"/>
          <w:rFonts w:eastAsiaTheme="majorEastAsia"/>
          <w:color w:val="333333"/>
          <w:sz w:val="28"/>
          <w:szCs w:val="28"/>
        </w:rPr>
        <w:t>3. В спецификации указываются габариты сборочной единицы;</w:t>
      </w:r>
    </w:p>
    <w:p w:rsidR="00FB3648" w:rsidRPr="00391244" w:rsidRDefault="00FB3648" w:rsidP="00FB3648">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rPr>
        <w:t>4. Спецификация содержит информацию о взаимодействии деталей.</w:t>
      </w:r>
    </w:p>
    <w:p w:rsidR="00FB3648" w:rsidRPr="00391244" w:rsidRDefault="00FB3648" w:rsidP="00FB3648">
      <w:pPr>
        <w:pStyle w:val="a6"/>
        <w:tabs>
          <w:tab w:val="num" w:pos="284"/>
        </w:tabs>
        <w:spacing w:after="0"/>
        <w:ind w:left="0"/>
        <w:jc w:val="both"/>
        <w:rPr>
          <w:rFonts w:ascii="Times New Roman" w:hAnsi="Times New Roman"/>
          <w:sz w:val="28"/>
          <w:szCs w:val="28"/>
        </w:rPr>
      </w:pPr>
    </w:p>
    <w:p w:rsidR="00B33075" w:rsidRPr="00391244" w:rsidRDefault="00B33075" w:rsidP="00B33075">
      <w:pPr>
        <w:pStyle w:val="a6"/>
        <w:tabs>
          <w:tab w:val="num" w:pos="284"/>
        </w:tabs>
        <w:spacing w:after="0"/>
        <w:ind w:left="0"/>
        <w:jc w:val="both"/>
        <w:rPr>
          <w:rFonts w:ascii="Times New Roman" w:hAnsi="Times New Roman"/>
          <w:sz w:val="28"/>
          <w:szCs w:val="28"/>
          <w:u w:val="single"/>
        </w:rPr>
      </w:pPr>
    </w:p>
    <w:p w:rsidR="00B33075" w:rsidRPr="00391244" w:rsidRDefault="00B33075" w:rsidP="00B33075">
      <w:pPr>
        <w:tabs>
          <w:tab w:val="left" w:pos="284"/>
        </w:tabs>
        <w:spacing w:after="0"/>
        <w:ind w:left="-567" w:firstLine="283"/>
        <w:jc w:val="center"/>
        <w:rPr>
          <w:rFonts w:ascii="Times New Roman" w:hAnsi="Times New Roman"/>
          <w:b/>
          <w:sz w:val="28"/>
          <w:szCs w:val="28"/>
        </w:rPr>
      </w:pPr>
      <w:r w:rsidRPr="00391244">
        <w:rPr>
          <w:rFonts w:ascii="Times New Roman" w:hAnsi="Times New Roman"/>
          <w:b/>
          <w:sz w:val="28"/>
          <w:szCs w:val="28"/>
        </w:rPr>
        <w:t>Тестовые задания по разделу 2</w:t>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391244"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35</w:t>
      </w:r>
      <w:r w:rsidR="00B33075" w:rsidRPr="00391244">
        <w:rPr>
          <w:rFonts w:ascii="Times New Roman" w:hAnsi="Times New Roman"/>
          <w:bCs/>
          <w:sz w:val="28"/>
          <w:szCs w:val="28"/>
          <w:u w:val="single"/>
        </w:rPr>
        <w:t xml:space="preserve"> Максимальное количество основных видов на чертеже детали</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sz w:val="28"/>
          <w:szCs w:val="28"/>
        </w:rPr>
        <w:t>1.  шесть;</w:t>
      </w:r>
    </w:p>
    <w:p w:rsidR="00B33075" w:rsidRPr="00391244" w:rsidRDefault="00B33075" w:rsidP="00B33075">
      <w:pPr>
        <w:spacing w:after="0" w:line="240" w:lineRule="auto"/>
        <w:rPr>
          <w:rFonts w:ascii="Times New Roman" w:eastAsia="Calibri" w:hAnsi="Times New Roman"/>
          <w:sz w:val="28"/>
          <w:szCs w:val="28"/>
        </w:rPr>
      </w:pPr>
      <w:r w:rsidRPr="00391244">
        <w:rPr>
          <w:rFonts w:ascii="Times New Roman" w:hAnsi="Times New Roman"/>
          <w:sz w:val="28"/>
          <w:szCs w:val="28"/>
        </w:rPr>
        <w:t>2.  пять</w:t>
      </w:r>
      <w:r w:rsidRPr="00391244">
        <w:rPr>
          <w:rFonts w:ascii="Times New Roman" w:eastAsia="Calibri" w:hAnsi="Times New Roman"/>
          <w:sz w:val="28"/>
          <w:szCs w:val="28"/>
        </w:rPr>
        <w:t>;</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hAnsi="Times New Roman"/>
          <w:sz w:val="28"/>
          <w:szCs w:val="28"/>
        </w:rPr>
        <w:t>3.  три</w:t>
      </w:r>
      <w:r w:rsidRPr="00391244">
        <w:rPr>
          <w:rFonts w:ascii="Times New Roman" w:eastAsia="Calibri" w:hAnsi="Times New Roman"/>
          <w:sz w:val="28"/>
          <w:szCs w:val="28"/>
        </w:rPr>
        <w:t xml:space="preserve">. </w:t>
      </w:r>
    </w:p>
    <w:p w:rsidR="00B33075" w:rsidRPr="00391244" w:rsidRDefault="00391244" w:rsidP="00B33075">
      <w:pPr>
        <w:spacing w:after="0" w:line="240" w:lineRule="auto"/>
        <w:jc w:val="both"/>
        <w:rPr>
          <w:rFonts w:ascii="Times New Roman" w:hAnsi="Times New Roman"/>
          <w:sz w:val="28"/>
          <w:szCs w:val="28"/>
          <w:u w:val="single"/>
        </w:rPr>
      </w:pPr>
      <w:r w:rsidRPr="00391244">
        <w:rPr>
          <w:rFonts w:ascii="Times New Roman" w:hAnsi="Times New Roman"/>
          <w:sz w:val="28"/>
          <w:szCs w:val="28"/>
          <w:u w:val="single"/>
        </w:rPr>
        <w:lastRenderedPageBreak/>
        <w:t>36</w:t>
      </w:r>
      <w:r w:rsidR="00B33075" w:rsidRPr="00391244">
        <w:rPr>
          <w:rFonts w:ascii="Times New Roman" w:hAnsi="Times New Roman"/>
          <w:sz w:val="28"/>
          <w:szCs w:val="28"/>
          <w:u w:val="single"/>
        </w:rPr>
        <w:t xml:space="preserve"> На рисунке представлены чертежи геометрических тел. Чертеж призмы обозначен цифрой …</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noProof/>
          <w:sz w:val="28"/>
          <w:szCs w:val="28"/>
          <w:lang w:eastAsia="ru-RU"/>
        </w:rPr>
        <w:drawing>
          <wp:inline distT="0" distB="0" distL="0" distR="0">
            <wp:extent cx="2238375" cy="1543050"/>
            <wp:effectExtent l="0" t="0" r="9525" b="0"/>
            <wp:docPr id="36" name="Рисунок 25" descr="C:\Users\5A03~1\AppData\Local\Temp\ksohtml4084\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5A03~1\AppData\Local\Temp\ksohtml4084\wps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1543050"/>
                    </a:xfrm>
                    <a:prstGeom prst="rect">
                      <a:avLst/>
                    </a:prstGeom>
                    <a:noFill/>
                    <a:ln>
                      <a:noFill/>
                    </a:ln>
                  </pic:spPr>
                </pic:pic>
              </a:graphicData>
            </a:graphic>
          </wp:inline>
        </w:drawing>
      </w:r>
    </w:p>
    <w:p w:rsidR="00B33075" w:rsidRPr="00391244" w:rsidRDefault="00B33075" w:rsidP="00B33075">
      <w:pPr>
        <w:spacing w:after="0" w:line="240" w:lineRule="auto"/>
        <w:jc w:val="both"/>
        <w:rPr>
          <w:rFonts w:ascii="Times New Roman" w:hAnsi="Times New Roman"/>
          <w:b/>
          <w:sz w:val="28"/>
          <w:szCs w:val="28"/>
        </w:rPr>
      </w:pPr>
    </w:p>
    <w:p w:rsidR="00B33075" w:rsidRPr="00391244" w:rsidRDefault="00B33075" w:rsidP="00B33075">
      <w:pPr>
        <w:spacing w:after="0" w:line="240" w:lineRule="auto"/>
        <w:jc w:val="both"/>
        <w:rPr>
          <w:rFonts w:ascii="Times New Roman" w:hAnsi="Times New Roman"/>
          <w:sz w:val="28"/>
          <w:szCs w:val="28"/>
        </w:rPr>
      </w:pPr>
      <w:r w:rsidRPr="00391244">
        <w:rPr>
          <w:rFonts w:ascii="Times New Roman" w:hAnsi="Times New Roman"/>
          <w:sz w:val="28"/>
          <w:szCs w:val="28"/>
        </w:rPr>
        <w:t>1.  1;</w:t>
      </w:r>
    </w:p>
    <w:p w:rsidR="00B33075" w:rsidRPr="00391244" w:rsidRDefault="00B33075" w:rsidP="00B33075">
      <w:pPr>
        <w:spacing w:after="0" w:line="240" w:lineRule="auto"/>
        <w:rPr>
          <w:rFonts w:ascii="Times New Roman" w:eastAsia="Calibri" w:hAnsi="Times New Roman"/>
          <w:sz w:val="28"/>
          <w:szCs w:val="28"/>
        </w:rPr>
      </w:pPr>
      <w:r w:rsidRPr="00391244">
        <w:rPr>
          <w:rFonts w:ascii="Times New Roman" w:hAnsi="Times New Roman"/>
          <w:sz w:val="28"/>
          <w:szCs w:val="28"/>
        </w:rPr>
        <w:t>2.  2</w:t>
      </w:r>
      <w:r w:rsidRPr="00391244">
        <w:rPr>
          <w:rFonts w:ascii="Times New Roman" w:eastAsia="Calibri" w:hAnsi="Times New Roman"/>
          <w:sz w:val="28"/>
          <w:szCs w:val="28"/>
        </w:rPr>
        <w:t>;</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hAnsi="Times New Roman"/>
          <w:sz w:val="28"/>
          <w:szCs w:val="28"/>
        </w:rPr>
        <w:t>3.  3</w:t>
      </w:r>
      <w:r w:rsidRPr="00391244">
        <w:rPr>
          <w:rFonts w:ascii="Times New Roman" w:eastAsia="Calibri" w:hAnsi="Times New Roman"/>
          <w:sz w:val="28"/>
          <w:szCs w:val="28"/>
        </w:rPr>
        <w:t>;</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sz w:val="28"/>
          <w:szCs w:val="28"/>
        </w:rPr>
        <w:t>4.  4</w:t>
      </w:r>
    </w:p>
    <w:p w:rsidR="00B33075" w:rsidRPr="00391244" w:rsidRDefault="00391244" w:rsidP="00B33075">
      <w:pPr>
        <w:pStyle w:val="c0"/>
        <w:shd w:val="clear" w:color="auto" w:fill="FFFFFF"/>
        <w:spacing w:before="0" w:beforeAutospacing="0" w:after="0" w:afterAutospacing="0"/>
        <w:rPr>
          <w:color w:val="000000"/>
          <w:sz w:val="28"/>
          <w:szCs w:val="28"/>
          <w:u w:val="single"/>
        </w:rPr>
      </w:pPr>
      <w:r w:rsidRPr="00391244">
        <w:rPr>
          <w:rStyle w:val="c3"/>
          <w:rFonts w:eastAsiaTheme="majorEastAsia"/>
          <w:bCs/>
          <w:color w:val="000000"/>
          <w:sz w:val="28"/>
          <w:szCs w:val="28"/>
          <w:u w:val="single"/>
        </w:rPr>
        <w:t>37</w:t>
      </w:r>
      <w:r w:rsidR="00B33075" w:rsidRPr="00391244">
        <w:rPr>
          <w:rStyle w:val="c3"/>
          <w:rFonts w:eastAsiaTheme="majorEastAsia"/>
          <w:bCs/>
          <w:color w:val="000000"/>
          <w:sz w:val="28"/>
          <w:szCs w:val="28"/>
          <w:u w:val="single"/>
        </w:rPr>
        <w:t>. Каковы названия основных плоскостей проекций:</w:t>
      </w:r>
    </w:p>
    <w:p w:rsidR="00B33075" w:rsidRPr="00391244" w:rsidRDefault="00B33075" w:rsidP="00B33075">
      <w:pPr>
        <w:pStyle w:val="c0"/>
        <w:shd w:val="clear" w:color="auto" w:fill="FFFFFF"/>
        <w:spacing w:before="0" w:beforeAutospacing="0" w:after="0" w:afterAutospacing="0"/>
        <w:rPr>
          <w:b/>
          <w:color w:val="000000"/>
          <w:sz w:val="28"/>
          <w:szCs w:val="28"/>
        </w:rPr>
      </w:pPr>
      <w:r w:rsidRPr="00391244">
        <w:rPr>
          <w:rStyle w:val="c3"/>
          <w:rFonts w:eastAsiaTheme="majorEastAsia"/>
          <w:b/>
          <w:color w:val="000000"/>
          <w:sz w:val="28"/>
          <w:szCs w:val="28"/>
        </w:rPr>
        <w:t>1. фронтальная, горизонтальная, профильная</w:t>
      </w:r>
    </w:p>
    <w:p w:rsidR="00B33075" w:rsidRPr="00391244" w:rsidRDefault="00B33075" w:rsidP="00B33075">
      <w:pPr>
        <w:pStyle w:val="c0"/>
        <w:shd w:val="clear" w:color="auto" w:fill="FFFFFF"/>
        <w:spacing w:before="0" w:beforeAutospacing="0" w:after="0" w:afterAutospacing="0"/>
        <w:rPr>
          <w:color w:val="000000"/>
          <w:sz w:val="28"/>
          <w:szCs w:val="28"/>
        </w:rPr>
      </w:pPr>
      <w:r w:rsidRPr="00391244">
        <w:rPr>
          <w:rStyle w:val="c3"/>
          <w:rFonts w:eastAsiaTheme="majorEastAsia"/>
          <w:color w:val="000000"/>
          <w:sz w:val="28"/>
          <w:szCs w:val="28"/>
        </w:rPr>
        <w:t>2. центральная, нижняя, боковая</w:t>
      </w:r>
    </w:p>
    <w:p w:rsidR="00B33075" w:rsidRPr="00391244" w:rsidRDefault="00B33075" w:rsidP="00B33075">
      <w:pPr>
        <w:pStyle w:val="c0"/>
        <w:shd w:val="clear" w:color="auto" w:fill="FFFFFF"/>
        <w:spacing w:before="0" w:beforeAutospacing="0" w:after="0" w:afterAutospacing="0"/>
        <w:rPr>
          <w:color w:val="000000"/>
          <w:sz w:val="28"/>
          <w:szCs w:val="28"/>
        </w:rPr>
      </w:pPr>
      <w:r w:rsidRPr="00391244">
        <w:rPr>
          <w:rStyle w:val="c3"/>
          <w:rFonts w:eastAsiaTheme="majorEastAsia"/>
          <w:color w:val="000000"/>
          <w:sz w:val="28"/>
          <w:szCs w:val="28"/>
        </w:rPr>
        <w:t>3. передняя, левая, верхняя</w:t>
      </w:r>
    </w:p>
    <w:p w:rsidR="00B33075" w:rsidRPr="00391244" w:rsidRDefault="00B33075" w:rsidP="00B33075">
      <w:pPr>
        <w:pStyle w:val="c0"/>
        <w:shd w:val="clear" w:color="auto" w:fill="FFFFFF"/>
        <w:spacing w:before="0" w:beforeAutospacing="0" w:after="0" w:afterAutospacing="0"/>
        <w:rPr>
          <w:rStyle w:val="c3"/>
          <w:rFonts w:eastAsiaTheme="majorEastAsia"/>
          <w:color w:val="000000"/>
          <w:sz w:val="28"/>
          <w:szCs w:val="28"/>
        </w:rPr>
      </w:pPr>
      <w:r w:rsidRPr="00391244">
        <w:rPr>
          <w:rStyle w:val="c3"/>
          <w:rFonts w:eastAsiaTheme="majorEastAsia"/>
          <w:color w:val="000000"/>
          <w:sz w:val="28"/>
          <w:szCs w:val="28"/>
        </w:rPr>
        <w:t>4. передняя, левая боковая, верхняя</w:t>
      </w:r>
    </w:p>
    <w:p w:rsidR="00B33075" w:rsidRPr="00391244" w:rsidRDefault="00391244" w:rsidP="00B33075">
      <w:pPr>
        <w:pStyle w:val="c5"/>
        <w:shd w:val="clear" w:color="auto" w:fill="FFFFFF"/>
        <w:spacing w:before="0" w:beforeAutospacing="0" w:after="0" w:afterAutospacing="0"/>
        <w:rPr>
          <w:color w:val="000000"/>
          <w:sz w:val="28"/>
          <w:szCs w:val="28"/>
          <w:u w:val="single"/>
        </w:rPr>
      </w:pPr>
      <w:r w:rsidRPr="00391244">
        <w:rPr>
          <w:rStyle w:val="c4"/>
          <w:rFonts w:eastAsiaTheme="majorEastAsia"/>
          <w:bCs/>
          <w:color w:val="333333"/>
          <w:sz w:val="28"/>
          <w:szCs w:val="28"/>
          <w:u w:val="single"/>
        </w:rPr>
        <w:t>38</w:t>
      </w:r>
      <w:r w:rsidR="00B33075" w:rsidRPr="00391244">
        <w:rPr>
          <w:rStyle w:val="c4"/>
          <w:rFonts w:eastAsiaTheme="majorEastAsia"/>
          <w:bCs/>
          <w:color w:val="333333"/>
          <w:sz w:val="28"/>
          <w:szCs w:val="28"/>
          <w:u w:val="single"/>
        </w:rPr>
        <w:t>. Для какой цели применяются разрезы?</w:t>
      </w:r>
    </w:p>
    <w:p w:rsidR="00B33075" w:rsidRPr="00391244" w:rsidRDefault="00B33075" w:rsidP="00B33075">
      <w:pPr>
        <w:pStyle w:val="c1"/>
        <w:shd w:val="clear" w:color="auto" w:fill="FFFFFF"/>
        <w:spacing w:before="0" w:beforeAutospacing="0" w:after="0" w:afterAutospacing="0"/>
        <w:rPr>
          <w:b/>
          <w:color w:val="000000"/>
          <w:sz w:val="28"/>
          <w:szCs w:val="28"/>
        </w:rPr>
      </w:pPr>
      <w:r w:rsidRPr="00391244">
        <w:rPr>
          <w:rStyle w:val="c4"/>
          <w:rFonts w:eastAsiaTheme="majorEastAsia"/>
          <w:b/>
          <w:color w:val="333333"/>
          <w:sz w:val="28"/>
          <w:szCs w:val="28"/>
        </w:rPr>
        <w:t>1. Показать внутренние очертания и форму изображаемых предметов;</w:t>
      </w:r>
    </w:p>
    <w:p w:rsidR="00B33075" w:rsidRPr="00391244" w:rsidRDefault="00B33075" w:rsidP="00B33075">
      <w:pPr>
        <w:pStyle w:val="c1"/>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rPr>
        <w:t>2. Показать внешнюю конфигурацию и форму изображаемых предметов.</w:t>
      </w:r>
    </w:p>
    <w:p w:rsidR="00B33075" w:rsidRPr="00391244" w:rsidRDefault="00391244" w:rsidP="00B33075">
      <w:pPr>
        <w:pStyle w:val="c5"/>
        <w:shd w:val="clear" w:color="auto" w:fill="FFFFFF"/>
        <w:spacing w:before="0" w:beforeAutospacing="0" w:after="0" w:afterAutospacing="0"/>
        <w:rPr>
          <w:color w:val="000000"/>
          <w:sz w:val="28"/>
          <w:szCs w:val="28"/>
          <w:u w:val="single"/>
        </w:rPr>
      </w:pPr>
      <w:r w:rsidRPr="00391244">
        <w:rPr>
          <w:rStyle w:val="c4"/>
          <w:rFonts w:eastAsiaTheme="majorEastAsia"/>
          <w:bCs/>
          <w:color w:val="333333"/>
          <w:sz w:val="28"/>
          <w:szCs w:val="28"/>
          <w:u w:val="single"/>
        </w:rPr>
        <w:t>39</w:t>
      </w:r>
      <w:r w:rsidR="00B33075" w:rsidRPr="00391244">
        <w:rPr>
          <w:rStyle w:val="c4"/>
          <w:rFonts w:eastAsiaTheme="majorEastAsia"/>
          <w:bCs/>
          <w:color w:val="333333"/>
          <w:sz w:val="28"/>
          <w:szCs w:val="28"/>
          <w:u w:val="single"/>
        </w:rPr>
        <w:t>. Простой разрез получается при числе секущих плоскостей, равных:</w:t>
      </w:r>
    </w:p>
    <w:p w:rsidR="00B33075" w:rsidRPr="00391244" w:rsidRDefault="00B33075" w:rsidP="00B33075">
      <w:pPr>
        <w:pStyle w:val="c1"/>
        <w:shd w:val="clear" w:color="auto" w:fill="FFFFFF"/>
        <w:spacing w:before="0" w:beforeAutospacing="0" w:after="0" w:afterAutospacing="0"/>
        <w:rPr>
          <w:b/>
          <w:color w:val="000000"/>
          <w:sz w:val="28"/>
          <w:szCs w:val="28"/>
        </w:rPr>
      </w:pPr>
      <w:r w:rsidRPr="00391244">
        <w:rPr>
          <w:rStyle w:val="c4"/>
          <w:rFonts w:eastAsiaTheme="majorEastAsia"/>
          <w:b/>
          <w:color w:val="333333"/>
          <w:sz w:val="28"/>
          <w:szCs w:val="28"/>
        </w:rPr>
        <w:t>1. Одной;</w:t>
      </w:r>
    </w:p>
    <w:p w:rsidR="00B33075" w:rsidRPr="00391244" w:rsidRDefault="00B33075" w:rsidP="00B33075">
      <w:pPr>
        <w:pStyle w:val="c1"/>
        <w:shd w:val="clear" w:color="auto" w:fill="FFFFFF"/>
        <w:spacing w:before="0" w:beforeAutospacing="0" w:after="0" w:afterAutospacing="0"/>
        <w:rPr>
          <w:color w:val="000000"/>
          <w:sz w:val="28"/>
          <w:szCs w:val="28"/>
        </w:rPr>
      </w:pPr>
      <w:r w:rsidRPr="00391244">
        <w:rPr>
          <w:rStyle w:val="c4"/>
          <w:rFonts w:eastAsiaTheme="majorEastAsia"/>
          <w:color w:val="333333"/>
          <w:sz w:val="28"/>
          <w:szCs w:val="28"/>
        </w:rPr>
        <w:t>2. Двум;</w:t>
      </w:r>
    </w:p>
    <w:p w:rsidR="00B33075" w:rsidRPr="00391244" w:rsidRDefault="00B33075" w:rsidP="00B33075">
      <w:pPr>
        <w:pStyle w:val="c1"/>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rPr>
        <w:t>3. Двум и более</w:t>
      </w: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40</w:t>
      </w:r>
      <w:r w:rsidR="00B33075" w:rsidRPr="00391244">
        <w:rPr>
          <w:rStyle w:val="c4"/>
          <w:rFonts w:eastAsiaTheme="majorEastAsia"/>
          <w:color w:val="333333"/>
          <w:sz w:val="28"/>
          <w:szCs w:val="28"/>
          <w:u w:val="single"/>
        </w:rPr>
        <w:t>. Вставьте пропущенное слово.</w:t>
      </w:r>
      <w:r w:rsidR="00B33075" w:rsidRPr="00391244">
        <w:rPr>
          <w:rStyle w:val="c4"/>
          <w:rFonts w:eastAsiaTheme="majorEastAsia"/>
          <w:color w:val="333333"/>
          <w:sz w:val="28"/>
          <w:szCs w:val="28"/>
        </w:rPr>
        <w:t xml:space="preserve"> </w:t>
      </w:r>
    </w:p>
    <w:p w:rsidR="00B33075" w:rsidRPr="00391244" w:rsidRDefault="00B33075" w:rsidP="00B33075">
      <w:pPr>
        <w:pStyle w:val="c1"/>
        <w:shd w:val="clear" w:color="auto" w:fill="FFFFFF"/>
        <w:spacing w:before="0" w:beforeAutospacing="0" w:after="0" w:afterAutospacing="0"/>
        <w:rPr>
          <w:color w:val="010101"/>
          <w:sz w:val="28"/>
          <w:szCs w:val="28"/>
          <w:shd w:val="clear" w:color="auto" w:fill="F9FAFA"/>
        </w:rPr>
      </w:pPr>
      <w:r w:rsidRPr="00391244">
        <w:rPr>
          <w:rStyle w:val="c4"/>
          <w:rFonts w:eastAsiaTheme="majorEastAsia"/>
          <w:color w:val="333333"/>
          <w:sz w:val="28"/>
          <w:szCs w:val="28"/>
        </w:rPr>
        <w:t xml:space="preserve">________- </w:t>
      </w:r>
      <w:r w:rsidRPr="00391244">
        <w:rPr>
          <w:color w:val="010101"/>
          <w:sz w:val="28"/>
          <w:szCs w:val="28"/>
          <w:shd w:val="clear" w:color="auto" w:fill="F9FAFA"/>
        </w:rPr>
        <w:t>изображение предмета (детали), которое получается непосредственно в секущей плоскости. (сечение)</w:t>
      </w: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41</w:t>
      </w:r>
      <w:r w:rsidR="00B33075" w:rsidRPr="00391244">
        <w:rPr>
          <w:rStyle w:val="c4"/>
          <w:rFonts w:eastAsiaTheme="majorEastAsia"/>
          <w:color w:val="333333"/>
          <w:sz w:val="28"/>
          <w:szCs w:val="28"/>
          <w:u w:val="single"/>
        </w:rPr>
        <w:t>. Вставьте пропущенное слово.</w:t>
      </w:r>
      <w:r w:rsidR="00B33075" w:rsidRPr="00391244">
        <w:rPr>
          <w:rStyle w:val="c4"/>
          <w:rFonts w:eastAsiaTheme="majorEastAsia"/>
          <w:color w:val="333333"/>
          <w:sz w:val="28"/>
          <w:szCs w:val="28"/>
        </w:rPr>
        <w:t xml:space="preserve"> </w:t>
      </w:r>
    </w:p>
    <w:p w:rsidR="00B33075" w:rsidRPr="00391244" w:rsidRDefault="00B33075" w:rsidP="00B33075">
      <w:pPr>
        <w:pStyle w:val="c1"/>
        <w:shd w:val="clear" w:color="auto" w:fill="FFFFFF"/>
        <w:spacing w:before="0" w:beforeAutospacing="0" w:after="0" w:afterAutospacing="0"/>
        <w:rPr>
          <w:color w:val="010101"/>
          <w:sz w:val="28"/>
          <w:szCs w:val="28"/>
          <w:shd w:val="clear" w:color="auto" w:fill="F9FAFA"/>
        </w:rPr>
      </w:pPr>
      <w:r w:rsidRPr="00391244">
        <w:rPr>
          <w:rStyle w:val="c4"/>
          <w:rFonts w:eastAsiaTheme="majorEastAsia"/>
          <w:color w:val="333333"/>
          <w:sz w:val="28"/>
          <w:szCs w:val="28"/>
        </w:rPr>
        <w:t xml:space="preserve">________- </w:t>
      </w:r>
      <w:r w:rsidRPr="00391244">
        <w:rPr>
          <w:color w:val="010101"/>
          <w:sz w:val="28"/>
          <w:szCs w:val="28"/>
          <w:shd w:val="clear" w:color="auto" w:fill="F9FAFA"/>
        </w:rPr>
        <w:t>изображение видимой части поверхности предмета, обращенной к наблюдателю. (вид)</w:t>
      </w:r>
    </w:p>
    <w:p w:rsidR="00B33075" w:rsidRPr="00391244" w:rsidRDefault="00391244" w:rsidP="00B33075">
      <w:pPr>
        <w:pStyle w:val="c0"/>
        <w:shd w:val="clear" w:color="auto" w:fill="FFFFFF"/>
        <w:spacing w:before="0" w:beforeAutospacing="0" w:after="0" w:afterAutospacing="0"/>
        <w:rPr>
          <w:color w:val="000000"/>
          <w:sz w:val="28"/>
          <w:szCs w:val="28"/>
          <w:u w:val="single"/>
        </w:rPr>
      </w:pPr>
      <w:r w:rsidRPr="00391244">
        <w:rPr>
          <w:rStyle w:val="c3"/>
          <w:rFonts w:eastAsiaTheme="majorEastAsia"/>
          <w:bCs/>
          <w:color w:val="000000"/>
          <w:sz w:val="28"/>
          <w:szCs w:val="28"/>
          <w:u w:val="single"/>
        </w:rPr>
        <w:t>42</w:t>
      </w:r>
      <w:r w:rsidR="00B33075" w:rsidRPr="00391244">
        <w:rPr>
          <w:rStyle w:val="c3"/>
          <w:rFonts w:eastAsiaTheme="majorEastAsia"/>
          <w:bCs/>
          <w:color w:val="000000"/>
          <w:sz w:val="28"/>
          <w:szCs w:val="28"/>
          <w:u w:val="single"/>
        </w:rPr>
        <w:t xml:space="preserve">. </w:t>
      </w:r>
      <w:r w:rsidR="00B33075" w:rsidRPr="00391244">
        <w:rPr>
          <w:color w:val="111115"/>
          <w:sz w:val="28"/>
          <w:szCs w:val="28"/>
          <w:u w:val="single"/>
          <w:shd w:val="clear" w:color="auto" w:fill="FFFFFF"/>
        </w:rPr>
        <w:t>Что называется местным видом?</w:t>
      </w:r>
    </w:p>
    <w:p w:rsidR="00B33075" w:rsidRPr="00391244" w:rsidRDefault="00B33075" w:rsidP="00B33075">
      <w:pPr>
        <w:pStyle w:val="c0"/>
        <w:shd w:val="clear" w:color="auto" w:fill="FFFFFF"/>
        <w:spacing w:before="0" w:beforeAutospacing="0" w:after="0" w:afterAutospacing="0"/>
        <w:rPr>
          <w:b/>
          <w:color w:val="000000"/>
          <w:sz w:val="28"/>
          <w:szCs w:val="28"/>
        </w:rPr>
      </w:pPr>
      <w:r w:rsidRPr="00391244">
        <w:rPr>
          <w:rStyle w:val="c3"/>
          <w:rFonts w:eastAsiaTheme="majorEastAsia"/>
          <w:b/>
          <w:color w:val="000000"/>
          <w:sz w:val="28"/>
          <w:szCs w:val="28"/>
        </w:rPr>
        <w:t xml:space="preserve">1. </w:t>
      </w:r>
      <w:r w:rsidRPr="00391244">
        <w:rPr>
          <w:b/>
          <w:color w:val="111115"/>
          <w:sz w:val="28"/>
          <w:szCs w:val="28"/>
          <w:shd w:val="clear" w:color="auto" w:fill="FFFFFF"/>
        </w:rPr>
        <w:t>Изображение только ограниченного места детали</w:t>
      </w:r>
    </w:p>
    <w:p w:rsidR="00B33075" w:rsidRPr="00391244" w:rsidRDefault="00B33075" w:rsidP="00B33075">
      <w:pPr>
        <w:pStyle w:val="c0"/>
        <w:shd w:val="clear" w:color="auto" w:fill="FFFFFF"/>
        <w:spacing w:before="0" w:beforeAutospacing="0" w:after="0" w:afterAutospacing="0"/>
        <w:rPr>
          <w:color w:val="000000"/>
          <w:sz w:val="28"/>
          <w:szCs w:val="28"/>
        </w:rPr>
      </w:pPr>
      <w:r w:rsidRPr="00391244">
        <w:rPr>
          <w:rStyle w:val="c3"/>
          <w:rFonts w:eastAsiaTheme="majorEastAsia"/>
          <w:color w:val="000000"/>
          <w:sz w:val="28"/>
          <w:szCs w:val="28"/>
        </w:rPr>
        <w:t xml:space="preserve">2. </w:t>
      </w:r>
      <w:r w:rsidRPr="00391244">
        <w:rPr>
          <w:color w:val="111115"/>
          <w:sz w:val="28"/>
          <w:szCs w:val="28"/>
          <w:shd w:val="clear" w:color="auto" w:fill="FFFFFF"/>
        </w:rPr>
        <w:t>Изображение детали на дополнительную плоскость</w:t>
      </w:r>
    </w:p>
    <w:p w:rsidR="00B33075" w:rsidRPr="00391244" w:rsidRDefault="00B33075" w:rsidP="00B33075">
      <w:pPr>
        <w:pStyle w:val="c0"/>
        <w:shd w:val="clear" w:color="auto" w:fill="FFFFFF"/>
        <w:spacing w:before="0" w:beforeAutospacing="0" w:after="0" w:afterAutospacing="0"/>
        <w:rPr>
          <w:color w:val="010101"/>
          <w:sz w:val="28"/>
          <w:szCs w:val="28"/>
          <w:shd w:val="clear" w:color="auto" w:fill="F9FAFA"/>
        </w:rPr>
      </w:pPr>
      <w:r w:rsidRPr="00391244">
        <w:rPr>
          <w:rStyle w:val="c3"/>
          <w:rFonts w:eastAsiaTheme="majorEastAsia"/>
          <w:color w:val="000000"/>
          <w:sz w:val="28"/>
          <w:szCs w:val="28"/>
        </w:rPr>
        <w:t xml:space="preserve">3. </w:t>
      </w:r>
      <w:r w:rsidRPr="00391244">
        <w:rPr>
          <w:color w:val="111115"/>
          <w:sz w:val="28"/>
          <w:szCs w:val="28"/>
          <w:shd w:val="clear" w:color="auto" w:fill="FFFFFF"/>
        </w:rPr>
        <w:t>Изображение детали на горизонтальную плоскость</w:t>
      </w:r>
    </w:p>
    <w:p w:rsidR="00B33075" w:rsidRPr="00391244" w:rsidRDefault="00391244" w:rsidP="00B33075">
      <w:pPr>
        <w:pStyle w:val="a6"/>
        <w:tabs>
          <w:tab w:val="num" w:pos="284"/>
        </w:tabs>
        <w:spacing w:after="0"/>
        <w:ind w:left="0"/>
        <w:jc w:val="both"/>
        <w:rPr>
          <w:rStyle w:val="1702"/>
          <w:rFonts w:ascii="Times New Roman" w:hAnsi="Times New Roman"/>
          <w:color w:val="000000"/>
          <w:sz w:val="28"/>
          <w:szCs w:val="28"/>
          <w:u w:val="single"/>
        </w:rPr>
      </w:pPr>
      <w:r w:rsidRPr="00391244">
        <w:rPr>
          <w:rFonts w:ascii="Times New Roman" w:hAnsi="Times New Roman"/>
          <w:sz w:val="28"/>
          <w:szCs w:val="28"/>
          <w:u w:val="single"/>
        </w:rPr>
        <w:t>43</w:t>
      </w:r>
      <w:r w:rsidR="00B33075" w:rsidRPr="00391244">
        <w:rPr>
          <w:rFonts w:ascii="Times New Roman" w:hAnsi="Times New Roman"/>
          <w:sz w:val="28"/>
          <w:szCs w:val="28"/>
          <w:u w:val="single"/>
        </w:rPr>
        <w:t>. Определите соответствие</w:t>
      </w:r>
      <w:r w:rsidR="00B33075" w:rsidRPr="00391244">
        <w:rPr>
          <w:rStyle w:val="1702"/>
          <w:rFonts w:ascii="Times New Roman" w:hAnsi="Times New Roman"/>
          <w:color w:val="000000"/>
          <w:sz w:val="28"/>
          <w:szCs w:val="28"/>
          <w:u w:val="single"/>
        </w:rPr>
        <w:t>:</w:t>
      </w:r>
    </w:p>
    <w:p w:rsidR="00B33075" w:rsidRPr="00391244" w:rsidRDefault="00B33075" w:rsidP="00B33075">
      <w:pPr>
        <w:spacing w:after="0"/>
        <w:ind w:firstLine="567"/>
        <w:jc w:val="both"/>
        <w:rPr>
          <w:rFonts w:ascii="Times New Roman" w:hAnsi="Times New Roman"/>
          <w:sz w:val="28"/>
          <w:szCs w:val="28"/>
        </w:rPr>
        <w:sectPr w:rsidR="00B33075" w:rsidRPr="00391244" w:rsidSect="00B714C6">
          <w:type w:val="continuous"/>
          <w:pgSz w:w="11906" w:h="16838"/>
          <w:pgMar w:top="1134" w:right="850" w:bottom="1134" w:left="1701" w:header="709" w:footer="709" w:gutter="0"/>
          <w:cols w:space="720"/>
          <w:docGrid w:linePitch="299"/>
        </w:sectPr>
      </w:pPr>
    </w:p>
    <w:p w:rsidR="00B33075" w:rsidRPr="00391244" w:rsidRDefault="00B33075" w:rsidP="00B33075">
      <w:pPr>
        <w:pStyle w:val="a6"/>
        <w:numPr>
          <w:ilvl w:val="0"/>
          <w:numId w:val="32"/>
        </w:numPr>
        <w:spacing w:after="0"/>
        <w:jc w:val="both"/>
        <w:rPr>
          <w:rFonts w:ascii="Times New Roman" w:hAnsi="Times New Roman"/>
          <w:sz w:val="28"/>
          <w:szCs w:val="28"/>
        </w:rPr>
      </w:pPr>
      <w:r w:rsidRPr="00391244">
        <w:rPr>
          <w:rFonts w:ascii="Times New Roman" w:hAnsi="Times New Roman"/>
          <w:sz w:val="28"/>
          <w:szCs w:val="28"/>
        </w:rPr>
        <w:lastRenderedPageBreak/>
        <w:t>Центральное проецирование</w:t>
      </w:r>
    </w:p>
    <w:p w:rsidR="00B33075" w:rsidRPr="00391244" w:rsidRDefault="00B33075" w:rsidP="00B33075">
      <w:pPr>
        <w:pStyle w:val="a6"/>
        <w:numPr>
          <w:ilvl w:val="0"/>
          <w:numId w:val="32"/>
        </w:numPr>
        <w:spacing w:after="0"/>
        <w:jc w:val="both"/>
        <w:rPr>
          <w:rFonts w:ascii="Times New Roman" w:hAnsi="Times New Roman"/>
          <w:sz w:val="28"/>
          <w:szCs w:val="28"/>
        </w:rPr>
      </w:pPr>
      <w:r w:rsidRPr="00391244">
        <w:rPr>
          <w:rStyle w:val="1572"/>
          <w:rFonts w:ascii="Times New Roman" w:hAnsi="Times New Roman"/>
          <w:color w:val="000000"/>
          <w:sz w:val="28"/>
          <w:szCs w:val="28"/>
        </w:rPr>
        <w:t>Прямоугольное проецирование</w:t>
      </w:r>
    </w:p>
    <w:p w:rsidR="00B33075" w:rsidRPr="00391244" w:rsidRDefault="00B33075" w:rsidP="00B33075">
      <w:pPr>
        <w:pStyle w:val="a6"/>
        <w:numPr>
          <w:ilvl w:val="0"/>
          <w:numId w:val="32"/>
        </w:numPr>
        <w:spacing w:after="0"/>
        <w:jc w:val="both"/>
        <w:rPr>
          <w:rStyle w:val="1518"/>
          <w:rFonts w:ascii="Times New Roman" w:hAnsi="Times New Roman"/>
          <w:sz w:val="28"/>
          <w:szCs w:val="28"/>
        </w:rPr>
      </w:pPr>
      <w:r w:rsidRPr="00391244">
        <w:rPr>
          <w:rStyle w:val="1518"/>
          <w:rFonts w:ascii="Times New Roman" w:hAnsi="Times New Roman"/>
          <w:color w:val="000000"/>
          <w:sz w:val="28"/>
          <w:szCs w:val="28"/>
        </w:rPr>
        <w:t>Косоугольное проецирование</w:t>
      </w: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spacing w:after="0"/>
        <w:jc w:val="both"/>
        <w:rPr>
          <w:rFonts w:ascii="Times New Roman" w:hAnsi="Times New Roman"/>
          <w:sz w:val="28"/>
          <w:szCs w:val="28"/>
        </w:rPr>
      </w:pPr>
    </w:p>
    <w:p w:rsidR="00B33075" w:rsidRPr="00391244" w:rsidRDefault="00B33075" w:rsidP="00B33075">
      <w:pPr>
        <w:pStyle w:val="a6"/>
        <w:spacing w:after="0"/>
        <w:ind w:left="0"/>
        <w:jc w:val="both"/>
        <w:rPr>
          <w:rFonts w:ascii="Times New Roman" w:hAnsi="Times New Roman"/>
          <w:sz w:val="28"/>
          <w:szCs w:val="28"/>
        </w:rPr>
      </w:pPr>
      <w:r w:rsidRPr="00391244">
        <w:rPr>
          <w:rFonts w:ascii="Times New Roman" w:hAnsi="Times New Roman"/>
          <w:sz w:val="28"/>
          <w:szCs w:val="28"/>
        </w:rPr>
        <w:lastRenderedPageBreak/>
        <w:t xml:space="preserve">1. </w:t>
      </w:r>
      <w:r w:rsidRPr="00391244">
        <w:rPr>
          <w:rFonts w:ascii="Times New Roman" w:hAnsi="Times New Roman"/>
          <w:noProof/>
          <w:sz w:val="28"/>
          <w:szCs w:val="28"/>
          <w:lang w:eastAsia="ru-RU"/>
        </w:rPr>
        <w:drawing>
          <wp:inline distT="0" distB="0" distL="0" distR="0">
            <wp:extent cx="1030718" cy="736270"/>
            <wp:effectExtent l="19050" t="0" r="0"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l="65905" t="27143" r="2981"/>
                    <a:stretch>
                      <a:fillRect/>
                    </a:stretch>
                  </pic:blipFill>
                  <pic:spPr bwMode="auto">
                    <a:xfrm>
                      <a:off x="0" y="0"/>
                      <a:ext cx="1030718" cy="736270"/>
                    </a:xfrm>
                    <a:prstGeom prst="rect">
                      <a:avLst/>
                    </a:prstGeom>
                    <a:noFill/>
                    <a:ln w="9525">
                      <a:noFill/>
                      <a:miter lim="800000"/>
                      <a:headEnd/>
                      <a:tailEnd/>
                    </a:ln>
                  </pic:spPr>
                </pic:pic>
              </a:graphicData>
            </a:graphic>
          </wp:inline>
        </w:drawing>
      </w:r>
      <w:r w:rsidRPr="00391244">
        <w:rPr>
          <w:rStyle w:val="1728"/>
          <w:rFonts w:ascii="Times New Roman" w:hAnsi="Times New Roman"/>
          <w:color w:val="000000"/>
          <w:sz w:val="28"/>
          <w:szCs w:val="28"/>
        </w:rPr>
        <w:t>.</w:t>
      </w:r>
    </w:p>
    <w:p w:rsidR="00B33075" w:rsidRPr="00391244" w:rsidRDefault="00B33075" w:rsidP="00B33075">
      <w:pPr>
        <w:spacing w:after="0"/>
        <w:jc w:val="both"/>
        <w:rPr>
          <w:rStyle w:val="1662"/>
          <w:rFonts w:ascii="Times New Roman" w:hAnsi="Times New Roman"/>
          <w:color w:val="000000"/>
          <w:sz w:val="28"/>
          <w:szCs w:val="28"/>
        </w:rPr>
      </w:pPr>
      <w:r w:rsidRPr="00391244">
        <w:rPr>
          <w:rFonts w:ascii="Times New Roman" w:hAnsi="Times New Roman"/>
          <w:sz w:val="28"/>
          <w:szCs w:val="28"/>
        </w:rPr>
        <w:t xml:space="preserve">2. </w:t>
      </w:r>
      <w:r w:rsidRPr="00391244">
        <w:rPr>
          <w:rFonts w:ascii="Times New Roman" w:hAnsi="Times New Roman"/>
          <w:noProof/>
          <w:sz w:val="28"/>
          <w:szCs w:val="28"/>
          <w:lang w:eastAsia="ru-RU"/>
        </w:rPr>
        <w:drawing>
          <wp:inline distT="0" distB="0" distL="0" distR="0">
            <wp:extent cx="1109106" cy="1141727"/>
            <wp:effectExtent l="19050" t="0" r="0" b="0"/>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l="2759" r="67912"/>
                    <a:stretch>
                      <a:fillRect/>
                    </a:stretch>
                  </pic:blipFill>
                  <pic:spPr bwMode="auto">
                    <a:xfrm>
                      <a:off x="0" y="0"/>
                      <a:ext cx="1109106" cy="1141727"/>
                    </a:xfrm>
                    <a:prstGeom prst="rect">
                      <a:avLst/>
                    </a:prstGeom>
                    <a:noFill/>
                    <a:ln w="9525">
                      <a:noFill/>
                      <a:miter lim="800000"/>
                      <a:headEnd/>
                      <a:tailEnd/>
                    </a:ln>
                  </pic:spPr>
                </pic:pic>
              </a:graphicData>
            </a:graphic>
          </wp:inline>
        </w:drawing>
      </w:r>
      <w:r w:rsidRPr="00391244">
        <w:rPr>
          <w:rStyle w:val="1562"/>
          <w:rFonts w:ascii="Times New Roman" w:hAnsi="Times New Roman"/>
          <w:color w:val="000000"/>
          <w:sz w:val="28"/>
          <w:szCs w:val="28"/>
        </w:rPr>
        <w:t>.</w:t>
      </w:r>
    </w:p>
    <w:p w:rsidR="00B33075" w:rsidRPr="00391244" w:rsidRDefault="00B33075" w:rsidP="00B33075">
      <w:pPr>
        <w:spacing w:after="0"/>
        <w:jc w:val="both"/>
        <w:rPr>
          <w:rFonts w:ascii="Times New Roman" w:hAnsi="Times New Roman"/>
          <w:color w:val="000000"/>
          <w:sz w:val="28"/>
          <w:szCs w:val="28"/>
        </w:rPr>
      </w:pPr>
      <w:r w:rsidRPr="00391244">
        <w:rPr>
          <w:rStyle w:val="1662"/>
          <w:rFonts w:ascii="Times New Roman" w:hAnsi="Times New Roman"/>
          <w:color w:val="000000"/>
          <w:sz w:val="28"/>
          <w:szCs w:val="28"/>
        </w:rPr>
        <w:lastRenderedPageBreak/>
        <w:t>3.</w:t>
      </w:r>
      <w:r w:rsidRPr="00391244">
        <w:rPr>
          <w:rStyle w:val="1684"/>
          <w:rFonts w:ascii="Times New Roman" w:hAnsi="Times New Roman"/>
          <w:color w:val="000000"/>
          <w:sz w:val="28"/>
          <w:szCs w:val="28"/>
        </w:rPr>
        <w:t>.</w:t>
      </w:r>
      <w:r w:rsidRPr="00391244">
        <w:rPr>
          <w:rFonts w:ascii="Times New Roman" w:hAnsi="Times New Roman"/>
          <w:noProof/>
          <w:color w:val="000000"/>
          <w:sz w:val="28"/>
          <w:szCs w:val="28"/>
          <w:lang w:eastAsia="ru-RU"/>
        </w:rPr>
        <w:t xml:space="preserve"> </w:t>
      </w:r>
      <w:r w:rsidRPr="00391244">
        <w:rPr>
          <w:rFonts w:ascii="Times New Roman" w:hAnsi="Times New Roman"/>
          <w:noProof/>
          <w:color w:val="000000"/>
          <w:sz w:val="28"/>
          <w:szCs w:val="28"/>
          <w:lang w:eastAsia="ru-RU"/>
        </w:rPr>
        <w:drawing>
          <wp:inline distT="0" distB="0" distL="0" distR="0">
            <wp:extent cx="1049729" cy="813438"/>
            <wp:effectExtent l="19050" t="0" r="0" b="0"/>
            <wp:docPr id="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l="36065" t="24286" r="34235"/>
                    <a:stretch>
                      <a:fillRect/>
                    </a:stretch>
                  </pic:blipFill>
                  <pic:spPr bwMode="auto">
                    <a:xfrm>
                      <a:off x="0" y="0"/>
                      <a:ext cx="1049731" cy="813440"/>
                    </a:xfrm>
                    <a:prstGeom prst="rect">
                      <a:avLst/>
                    </a:prstGeom>
                    <a:noFill/>
                    <a:ln w="9525">
                      <a:noFill/>
                      <a:miter lim="800000"/>
                      <a:headEnd/>
                      <a:tailEnd/>
                    </a:ln>
                  </pic:spPr>
                </pic:pic>
              </a:graphicData>
            </a:graphic>
          </wp:inline>
        </w:drawing>
      </w:r>
      <w:r w:rsidRPr="00391244">
        <w:rPr>
          <w:rFonts w:ascii="Times New Roman" w:hAnsi="Times New Roman"/>
          <w:color w:val="000000"/>
          <w:sz w:val="28"/>
          <w:szCs w:val="28"/>
        </w:rPr>
        <w:t xml:space="preserve"> </w:t>
      </w:r>
    </w:p>
    <w:p w:rsidR="00B33075" w:rsidRPr="00391244" w:rsidRDefault="00B33075" w:rsidP="00B33075">
      <w:pPr>
        <w:spacing w:after="0"/>
        <w:jc w:val="both"/>
        <w:rPr>
          <w:rFonts w:ascii="Times New Roman" w:hAnsi="Times New Roman"/>
          <w:color w:val="000000"/>
          <w:sz w:val="28"/>
          <w:szCs w:val="28"/>
        </w:rPr>
        <w:sectPr w:rsidR="00B33075" w:rsidRPr="00391244" w:rsidSect="007C529A">
          <w:type w:val="continuous"/>
          <w:pgSz w:w="11906" w:h="16838"/>
          <w:pgMar w:top="1134" w:right="850" w:bottom="1134" w:left="1701" w:header="709" w:footer="709" w:gutter="0"/>
          <w:cols w:num="2" w:space="720"/>
          <w:docGrid w:linePitch="299"/>
        </w:sectPr>
      </w:pP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lastRenderedPageBreak/>
        <w:t>44</w:t>
      </w:r>
      <w:r w:rsidR="00B33075" w:rsidRPr="00391244">
        <w:rPr>
          <w:rStyle w:val="c4"/>
          <w:rFonts w:eastAsiaTheme="majorEastAsia"/>
          <w:color w:val="333333"/>
          <w:sz w:val="28"/>
          <w:szCs w:val="28"/>
          <w:u w:val="single"/>
        </w:rPr>
        <w:t>. Вставьте пропущенное слово.</w:t>
      </w:r>
      <w:r w:rsidR="00B33075" w:rsidRPr="00391244">
        <w:rPr>
          <w:rStyle w:val="c4"/>
          <w:rFonts w:eastAsiaTheme="majorEastAsia"/>
          <w:color w:val="333333"/>
          <w:sz w:val="28"/>
          <w:szCs w:val="28"/>
        </w:rPr>
        <w:t xml:space="preserve"> </w:t>
      </w:r>
    </w:p>
    <w:p w:rsidR="00B33075" w:rsidRPr="00391244" w:rsidRDefault="00B33075" w:rsidP="00B33075">
      <w:pPr>
        <w:spacing w:after="0"/>
        <w:jc w:val="both"/>
        <w:rPr>
          <w:rFonts w:ascii="Times New Roman" w:hAnsi="Times New Roman"/>
          <w:sz w:val="28"/>
          <w:szCs w:val="28"/>
          <w:u w:val="single"/>
        </w:rPr>
      </w:pPr>
      <w:r w:rsidRPr="00391244">
        <w:rPr>
          <w:rStyle w:val="1735"/>
          <w:rFonts w:ascii="Times New Roman" w:hAnsi="Times New Roman"/>
          <w:color w:val="000000"/>
          <w:sz w:val="28"/>
          <w:szCs w:val="28"/>
        </w:rPr>
        <w:t>При проведении линий связи между горизонтальной и профильной проекциями удобно пользов</w:t>
      </w:r>
      <w:r w:rsidRPr="00391244">
        <w:rPr>
          <w:rFonts w:ascii="Times New Roman" w:hAnsi="Times New Roman"/>
          <w:color w:val="000000"/>
          <w:sz w:val="28"/>
          <w:szCs w:val="28"/>
        </w:rPr>
        <w:t>аться вспомогательной прямой, которую проводят под углом __° примерно на уровне вида сверху, правее его. (45)</w:t>
      </w:r>
    </w:p>
    <w:p w:rsidR="00B33075" w:rsidRPr="00391244" w:rsidRDefault="00391244" w:rsidP="00B33075">
      <w:pPr>
        <w:pStyle w:val="c5"/>
        <w:shd w:val="clear" w:color="auto" w:fill="FFFFFF"/>
        <w:spacing w:before="0" w:beforeAutospacing="0" w:after="0" w:afterAutospacing="0"/>
        <w:rPr>
          <w:rStyle w:val="c4"/>
          <w:rFonts w:eastAsiaTheme="majorEastAsia"/>
          <w:color w:val="333333"/>
          <w:sz w:val="28"/>
          <w:szCs w:val="28"/>
        </w:rPr>
      </w:pPr>
      <w:r w:rsidRPr="00391244">
        <w:rPr>
          <w:rStyle w:val="c4"/>
          <w:rFonts w:eastAsiaTheme="majorEastAsia"/>
          <w:color w:val="333333"/>
          <w:sz w:val="28"/>
          <w:szCs w:val="28"/>
          <w:u w:val="single"/>
        </w:rPr>
        <w:t>45</w:t>
      </w:r>
      <w:r w:rsidR="00B33075" w:rsidRPr="00391244">
        <w:rPr>
          <w:rStyle w:val="c4"/>
          <w:rFonts w:eastAsiaTheme="majorEastAsia"/>
          <w:color w:val="333333"/>
          <w:sz w:val="28"/>
          <w:szCs w:val="28"/>
          <w:u w:val="single"/>
        </w:rPr>
        <w:t>. Вставьте пропущенное слово.</w:t>
      </w:r>
      <w:r w:rsidR="00B33075" w:rsidRPr="00391244">
        <w:rPr>
          <w:rStyle w:val="c4"/>
          <w:rFonts w:eastAsiaTheme="majorEastAsia"/>
          <w:color w:val="333333"/>
          <w:sz w:val="28"/>
          <w:szCs w:val="28"/>
        </w:rPr>
        <w:t xml:space="preserve"> </w:t>
      </w:r>
    </w:p>
    <w:p w:rsidR="00B33075" w:rsidRPr="00391244" w:rsidRDefault="00B33075" w:rsidP="00B33075">
      <w:pPr>
        <w:spacing w:after="0"/>
        <w:jc w:val="both"/>
        <w:rPr>
          <w:rFonts w:ascii="Times New Roman" w:hAnsi="Times New Roman"/>
          <w:color w:val="000000"/>
          <w:sz w:val="28"/>
          <w:szCs w:val="28"/>
        </w:rPr>
      </w:pPr>
      <w:r w:rsidRPr="00391244">
        <w:rPr>
          <w:rStyle w:val="1140"/>
          <w:rFonts w:ascii="Times New Roman" w:hAnsi="Times New Roman"/>
          <w:color w:val="000000"/>
          <w:sz w:val="28"/>
          <w:szCs w:val="28"/>
        </w:rPr>
        <w:t>Соприкасаемые</w:t>
      </w:r>
      <w:r w:rsidRPr="00391244">
        <w:rPr>
          <w:rFonts w:ascii="Times New Roman" w:hAnsi="Times New Roman"/>
          <w:color w:val="000000"/>
          <w:sz w:val="28"/>
          <w:szCs w:val="28"/>
        </w:rPr>
        <w:t xml:space="preserve"> металлические детали заштриховывают в разных направлениях под углом  __˚. (45)</w:t>
      </w:r>
    </w:p>
    <w:p w:rsidR="00B33075" w:rsidRPr="00391244" w:rsidRDefault="00B33075" w:rsidP="00B33075">
      <w:pPr>
        <w:shd w:val="clear" w:color="auto" w:fill="FFFFFF"/>
        <w:spacing w:after="0" w:line="240" w:lineRule="auto"/>
        <w:jc w:val="both"/>
        <w:rPr>
          <w:rFonts w:ascii="Arial" w:hAnsi="Arial" w:cs="Arial"/>
          <w:b/>
          <w:color w:val="181818"/>
          <w:sz w:val="28"/>
          <w:szCs w:val="28"/>
          <w:lang w:eastAsia="ru-RU"/>
        </w:rPr>
      </w:pPr>
    </w:p>
    <w:p w:rsidR="00B33075" w:rsidRPr="00391244" w:rsidRDefault="00B33075" w:rsidP="00B33075">
      <w:pPr>
        <w:tabs>
          <w:tab w:val="left" w:pos="284"/>
        </w:tabs>
        <w:spacing w:after="0"/>
        <w:ind w:left="-567" w:firstLine="283"/>
        <w:jc w:val="center"/>
        <w:rPr>
          <w:rFonts w:ascii="Times New Roman" w:hAnsi="Times New Roman"/>
          <w:b/>
          <w:sz w:val="28"/>
          <w:szCs w:val="28"/>
        </w:rPr>
      </w:pPr>
      <w:r w:rsidRPr="00391244">
        <w:rPr>
          <w:rFonts w:ascii="Times New Roman" w:hAnsi="Times New Roman"/>
          <w:b/>
          <w:sz w:val="28"/>
          <w:szCs w:val="28"/>
        </w:rPr>
        <w:t xml:space="preserve">Тестовые задания по разделу </w:t>
      </w:r>
      <w:r w:rsidR="00000D43">
        <w:rPr>
          <w:rFonts w:ascii="Times New Roman" w:hAnsi="Times New Roman"/>
          <w:b/>
          <w:sz w:val="28"/>
          <w:szCs w:val="28"/>
        </w:rPr>
        <w:t>5,6</w:t>
      </w:r>
    </w:p>
    <w:p w:rsidR="00B33075" w:rsidRPr="00391244" w:rsidRDefault="00B33075" w:rsidP="00B33075">
      <w:pPr>
        <w:spacing w:after="0" w:line="240" w:lineRule="auto"/>
        <w:jc w:val="both"/>
        <w:rPr>
          <w:rFonts w:ascii="Times New Roman" w:hAnsi="Times New Roman"/>
          <w:b/>
          <w:bCs/>
          <w:sz w:val="28"/>
          <w:szCs w:val="28"/>
        </w:rPr>
      </w:pPr>
    </w:p>
    <w:p w:rsidR="00B33075" w:rsidRPr="00391244" w:rsidRDefault="00B33075" w:rsidP="00B33075">
      <w:pPr>
        <w:spacing w:after="0" w:line="240" w:lineRule="auto"/>
        <w:jc w:val="both"/>
        <w:rPr>
          <w:rFonts w:ascii="Times New Roman" w:hAnsi="Times New Roman"/>
          <w:bCs/>
          <w:sz w:val="28"/>
          <w:szCs w:val="28"/>
          <w:u w:val="single"/>
        </w:rPr>
      </w:pPr>
      <w:r w:rsidRPr="00391244">
        <w:rPr>
          <w:rFonts w:ascii="Times New Roman" w:hAnsi="Times New Roman"/>
          <w:bCs/>
          <w:sz w:val="28"/>
          <w:szCs w:val="28"/>
          <w:u w:val="single"/>
        </w:rPr>
        <w:t xml:space="preserve">46 </w:t>
      </w:r>
      <w:r w:rsidRPr="00391244">
        <w:rPr>
          <w:rFonts w:ascii="Times New Roman" w:hAnsi="Times New Roman"/>
          <w:sz w:val="28"/>
          <w:szCs w:val="28"/>
          <w:u w:val="single"/>
        </w:rPr>
        <w:t>Как расшифровывается аббревиатура САПР?</w:t>
      </w:r>
    </w:p>
    <w:p w:rsidR="00B33075" w:rsidRPr="00391244" w:rsidRDefault="00B33075" w:rsidP="00B33075">
      <w:pPr>
        <w:spacing w:after="0" w:line="240" w:lineRule="auto"/>
        <w:jc w:val="both"/>
        <w:rPr>
          <w:rFonts w:ascii="Times New Roman" w:hAnsi="Times New Roman"/>
          <w:sz w:val="28"/>
          <w:szCs w:val="28"/>
        </w:rPr>
      </w:pPr>
      <w:r w:rsidRPr="00391244">
        <w:rPr>
          <w:rFonts w:ascii="Times New Roman" w:hAnsi="Times New Roman"/>
          <w:sz w:val="28"/>
          <w:szCs w:val="28"/>
        </w:rPr>
        <w:t>1.  Система автоматизирования проекторов</w:t>
      </w:r>
    </w:p>
    <w:p w:rsidR="00B33075" w:rsidRPr="00391244" w:rsidRDefault="00B33075" w:rsidP="00B33075">
      <w:pPr>
        <w:spacing w:after="0" w:line="240" w:lineRule="auto"/>
        <w:jc w:val="both"/>
        <w:rPr>
          <w:rFonts w:ascii="Times New Roman" w:hAnsi="Times New Roman"/>
          <w:b/>
          <w:sz w:val="28"/>
          <w:szCs w:val="28"/>
        </w:rPr>
      </w:pPr>
      <w:r w:rsidRPr="00391244">
        <w:rPr>
          <w:rFonts w:ascii="Times New Roman" w:hAnsi="Times New Roman"/>
          <w:b/>
          <w:sz w:val="28"/>
          <w:szCs w:val="28"/>
        </w:rPr>
        <w:t>2.  Системы автоматизированного проектирования.</w:t>
      </w:r>
    </w:p>
    <w:p w:rsidR="00B33075" w:rsidRPr="00391244" w:rsidRDefault="00B33075" w:rsidP="00B33075">
      <w:pPr>
        <w:spacing w:after="0" w:line="240" w:lineRule="auto"/>
        <w:jc w:val="both"/>
        <w:rPr>
          <w:rFonts w:ascii="Times New Roman" w:eastAsia="Calibri" w:hAnsi="Times New Roman"/>
          <w:sz w:val="28"/>
          <w:szCs w:val="28"/>
        </w:rPr>
      </w:pPr>
      <w:r w:rsidRPr="00391244">
        <w:rPr>
          <w:rFonts w:ascii="Times New Roman" w:hAnsi="Times New Roman"/>
          <w:sz w:val="28"/>
          <w:szCs w:val="28"/>
        </w:rPr>
        <w:t>3.  Система автоматического построение рельефа</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47. Что служит основной средой передачи данных в интегрированную информационную среду?</w:t>
      </w:r>
    </w:p>
    <w:p w:rsidR="00B33075" w:rsidRPr="00391244" w:rsidRDefault="00B33075" w:rsidP="00B33075">
      <w:pPr>
        <w:autoSpaceDE w:val="0"/>
        <w:autoSpaceDN w:val="0"/>
        <w:adjustRightInd w:val="0"/>
        <w:spacing w:after="0" w:line="240" w:lineRule="auto"/>
        <w:jc w:val="both"/>
        <w:rPr>
          <w:rFonts w:ascii="Times New Roman" w:hAnsi="Times New Roman"/>
          <w:b/>
          <w:bCs/>
          <w:color w:val="000000"/>
          <w:sz w:val="28"/>
          <w:szCs w:val="28"/>
          <w:shd w:val="clear" w:color="auto" w:fill="FFFFFF"/>
        </w:rPr>
      </w:pPr>
      <w:r w:rsidRPr="00391244">
        <w:rPr>
          <w:rFonts w:ascii="Times New Roman" w:hAnsi="Times New Roman"/>
          <w:b/>
          <w:bCs/>
          <w:color w:val="000000"/>
          <w:sz w:val="28"/>
          <w:szCs w:val="28"/>
          <w:shd w:val="clear" w:color="auto" w:fill="FFFFFF"/>
        </w:rPr>
        <w:t>1. интернет</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2. локальная сеть</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3. аналоговые носители</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48. Должны ли быть стандартизованы данные в интегрированной информационной среде?</w:t>
      </w:r>
    </w:p>
    <w:p w:rsidR="00B33075" w:rsidRPr="00391244" w:rsidRDefault="00B33075" w:rsidP="00B33075">
      <w:pPr>
        <w:autoSpaceDE w:val="0"/>
        <w:autoSpaceDN w:val="0"/>
        <w:adjustRightInd w:val="0"/>
        <w:spacing w:after="0" w:line="240" w:lineRule="auto"/>
        <w:jc w:val="both"/>
        <w:rPr>
          <w:rFonts w:ascii="Times New Roman" w:hAnsi="Times New Roman"/>
          <w:b/>
          <w:bCs/>
          <w:color w:val="000000"/>
          <w:sz w:val="28"/>
          <w:szCs w:val="28"/>
          <w:shd w:val="clear" w:color="auto" w:fill="FFFFFF"/>
        </w:rPr>
      </w:pPr>
      <w:r w:rsidRPr="00391244">
        <w:rPr>
          <w:rFonts w:ascii="Times New Roman" w:hAnsi="Times New Roman"/>
          <w:b/>
          <w:bCs/>
          <w:color w:val="000000"/>
          <w:sz w:val="28"/>
          <w:szCs w:val="28"/>
          <w:shd w:val="clear" w:color="auto" w:fill="FFFFFF"/>
        </w:rPr>
        <w:t>1. все данные должны быть стандартизованы</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2. стандартизация данных не предусмотрена</w:t>
      </w:r>
    </w:p>
    <w:p w:rsidR="00B33075" w:rsidRPr="00391244" w:rsidRDefault="00B33075" w:rsidP="00B33075">
      <w:pPr>
        <w:autoSpaceDE w:val="0"/>
        <w:autoSpaceDN w:val="0"/>
        <w:adjustRightInd w:val="0"/>
        <w:spacing w:after="0" w:line="240" w:lineRule="auto"/>
        <w:jc w:val="both"/>
        <w:rPr>
          <w:rFonts w:ascii="Times New Roman" w:hAnsi="Times New Roman"/>
          <w:sz w:val="28"/>
          <w:szCs w:val="28"/>
        </w:rPr>
      </w:pPr>
      <w:r w:rsidRPr="00391244">
        <w:rPr>
          <w:rFonts w:ascii="Times New Roman" w:hAnsi="Times New Roman"/>
          <w:color w:val="000000"/>
          <w:sz w:val="28"/>
          <w:szCs w:val="28"/>
          <w:shd w:val="clear" w:color="auto" w:fill="FFFFFF"/>
        </w:rPr>
        <w:t>3. стандартизация данных частична</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49. Укажите правильное определение CAD-систем</w:t>
      </w:r>
    </w:p>
    <w:p w:rsidR="00B33075" w:rsidRPr="00391244" w:rsidRDefault="00B33075" w:rsidP="00B33075">
      <w:pPr>
        <w:autoSpaceDE w:val="0"/>
        <w:autoSpaceDN w:val="0"/>
        <w:adjustRightInd w:val="0"/>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1. автоматизированный инженерный анализ изделия</w:t>
      </w:r>
    </w:p>
    <w:p w:rsidR="00B33075" w:rsidRPr="00391244" w:rsidRDefault="00B33075" w:rsidP="00B33075">
      <w:pPr>
        <w:autoSpaceDE w:val="0"/>
        <w:autoSpaceDN w:val="0"/>
        <w:adjustRightInd w:val="0"/>
        <w:spacing w:after="0" w:line="240" w:lineRule="auto"/>
        <w:jc w:val="both"/>
        <w:rPr>
          <w:rFonts w:ascii="Times New Roman" w:hAnsi="Times New Roman"/>
          <w:sz w:val="28"/>
          <w:szCs w:val="28"/>
        </w:rPr>
      </w:pPr>
      <w:r w:rsidRPr="00391244">
        <w:rPr>
          <w:rFonts w:ascii="Times New Roman" w:hAnsi="Times New Roman"/>
          <w:b/>
          <w:bCs/>
          <w:color w:val="000000"/>
          <w:sz w:val="28"/>
          <w:szCs w:val="28"/>
          <w:shd w:val="clear" w:color="auto" w:fill="FFFFFF"/>
        </w:rPr>
        <w:t>2. автоматизированное черчение, система автоматизированного черчения</w:t>
      </w:r>
      <w:r w:rsidRPr="00391244">
        <w:rPr>
          <w:rFonts w:ascii="Times New Roman" w:hAnsi="Times New Roman"/>
          <w:color w:val="000000"/>
          <w:sz w:val="28"/>
          <w:szCs w:val="28"/>
        </w:rPr>
        <w:br/>
      </w:r>
      <w:r w:rsidRPr="00391244">
        <w:rPr>
          <w:rFonts w:ascii="Times New Roman" w:hAnsi="Times New Roman"/>
          <w:color w:val="000000"/>
          <w:sz w:val="28"/>
          <w:szCs w:val="28"/>
          <w:shd w:val="clear" w:color="auto" w:fill="FFFFFF"/>
        </w:rPr>
        <w:t>3. программные продукты для изготовления изделия</w:t>
      </w:r>
    </w:p>
    <w:p w:rsidR="00B33075" w:rsidRPr="00391244" w:rsidRDefault="00B33075" w:rsidP="00B33075">
      <w:pPr>
        <w:spacing w:after="0" w:line="240" w:lineRule="auto"/>
        <w:jc w:val="both"/>
        <w:rPr>
          <w:rFonts w:ascii="Times New Roman" w:hAnsi="Times New Roman"/>
          <w:color w:val="000000"/>
          <w:sz w:val="28"/>
          <w:szCs w:val="28"/>
          <w:u w:val="single"/>
          <w:shd w:val="clear" w:color="auto" w:fill="FFFFFF"/>
        </w:rPr>
      </w:pPr>
      <w:r w:rsidRPr="00391244">
        <w:rPr>
          <w:rFonts w:ascii="Times New Roman" w:hAnsi="Times New Roman"/>
          <w:color w:val="000000"/>
          <w:sz w:val="28"/>
          <w:szCs w:val="28"/>
          <w:u w:val="single"/>
          <w:shd w:val="clear" w:color="auto" w:fill="FFFFFF"/>
        </w:rPr>
        <w:t>50. Как расшифровывается аббревиатура ЕСКД?</w:t>
      </w:r>
    </w:p>
    <w:p w:rsidR="00B33075" w:rsidRPr="00391244" w:rsidRDefault="00B33075" w:rsidP="00B33075">
      <w:pPr>
        <w:spacing w:after="0" w:line="240" w:lineRule="auto"/>
        <w:jc w:val="both"/>
        <w:rPr>
          <w:rFonts w:ascii="Times New Roman" w:hAnsi="Times New Roman"/>
          <w:sz w:val="28"/>
          <w:szCs w:val="28"/>
        </w:rPr>
      </w:pPr>
      <w:r w:rsidRPr="00391244">
        <w:rPr>
          <w:rFonts w:ascii="Times New Roman" w:hAnsi="Times New Roman"/>
          <w:sz w:val="28"/>
          <w:szCs w:val="28"/>
          <w:shd w:val="clear" w:color="auto" w:fill="FFFFFF"/>
        </w:rPr>
        <w:t>1) </w:t>
      </w:r>
      <w:hyperlink r:id="rId24" w:tooltip="Матрица ответов на задания школьного этапа всероссийской олимпиады школьников по экологии, 2021-2022 уч год" w:history="1">
        <w:r w:rsidRPr="00391244">
          <w:rPr>
            <w:rStyle w:val="af8"/>
            <w:rFonts w:ascii="Times New Roman" w:hAnsi="Times New Roman"/>
            <w:color w:val="auto"/>
            <w:sz w:val="28"/>
            <w:szCs w:val="28"/>
            <w:u w:val="none"/>
            <w:shd w:val="clear" w:color="auto" w:fill="FFFFFF"/>
          </w:rPr>
          <w:t>правильный ответ отсутствует</w:t>
        </w:r>
      </w:hyperlink>
    </w:p>
    <w:p w:rsidR="00B33075" w:rsidRPr="00391244" w:rsidRDefault="00B33075" w:rsidP="00B33075">
      <w:pPr>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2) единая система конструктивных документов</w:t>
      </w:r>
    </w:p>
    <w:p w:rsidR="00B33075" w:rsidRPr="00391244" w:rsidRDefault="00B33075" w:rsidP="00B33075">
      <w:pPr>
        <w:spacing w:after="0" w:line="240" w:lineRule="auto"/>
        <w:jc w:val="both"/>
        <w:rPr>
          <w:rFonts w:ascii="Times New Roman" w:hAnsi="Times New Roman"/>
          <w:color w:val="000000"/>
          <w:sz w:val="28"/>
          <w:szCs w:val="28"/>
          <w:shd w:val="clear" w:color="auto" w:fill="FFFFFF"/>
        </w:rPr>
      </w:pPr>
      <w:r w:rsidRPr="00391244">
        <w:rPr>
          <w:rFonts w:ascii="Times New Roman" w:hAnsi="Times New Roman"/>
          <w:color w:val="000000"/>
          <w:sz w:val="28"/>
          <w:szCs w:val="28"/>
          <w:shd w:val="clear" w:color="auto" w:fill="FFFFFF"/>
        </w:rPr>
        <w:t>3) единственная система конструкторской документации</w:t>
      </w:r>
    </w:p>
    <w:p w:rsidR="00B33075" w:rsidRDefault="00B33075" w:rsidP="00B33075">
      <w:pPr>
        <w:spacing w:after="0" w:line="240" w:lineRule="auto"/>
        <w:jc w:val="both"/>
        <w:rPr>
          <w:rFonts w:ascii="Times New Roman" w:hAnsi="Times New Roman"/>
          <w:b/>
          <w:bCs/>
          <w:color w:val="000000"/>
          <w:sz w:val="28"/>
          <w:szCs w:val="28"/>
          <w:shd w:val="clear" w:color="auto" w:fill="FFFFFF"/>
        </w:rPr>
      </w:pPr>
      <w:r w:rsidRPr="00391244">
        <w:rPr>
          <w:rFonts w:ascii="Times New Roman" w:hAnsi="Times New Roman"/>
          <w:b/>
          <w:bCs/>
          <w:color w:val="000000"/>
          <w:sz w:val="28"/>
          <w:szCs w:val="28"/>
          <w:shd w:val="clear" w:color="auto" w:fill="FFFFFF"/>
        </w:rPr>
        <w:t>4) единая система конструкторской документации</w:t>
      </w:r>
    </w:p>
    <w:p w:rsidR="00391244" w:rsidRPr="00580492" w:rsidRDefault="00391244" w:rsidP="00391244">
      <w:pPr>
        <w:spacing w:after="0"/>
        <w:jc w:val="both"/>
        <w:rPr>
          <w:rFonts w:ascii="Times New Roman" w:hAnsi="Times New Roman"/>
          <w:sz w:val="28"/>
          <w:szCs w:val="28"/>
          <w:u w:val="single"/>
        </w:rPr>
      </w:pPr>
      <w:r>
        <w:rPr>
          <w:rFonts w:ascii="Times New Roman" w:hAnsi="Times New Roman"/>
          <w:sz w:val="28"/>
          <w:szCs w:val="28"/>
          <w:u w:val="single"/>
        </w:rPr>
        <w:lastRenderedPageBreak/>
        <w:t>51</w:t>
      </w:r>
      <w:r w:rsidRPr="00580492">
        <w:rPr>
          <w:rFonts w:ascii="Times New Roman" w:hAnsi="Times New Roman"/>
          <w:sz w:val="28"/>
          <w:szCs w:val="28"/>
          <w:u w:val="single"/>
        </w:rPr>
        <w:t xml:space="preserve"> </w:t>
      </w:r>
      <w:r>
        <w:rPr>
          <w:rFonts w:ascii="Times New Roman" w:hAnsi="Times New Roman"/>
          <w:sz w:val="28"/>
          <w:szCs w:val="28"/>
          <w:u w:val="single"/>
        </w:rPr>
        <w:t xml:space="preserve">Определите соответствие </w:t>
      </w:r>
      <w:r w:rsidRPr="00580492">
        <w:rPr>
          <w:rFonts w:ascii="Times New Roman" w:hAnsi="Times New Roman"/>
          <w:sz w:val="28"/>
          <w:szCs w:val="28"/>
          <w:u w:val="single"/>
        </w:rPr>
        <w:t xml:space="preserve"> </w:t>
      </w:r>
    </w:p>
    <w:p w:rsidR="00391244" w:rsidRDefault="00391244" w:rsidP="00391244">
      <w:pPr>
        <w:spacing w:after="0"/>
        <w:ind w:firstLine="567"/>
        <w:jc w:val="both"/>
        <w:rPr>
          <w:rFonts w:ascii="Times New Roman" w:hAnsi="Times New Roman"/>
          <w:sz w:val="28"/>
          <w:szCs w:val="28"/>
        </w:rPr>
        <w:sectPr w:rsidR="00391244" w:rsidSect="00391244">
          <w:footerReference w:type="default" r:id="rId25"/>
          <w:type w:val="continuous"/>
          <w:pgSz w:w="11906" w:h="16838"/>
          <w:pgMar w:top="1134" w:right="850" w:bottom="1134" w:left="1701" w:header="709" w:footer="709" w:gutter="0"/>
          <w:cols w:space="720"/>
          <w:docGrid w:linePitch="299"/>
        </w:sectPr>
      </w:pPr>
    </w:p>
    <w:p w:rsidR="00391244" w:rsidRPr="006B1F14" w:rsidRDefault="00391244" w:rsidP="00391244">
      <w:pPr>
        <w:spacing w:after="0"/>
        <w:ind w:firstLine="567"/>
        <w:jc w:val="both"/>
        <w:rPr>
          <w:rFonts w:ascii="Times New Roman" w:hAnsi="Times New Roman"/>
          <w:sz w:val="28"/>
          <w:szCs w:val="28"/>
        </w:rPr>
      </w:pPr>
      <w:r w:rsidRPr="006B1F14">
        <w:rPr>
          <w:rFonts w:ascii="Times New Roman" w:hAnsi="Times New Roman"/>
          <w:sz w:val="28"/>
          <w:szCs w:val="28"/>
        </w:rPr>
        <w:lastRenderedPageBreak/>
        <w:t xml:space="preserve">1. </w:t>
      </w:r>
      <w:r>
        <w:rPr>
          <w:rFonts w:ascii="Times New Roman" w:hAnsi="Times New Roman"/>
          <w:sz w:val="28"/>
          <w:szCs w:val="28"/>
        </w:rPr>
        <w:t>Фасад</w:t>
      </w:r>
      <w:r w:rsidRPr="006B1F14">
        <w:rPr>
          <w:rFonts w:ascii="Times New Roman" w:hAnsi="Times New Roman"/>
          <w:sz w:val="28"/>
          <w:szCs w:val="28"/>
        </w:rPr>
        <w:t xml:space="preserve"> </w:t>
      </w:r>
    </w:p>
    <w:p w:rsidR="00391244" w:rsidRDefault="00391244" w:rsidP="00391244">
      <w:pPr>
        <w:spacing w:after="0"/>
        <w:ind w:firstLine="567"/>
        <w:jc w:val="both"/>
        <w:rPr>
          <w:rFonts w:ascii="Times New Roman" w:hAnsi="Times New Roman"/>
          <w:sz w:val="28"/>
          <w:szCs w:val="28"/>
        </w:rPr>
      </w:pPr>
      <w:r w:rsidRPr="006B1F14">
        <w:rPr>
          <w:rFonts w:ascii="Times New Roman" w:hAnsi="Times New Roman"/>
          <w:sz w:val="28"/>
          <w:szCs w:val="28"/>
        </w:rPr>
        <w:t xml:space="preserve">2. </w:t>
      </w:r>
      <w:r>
        <w:rPr>
          <w:rFonts w:ascii="Times New Roman" w:hAnsi="Times New Roman"/>
          <w:sz w:val="28"/>
          <w:szCs w:val="28"/>
        </w:rPr>
        <w:t>План здания</w:t>
      </w:r>
      <w:r w:rsidRPr="006B1F14">
        <w:rPr>
          <w:rFonts w:ascii="Times New Roman" w:hAnsi="Times New Roman"/>
          <w:sz w:val="28"/>
          <w:szCs w:val="28"/>
        </w:rPr>
        <w:t xml:space="preserve"> </w:t>
      </w:r>
    </w:p>
    <w:p w:rsidR="00391244" w:rsidRDefault="00391244" w:rsidP="00391244">
      <w:pPr>
        <w:spacing w:after="0"/>
        <w:ind w:firstLine="567"/>
        <w:jc w:val="both"/>
        <w:rPr>
          <w:rFonts w:ascii="Times New Roman" w:hAnsi="Times New Roman"/>
          <w:sz w:val="28"/>
          <w:szCs w:val="28"/>
        </w:rPr>
      </w:pPr>
      <w:r>
        <w:rPr>
          <w:rFonts w:ascii="Times New Roman" w:hAnsi="Times New Roman"/>
          <w:sz w:val="28"/>
          <w:szCs w:val="28"/>
        </w:rPr>
        <w:t>3. Разрез здания</w:t>
      </w: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Default="00391244" w:rsidP="00391244">
      <w:pPr>
        <w:spacing w:after="0"/>
        <w:ind w:firstLine="567"/>
        <w:jc w:val="both"/>
        <w:rPr>
          <w:rFonts w:ascii="Times New Roman" w:hAnsi="Times New Roman"/>
          <w:sz w:val="28"/>
          <w:szCs w:val="28"/>
        </w:rPr>
      </w:pPr>
    </w:p>
    <w:p w:rsidR="00391244" w:rsidRPr="006B1F14" w:rsidRDefault="00391244" w:rsidP="00391244">
      <w:pPr>
        <w:spacing w:after="0"/>
        <w:ind w:firstLine="567"/>
        <w:jc w:val="both"/>
        <w:rPr>
          <w:rFonts w:ascii="Times New Roman" w:hAnsi="Times New Roman"/>
          <w:sz w:val="28"/>
          <w:szCs w:val="28"/>
        </w:rPr>
      </w:pPr>
    </w:p>
    <w:p w:rsidR="00391244" w:rsidRPr="006B1F14" w:rsidRDefault="00391244" w:rsidP="00391244">
      <w:pPr>
        <w:spacing w:after="0"/>
        <w:ind w:firstLine="567"/>
        <w:jc w:val="both"/>
        <w:rPr>
          <w:rFonts w:ascii="Times New Roman" w:hAnsi="Times New Roman"/>
          <w:sz w:val="28"/>
          <w:szCs w:val="28"/>
        </w:rPr>
      </w:pPr>
      <w:r>
        <w:rPr>
          <w:rFonts w:ascii="Times New Roman" w:hAnsi="Times New Roman"/>
          <w:sz w:val="28"/>
          <w:szCs w:val="28"/>
        </w:rPr>
        <w:lastRenderedPageBreak/>
        <w:t>1</w:t>
      </w:r>
      <w:r w:rsidRPr="006B1F14">
        <w:rPr>
          <w:rFonts w:ascii="Times New Roman" w:hAnsi="Times New Roman"/>
          <w:sz w:val="28"/>
          <w:szCs w:val="28"/>
        </w:rPr>
        <w:t xml:space="preserve">. </w:t>
      </w:r>
      <w:r w:rsidRPr="003376BA">
        <w:rPr>
          <w:rFonts w:ascii="Times New Roman" w:hAnsi="Times New Roman"/>
          <w:noProof/>
          <w:sz w:val="28"/>
          <w:szCs w:val="28"/>
          <w:lang w:eastAsia="ru-RU"/>
        </w:rPr>
        <w:drawing>
          <wp:inline distT="0" distB="0" distL="0" distR="0">
            <wp:extent cx="1948739" cy="1414324"/>
            <wp:effectExtent l="19050" t="0" r="0" b="0"/>
            <wp:docPr id="1" name="Рисунок 18" descr="Рисунок 10.1 – Фасад жилого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 10.1 – Фасад жилого дома"/>
                    <pic:cNvPicPr>
                      <a:picLocks noChangeAspect="1" noChangeArrowheads="1"/>
                    </pic:cNvPicPr>
                  </pic:nvPicPr>
                  <pic:blipFill>
                    <a:blip r:embed="rId26"/>
                    <a:srcRect l="38443" t="28291" r="21681" b="8403"/>
                    <a:stretch>
                      <a:fillRect/>
                    </a:stretch>
                  </pic:blipFill>
                  <pic:spPr bwMode="auto">
                    <a:xfrm>
                      <a:off x="0" y="0"/>
                      <a:ext cx="1949396" cy="1414801"/>
                    </a:xfrm>
                    <a:prstGeom prst="rect">
                      <a:avLst/>
                    </a:prstGeom>
                    <a:noFill/>
                    <a:ln w="9525">
                      <a:noFill/>
                      <a:miter lim="800000"/>
                      <a:headEnd/>
                      <a:tailEnd/>
                    </a:ln>
                  </pic:spPr>
                </pic:pic>
              </a:graphicData>
            </a:graphic>
          </wp:inline>
        </w:drawing>
      </w:r>
    </w:p>
    <w:p w:rsidR="00391244" w:rsidRDefault="00391244" w:rsidP="00391244">
      <w:pPr>
        <w:spacing w:after="0"/>
        <w:ind w:firstLine="567"/>
        <w:jc w:val="both"/>
        <w:rPr>
          <w:rFonts w:ascii="Times New Roman" w:hAnsi="Times New Roman"/>
          <w:b/>
          <w:sz w:val="28"/>
          <w:szCs w:val="28"/>
        </w:rPr>
      </w:pPr>
      <w:r>
        <w:rPr>
          <w:rFonts w:ascii="Times New Roman" w:hAnsi="Times New Roman"/>
          <w:b/>
          <w:sz w:val="28"/>
          <w:szCs w:val="28"/>
        </w:rPr>
        <w:t>2</w:t>
      </w:r>
      <w:r w:rsidRPr="00580492">
        <w:rPr>
          <w:rFonts w:ascii="Times New Roman" w:hAnsi="Times New Roman"/>
          <w:b/>
          <w:sz w:val="28"/>
          <w:szCs w:val="28"/>
        </w:rPr>
        <w:t xml:space="preserve">. </w:t>
      </w:r>
      <w:r w:rsidRPr="003376BA">
        <w:rPr>
          <w:rFonts w:ascii="Times New Roman" w:hAnsi="Times New Roman"/>
          <w:b/>
          <w:noProof/>
          <w:sz w:val="28"/>
          <w:szCs w:val="28"/>
          <w:lang w:eastAsia="ru-RU"/>
        </w:rPr>
        <w:drawing>
          <wp:inline distT="0" distB="0" distL="0" distR="0">
            <wp:extent cx="2095043" cy="1766882"/>
            <wp:effectExtent l="19050" t="0" r="457" b="0"/>
            <wp:docPr id="8" name="Рисунок 19" descr="Рисунок 10.2 – Пример плана эт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10.2 – Пример плана этажа"/>
                    <pic:cNvPicPr>
                      <a:picLocks noChangeAspect="1" noChangeArrowheads="1"/>
                    </pic:cNvPicPr>
                  </pic:nvPicPr>
                  <pic:blipFill>
                    <a:blip r:embed="rId27"/>
                    <a:srcRect t="7961"/>
                    <a:stretch>
                      <a:fillRect/>
                    </a:stretch>
                  </pic:blipFill>
                  <pic:spPr bwMode="auto">
                    <a:xfrm>
                      <a:off x="0" y="0"/>
                      <a:ext cx="2095823" cy="1767540"/>
                    </a:xfrm>
                    <a:prstGeom prst="rect">
                      <a:avLst/>
                    </a:prstGeom>
                    <a:noFill/>
                    <a:ln w="9525">
                      <a:noFill/>
                      <a:miter lim="800000"/>
                      <a:headEnd/>
                      <a:tailEnd/>
                    </a:ln>
                  </pic:spPr>
                </pic:pic>
              </a:graphicData>
            </a:graphic>
          </wp:inline>
        </w:drawing>
      </w:r>
    </w:p>
    <w:p w:rsidR="00391244" w:rsidRDefault="00391244" w:rsidP="00391244">
      <w:pPr>
        <w:spacing w:after="0"/>
        <w:ind w:firstLine="567"/>
        <w:jc w:val="both"/>
        <w:rPr>
          <w:rFonts w:ascii="Times New Roman" w:hAnsi="Times New Roman"/>
          <w:b/>
          <w:sz w:val="28"/>
          <w:szCs w:val="28"/>
        </w:rPr>
      </w:pPr>
      <w:r>
        <w:rPr>
          <w:rFonts w:ascii="Times New Roman" w:hAnsi="Times New Roman"/>
          <w:b/>
          <w:sz w:val="28"/>
          <w:szCs w:val="28"/>
        </w:rPr>
        <w:t>3.</w:t>
      </w:r>
      <w:r w:rsidRPr="003376BA">
        <w:rPr>
          <w:noProof/>
        </w:rPr>
        <w:t xml:space="preserve"> </w:t>
      </w:r>
      <w:r w:rsidRPr="003376BA">
        <w:rPr>
          <w:rFonts w:ascii="Times New Roman" w:hAnsi="Times New Roman"/>
          <w:b/>
          <w:noProof/>
          <w:sz w:val="28"/>
          <w:szCs w:val="28"/>
          <w:lang w:eastAsia="ru-RU"/>
        </w:rPr>
        <w:drawing>
          <wp:inline distT="0" distB="0" distL="0" distR="0">
            <wp:extent cx="2092147" cy="1035613"/>
            <wp:effectExtent l="19050" t="0" r="3353" b="0"/>
            <wp:docPr id="11" name="Рисунок 21" descr="Рисунок 10.4 – Пример разрез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 10.4 – Пример разреза здания"/>
                    <pic:cNvPicPr>
                      <a:picLocks noChangeAspect="1" noChangeArrowheads="1"/>
                    </pic:cNvPicPr>
                  </pic:nvPicPr>
                  <pic:blipFill>
                    <a:blip r:embed="rId28"/>
                    <a:srcRect/>
                    <a:stretch>
                      <a:fillRect/>
                    </a:stretch>
                  </pic:blipFill>
                  <pic:spPr bwMode="auto">
                    <a:xfrm>
                      <a:off x="0" y="0"/>
                      <a:ext cx="2091757" cy="1035420"/>
                    </a:xfrm>
                    <a:prstGeom prst="rect">
                      <a:avLst/>
                    </a:prstGeom>
                    <a:noFill/>
                    <a:ln w="9525">
                      <a:noFill/>
                      <a:miter lim="800000"/>
                      <a:headEnd/>
                      <a:tailEnd/>
                    </a:ln>
                  </pic:spPr>
                </pic:pic>
              </a:graphicData>
            </a:graphic>
          </wp:inline>
        </w:drawing>
      </w:r>
    </w:p>
    <w:p w:rsidR="00391244" w:rsidRDefault="00391244" w:rsidP="00391244">
      <w:pPr>
        <w:pStyle w:val="a6"/>
        <w:widowControl w:val="0"/>
        <w:tabs>
          <w:tab w:val="num" w:pos="284"/>
        </w:tabs>
        <w:spacing w:after="0"/>
        <w:ind w:left="0"/>
        <w:jc w:val="both"/>
        <w:rPr>
          <w:rFonts w:ascii="Times New Roman" w:hAnsi="Times New Roman"/>
          <w:sz w:val="28"/>
          <w:szCs w:val="28"/>
          <w:u w:val="single"/>
        </w:rPr>
        <w:sectPr w:rsidR="00391244" w:rsidSect="00A446D0">
          <w:type w:val="continuous"/>
          <w:pgSz w:w="11906" w:h="16838"/>
          <w:pgMar w:top="1134" w:right="850" w:bottom="1134" w:left="1701" w:header="709" w:footer="709" w:gutter="0"/>
          <w:cols w:num="2" w:space="720"/>
          <w:docGrid w:linePitch="299"/>
        </w:sectPr>
      </w:pPr>
    </w:p>
    <w:p w:rsidR="00391244" w:rsidRDefault="00391244" w:rsidP="00391244">
      <w:pPr>
        <w:tabs>
          <w:tab w:val="left" w:pos="284"/>
        </w:tabs>
        <w:spacing w:after="0"/>
        <w:ind w:left="-567" w:firstLine="283"/>
        <w:jc w:val="center"/>
        <w:rPr>
          <w:rFonts w:ascii="Times New Roman" w:hAnsi="Times New Roman"/>
          <w:b/>
          <w:sz w:val="28"/>
          <w:szCs w:val="28"/>
          <w:highlight w:val="yellow"/>
        </w:rPr>
      </w:pPr>
    </w:p>
    <w:p w:rsidR="00391244" w:rsidRPr="00B33075" w:rsidRDefault="00391244" w:rsidP="00391244">
      <w:pPr>
        <w:tabs>
          <w:tab w:val="left" w:pos="284"/>
        </w:tabs>
        <w:spacing w:after="0"/>
        <w:ind w:left="-567" w:firstLine="283"/>
        <w:jc w:val="center"/>
        <w:rPr>
          <w:rFonts w:ascii="Times New Roman" w:hAnsi="Times New Roman"/>
          <w:b/>
          <w:sz w:val="28"/>
          <w:szCs w:val="28"/>
          <w:highlight w:val="yellow"/>
        </w:rPr>
      </w:pPr>
    </w:p>
    <w:p w:rsidR="00391244" w:rsidRDefault="00391244" w:rsidP="00391244">
      <w:pPr>
        <w:spacing w:after="0" w:line="240" w:lineRule="auto"/>
        <w:jc w:val="both"/>
        <w:rPr>
          <w:rFonts w:ascii="Times New Roman" w:hAnsi="Times New Roman"/>
          <w:bCs/>
          <w:sz w:val="28"/>
          <w:szCs w:val="28"/>
          <w:u w:val="single"/>
        </w:rPr>
      </w:pPr>
      <w:r>
        <w:rPr>
          <w:rFonts w:ascii="Times New Roman" w:hAnsi="Times New Roman"/>
          <w:bCs/>
          <w:sz w:val="28"/>
          <w:szCs w:val="28"/>
          <w:u w:val="single"/>
        </w:rPr>
        <w:t>52</w:t>
      </w:r>
      <w:r w:rsidRPr="00256BD2">
        <w:rPr>
          <w:rFonts w:ascii="Times New Roman" w:hAnsi="Times New Roman"/>
          <w:bCs/>
          <w:sz w:val="28"/>
          <w:szCs w:val="28"/>
          <w:u w:val="single"/>
        </w:rPr>
        <w:t xml:space="preserve"> </w:t>
      </w:r>
      <w:r>
        <w:rPr>
          <w:rFonts w:ascii="Times New Roman" w:hAnsi="Times New Roman"/>
          <w:bCs/>
          <w:sz w:val="28"/>
          <w:szCs w:val="28"/>
          <w:u w:val="single"/>
        </w:rPr>
        <w:t>Соотнесите наименование материала и его графическое условное обозначение.</w:t>
      </w:r>
    </w:p>
    <w:p w:rsidR="00391244" w:rsidRDefault="00391244" w:rsidP="00391244">
      <w:pPr>
        <w:pStyle w:val="a6"/>
        <w:numPr>
          <w:ilvl w:val="0"/>
          <w:numId w:val="33"/>
        </w:numPr>
        <w:spacing w:after="0" w:line="240" w:lineRule="auto"/>
        <w:jc w:val="both"/>
        <w:rPr>
          <w:rFonts w:ascii="Times New Roman" w:hAnsi="Times New Roman"/>
          <w:bCs/>
          <w:sz w:val="28"/>
          <w:szCs w:val="28"/>
          <w:u w:val="single"/>
        </w:rPr>
        <w:sectPr w:rsidR="00391244" w:rsidSect="00B714C6">
          <w:type w:val="continuous"/>
          <w:pgSz w:w="11906" w:h="16838"/>
          <w:pgMar w:top="1134" w:right="850" w:bottom="1134" w:left="1701" w:header="709" w:footer="709" w:gutter="0"/>
          <w:cols w:space="720"/>
          <w:docGrid w:linePitch="299"/>
        </w:sectPr>
      </w:pPr>
    </w:p>
    <w:p w:rsidR="00391244" w:rsidRDefault="00391244" w:rsidP="00391244">
      <w:pPr>
        <w:pStyle w:val="a6"/>
        <w:numPr>
          <w:ilvl w:val="0"/>
          <w:numId w:val="33"/>
        </w:numPr>
        <w:spacing w:after="0" w:line="240" w:lineRule="auto"/>
        <w:jc w:val="both"/>
        <w:rPr>
          <w:rFonts w:ascii="Times New Roman" w:hAnsi="Times New Roman"/>
          <w:bCs/>
          <w:sz w:val="28"/>
          <w:szCs w:val="28"/>
          <w:u w:val="single"/>
        </w:rPr>
      </w:pPr>
      <w:r>
        <w:rPr>
          <w:rFonts w:ascii="Times New Roman" w:hAnsi="Times New Roman"/>
          <w:bCs/>
          <w:sz w:val="28"/>
          <w:szCs w:val="28"/>
          <w:u w:val="single"/>
        </w:rPr>
        <w:lastRenderedPageBreak/>
        <w:t>Металл</w:t>
      </w:r>
    </w:p>
    <w:p w:rsidR="00391244" w:rsidRDefault="00391244" w:rsidP="00391244">
      <w:pPr>
        <w:pStyle w:val="a6"/>
        <w:numPr>
          <w:ilvl w:val="0"/>
          <w:numId w:val="33"/>
        </w:numPr>
        <w:spacing w:after="0" w:line="240" w:lineRule="auto"/>
        <w:jc w:val="both"/>
        <w:rPr>
          <w:rFonts w:ascii="Times New Roman" w:hAnsi="Times New Roman"/>
          <w:bCs/>
          <w:sz w:val="28"/>
          <w:szCs w:val="28"/>
          <w:u w:val="single"/>
        </w:rPr>
      </w:pPr>
      <w:r>
        <w:rPr>
          <w:rFonts w:ascii="Times New Roman" w:hAnsi="Times New Roman"/>
          <w:bCs/>
          <w:sz w:val="28"/>
          <w:szCs w:val="28"/>
          <w:u w:val="single"/>
        </w:rPr>
        <w:t>Древесина</w:t>
      </w:r>
    </w:p>
    <w:p w:rsidR="00391244" w:rsidRDefault="00391244" w:rsidP="00391244">
      <w:pPr>
        <w:pStyle w:val="a6"/>
        <w:numPr>
          <w:ilvl w:val="0"/>
          <w:numId w:val="33"/>
        </w:numPr>
        <w:spacing w:after="0" w:line="240" w:lineRule="auto"/>
        <w:jc w:val="both"/>
        <w:rPr>
          <w:rFonts w:ascii="Times New Roman" w:hAnsi="Times New Roman"/>
          <w:bCs/>
          <w:sz w:val="28"/>
          <w:szCs w:val="28"/>
          <w:u w:val="single"/>
        </w:rPr>
      </w:pPr>
      <w:r>
        <w:rPr>
          <w:rFonts w:ascii="Times New Roman" w:hAnsi="Times New Roman"/>
          <w:bCs/>
          <w:sz w:val="28"/>
          <w:szCs w:val="28"/>
          <w:u w:val="single"/>
        </w:rPr>
        <w:t>Жидкость</w:t>
      </w: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Default="00391244" w:rsidP="00391244">
      <w:pPr>
        <w:spacing w:after="0" w:line="240" w:lineRule="auto"/>
        <w:jc w:val="both"/>
        <w:rPr>
          <w:rFonts w:ascii="Times New Roman" w:hAnsi="Times New Roman"/>
          <w:bCs/>
          <w:sz w:val="28"/>
          <w:szCs w:val="28"/>
          <w:u w:val="single"/>
        </w:rPr>
      </w:pPr>
    </w:p>
    <w:p w:rsidR="00391244" w:rsidRPr="002E2948" w:rsidRDefault="00391244" w:rsidP="00391244">
      <w:pPr>
        <w:spacing w:after="0" w:line="240" w:lineRule="auto"/>
        <w:jc w:val="both"/>
        <w:rPr>
          <w:rFonts w:ascii="Times New Roman" w:hAnsi="Times New Roman"/>
          <w:bCs/>
          <w:sz w:val="28"/>
          <w:szCs w:val="28"/>
          <w:u w:val="single"/>
        </w:rPr>
      </w:pPr>
    </w:p>
    <w:p w:rsidR="00391244" w:rsidRDefault="00391244" w:rsidP="00391244">
      <w:pPr>
        <w:pStyle w:val="a6"/>
        <w:numPr>
          <w:ilvl w:val="0"/>
          <w:numId w:val="34"/>
        </w:numPr>
        <w:spacing w:after="0" w:line="240" w:lineRule="auto"/>
        <w:jc w:val="both"/>
        <w:rPr>
          <w:rFonts w:ascii="Times New Roman" w:hAnsi="Times New Roman"/>
          <w:sz w:val="28"/>
          <w:szCs w:val="28"/>
          <w:u w:val="single"/>
        </w:rPr>
      </w:pPr>
      <w:r>
        <w:rPr>
          <w:noProof/>
          <w:lang w:eastAsia="ru-RU"/>
        </w:rPr>
        <w:lastRenderedPageBreak/>
        <w:drawing>
          <wp:inline distT="0" distB="0" distL="0" distR="0">
            <wp:extent cx="1246479" cy="797357"/>
            <wp:effectExtent l="19050" t="0" r="0" b="0"/>
            <wp:docPr id="12" name="Рисунок 1" descr="C:\Users\Zver\Downloads\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ownloads\page-28.jpg"/>
                    <pic:cNvPicPr>
                      <a:picLocks noChangeAspect="1" noChangeArrowheads="1"/>
                    </pic:cNvPicPr>
                  </pic:nvPicPr>
                  <pic:blipFill>
                    <a:blip r:embed="rId29"/>
                    <a:srcRect l="7808" t="22419" r="71202" b="60358"/>
                    <a:stretch>
                      <a:fillRect/>
                    </a:stretch>
                  </pic:blipFill>
                  <pic:spPr bwMode="auto">
                    <a:xfrm>
                      <a:off x="0" y="0"/>
                      <a:ext cx="1246479" cy="797357"/>
                    </a:xfrm>
                    <a:prstGeom prst="rect">
                      <a:avLst/>
                    </a:prstGeom>
                    <a:noFill/>
                    <a:ln w="9525">
                      <a:noFill/>
                      <a:miter lim="800000"/>
                      <a:headEnd/>
                      <a:tailEnd/>
                    </a:ln>
                  </pic:spPr>
                </pic:pic>
              </a:graphicData>
            </a:graphic>
          </wp:inline>
        </w:drawing>
      </w:r>
    </w:p>
    <w:p w:rsidR="00391244" w:rsidRDefault="00391244" w:rsidP="00391244">
      <w:pPr>
        <w:pStyle w:val="a6"/>
        <w:numPr>
          <w:ilvl w:val="0"/>
          <w:numId w:val="34"/>
        </w:numPr>
        <w:spacing w:after="0" w:line="240" w:lineRule="auto"/>
        <w:jc w:val="both"/>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1269390" cy="775411"/>
            <wp:effectExtent l="19050" t="0" r="6960" b="0"/>
            <wp:docPr id="14" name="Рисунок 2" descr="C:\Users\Zver\Downloads\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ver\Downloads\page-28.jpg"/>
                    <pic:cNvPicPr>
                      <a:picLocks noChangeAspect="1" noChangeArrowheads="1"/>
                    </pic:cNvPicPr>
                  </pic:nvPicPr>
                  <pic:blipFill>
                    <a:blip r:embed="rId29"/>
                    <a:srcRect l="61298" t="70412" r="17312" b="12778"/>
                    <a:stretch>
                      <a:fillRect/>
                    </a:stretch>
                  </pic:blipFill>
                  <pic:spPr bwMode="auto">
                    <a:xfrm>
                      <a:off x="0" y="0"/>
                      <a:ext cx="1269390" cy="775411"/>
                    </a:xfrm>
                    <a:prstGeom prst="rect">
                      <a:avLst/>
                    </a:prstGeom>
                    <a:noFill/>
                    <a:ln w="9525">
                      <a:noFill/>
                      <a:miter lim="800000"/>
                      <a:headEnd/>
                      <a:tailEnd/>
                    </a:ln>
                  </pic:spPr>
                </pic:pic>
              </a:graphicData>
            </a:graphic>
          </wp:inline>
        </w:drawing>
      </w:r>
    </w:p>
    <w:p w:rsidR="00391244" w:rsidRPr="00A30A8C" w:rsidRDefault="00391244" w:rsidP="00391244">
      <w:pPr>
        <w:pStyle w:val="a6"/>
        <w:numPr>
          <w:ilvl w:val="0"/>
          <w:numId w:val="34"/>
        </w:numPr>
        <w:spacing w:after="0" w:line="240" w:lineRule="auto"/>
        <w:jc w:val="both"/>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1246480" cy="823398"/>
            <wp:effectExtent l="19050" t="0" r="0" b="0"/>
            <wp:docPr id="15" name="Рисунок 3" descr="C:\Users\Zver\Downloads\p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ver\Downloads\page-28.jpg"/>
                    <pic:cNvPicPr>
                      <a:picLocks noChangeAspect="1" noChangeArrowheads="1"/>
                    </pic:cNvPicPr>
                  </pic:nvPicPr>
                  <pic:blipFill>
                    <a:blip r:embed="rId29"/>
                    <a:srcRect l="7931" t="70323" r="71132" b="12458"/>
                    <a:stretch>
                      <a:fillRect/>
                    </a:stretch>
                  </pic:blipFill>
                  <pic:spPr bwMode="auto">
                    <a:xfrm>
                      <a:off x="0" y="0"/>
                      <a:ext cx="1246480" cy="823398"/>
                    </a:xfrm>
                    <a:prstGeom prst="rect">
                      <a:avLst/>
                    </a:prstGeom>
                    <a:noFill/>
                    <a:ln w="9525">
                      <a:noFill/>
                      <a:miter lim="800000"/>
                      <a:headEnd/>
                      <a:tailEnd/>
                    </a:ln>
                  </pic:spPr>
                </pic:pic>
              </a:graphicData>
            </a:graphic>
          </wp:inline>
        </w:drawing>
      </w:r>
    </w:p>
    <w:p w:rsidR="00391244" w:rsidRDefault="00391244" w:rsidP="00391244">
      <w:pPr>
        <w:spacing w:after="0" w:line="240" w:lineRule="auto"/>
        <w:jc w:val="both"/>
        <w:rPr>
          <w:rFonts w:ascii="Times New Roman" w:hAnsi="Times New Roman"/>
          <w:sz w:val="28"/>
          <w:szCs w:val="28"/>
          <w:u w:val="single"/>
        </w:rPr>
        <w:sectPr w:rsidR="00391244" w:rsidSect="00A446D0">
          <w:type w:val="continuous"/>
          <w:pgSz w:w="11906" w:h="16838"/>
          <w:pgMar w:top="1134" w:right="850" w:bottom="1134" w:left="1701" w:header="709" w:footer="709" w:gutter="0"/>
          <w:cols w:num="2" w:space="720"/>
          <w:docGrid w:linePitch="299"/>
        </w:sectPr>
      </w:pPr>
    </w:p>
    <w:p w:rsidR="00391244" w:rsidRDefault="00391244" w:rsidP="00B33075">
      <w:pPr>
        <w:spacing w:after="0" w:line="240" w:lineRule="auto"/>
        <w:jc w:val="both"/>
        <w:rPr>
          <w:rFonts w:ascii="Times New Roman" w:hAnsi="Times New Roman"/>
          <w:b/>
          <w:bCs/>
          <w:color w:val="000000"/>
          <w:sz w:val="28"/>
          <w:szCs w:val="28"/>
          <w:shd w:val="clear" w:color="auto" w:fill="FFFFFF"/>
        </w:rPr>
      </w:pPr>
    </w:p>
    <w:p w:rsidR="00391244" w:rsidRDefault="00391244" w:rsidP="00B33075">
      <w:pPr>
        <w:spacing w:after="0" w:line="240" w:lineRule="auto"/>
        <w:jc w:val="both"/>
        <w:rPr>
          <w:rFonts w:ascii="Times New Roman" w:hAnsi="Times New Roman"/>
          <w:sz w:val="28"/>
          <w:szCs w:val="28"/>
        </w:rPr>
      </w:pPr>
    </w:p>
    <w:p w:rsidR="00391244" w:rsidRDefault="00391244" w:rsidP="00B33075">
      <w:pPr>
        <w:spacing w:after="0" w:line="240" w:lineRule="auto"/>
        <w:jc w:val="both"/>
        <w:rPr>
          <w:rFonts w:ascii="Times New Roman" w:hAnsi="Times New Roman"/>
          <w:sz w:val="28"/>
          <w:szCs w:val="28"/>
        </w:rPr>
      </w:pPr>
    </w:p>
    <w:p w:rsidR="00000D43" w:rsidRDefault="00000D43" w:rsidP="00B33075">
      <w:pPr>
        <w:spacing w:after="0" w:line="240" w:lineRule="auto"/>
        <w:jc w:val="both"/>
        <w:rPr>
          <w:rFonts w:ascii="Times New Roman" w:hAnsi="Times New Roman"/>
          <w:sz w:val="28"/>
          <w:szCs w:val="28"/>
        </w:rPr>
      </w:pPr>
    </w:p>
    <w:p w:rsidR="00000D43" w:rsidRPr="003B08B6" w:rsidRDefault="00000D43" w:rsidP="00B33075">
      <w:pPr>
        <w:spacing w:after="0" w:line="240" w:lineRule="auto"/>
        <w:jc w:val="both"/>
        <w:rPr>
          <w:rFonts w:ascii="Times New Roman" w:hAnsi="Times New Roman"/>
          <w:sz w:val="28"/>
          <w:szCs w:val="28"/>
        </w:rPr>
      </w:pPr>
    </w:p>
    <w:p w:rsidR="006B1F14" w:rsidRPr="00E43044" w:rsidRDefault="006B1F14" w:rsidP="007E189F">
      <w:pPr>
        <w:tabs>
          <w:tab w:val="left" w:pos="0"/>
        </w:tabs>
        <w:spacing w:after="0" w:line="240" w:lineRule="auto"/>
        <w:jc w:val="both"/>
        <w:rPr>
          <w:rFonts w:ascii="Times New Roman" w:hAnsi="Times New Roman"/>
          <w:sz w:val="28"/>
          <w:szCs w:val="28"/>
        </w:rPr>
      </w:pPr>
    </w:p>
    <w:p w:rsidR="008C15D5" w:rsidRPr="004044DA" w:rsidRDefault="008C15D5" w:rsidP="008C15D5">
      <w:pPr>
        <w:tabs>
          <w:tab w:val="left" w:pos="0"/>
        </w:tabs>
        <w:spacing w:after="0" w:line="240" w:lineRule="auto"/>
        <w:jc w:val="both"/>
        <w:rPr>
          <w:rFonts w:ascii="Times New Roman" w:hAnsi="Times New Roman"/>
          <w:sz w:val="28"/>
          <w:szCs w:val="28"/>
        </w:rPr>
      </w:pPr>
      <w:r w:rsidRPr="004044DA">
        <w:rPr>
          <w:rFonts w:ascii="Times New Roman" w:hAnsi="Times New Roman"/>
          <w:sz w:val="28"/>
          <w:szCs w:val="28"/>
        </w:rPr>
        <w:lastRenderedPageBreak/>
        <w:t xml:space="preserve">Контролируемые компетенции </w:t>
      </w:r>
    </w:p>
    <w:p w:rsidR="00B02596" w:rsidRPr="00B02596" w:rsidRDefault="00B02596" w:rsidP="00B02596">
      <w:pPr>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01 </w:t>
      </w:r>
      <w:r w:rsidRPr="00B02596">
        <w:rPr>
          <w:rFonts w:ascii="Times New Roman" w:hAnsi="Times New Roman"/>
          <w:color w:val="000000"/>
          <w:sz w:val="28"/>
          <w:szCs w:val="28"/>
        </w:rPr>
        <w:t>Выбирать способы решения задач профессиональной деятельности применительно к различным контекстам</w:t>
      </w:r>
      <w:r w:rsidRPr="00B02596">
        <w:rPr>
          <w:rFonts w:ascii="Times New Roman" w:hAnsi="Times New Roman"/>
          <w:b/>
          <w:bCs/>
          <w:iCs/>
          <w:sz w:val="28"/>
          <w:szCs w:val="28"/>
        </w:rPr>
        <w:t xml:space="preserve"> </w:t>
      </w:r>
    </w:p>
    <w:p w:rsidR="00B02596" w:rsidRPr="00B02596" w:rsidRDefault="00B02596" w:rsidP="00B02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02 </w:t>
      </w:r>
      <w:r w:rsidRPr="00B02596">
        <w:rPr>
          <w:rFonts w:ascii="Times New Roman" w:hAnsi="Times New Roman"/>
          <w:color w:val="000000"/>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Pr="00B02596">
        <w:rPr>
          <w:rFonts w:ascii="Times New Roman" w:hAnsi="Times New Roman"/>
          <w:b/>
          <w:bCs/>
          <w:iCs/>
          <w:sz w:val="28"/>
          <w:szCs w:val="28"/>
        </w:rPr>
        <w:t xml:space="preserve"> </w:t>
      </w:r>
    </w:p>
    <w:p w:rsidR="00B02596" w:rsidRPr="00B02596" w:rsidRDefault="00B02596" w:rsidP="00B02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B02596">
        <w:rPr>
          <w:rFonts w:ascii="Times New Roman" w:hAnsi="Times New Roman"/>
          <w:color w:val="000000"/>
          <w:sz w:val="28"/>
          <w:szCs w:val="28"/>
        </w:rPr>
        <w:t>ОК 04 Эффективно взаимодействовать и работать в коллективе и команде</w:t>
      </w:r>
    </w:p>
    <w:p w:rsidR="00744BBC" w:rsidRPr="00744BBC" w:rsidRDefault="00744BBC" w:rsidP="00744BBC">
      <w:pPr>
        <w:spacing w:after="0" w:line="240" w:lineRule="auto"/>
        <w:jc w:val="both"/>
        <w:rPr>
          <w:rFonts w:ascii="Times New Roman" w:hAnsi="Times New Roman"/>
          <w:sz w:val="28"/>
          <w:szCs w:val="28"/>
        </w:rPr>
      </w:pPr>
      <w:r w:rsidRPr="00744BBC">
        <w:rPr>
          <w:rFonts w:ascii="Times New Roman" w:hAnsi="Times New Roman"/>
          <w:sz w:val="28"/>
          <w:szCs w:val="28"/>
        </w:rPr>
        <w:t xml:space="preserve">ПК 1.1. Выполнять различные виды геодезических съемок </w:t>
      </w:r>
    </w:p>
    <w:p w:rsidR="00744BBC" w:rsidRPr="00744BBC" w:rsidRDefault="00744BBC" w:rsidP="00744BBC">
      <w:pPr>
        <w:spacing w:after="0" w:line="240" w:lineRule="auto"/>
        <w:jc w:val="both"/>
        <w:rPr>
          <w:rFonts w:ascii="Times New Roman" w:hAnsi="Times New Roman"/>
          <w:sz w:val="28"/>
          <w:szCs w:val="28"/>
        </w:rPr>
      </w:pPr>
      <w:r w:rsidRPr="00744BBC">
        <w:rPr>
          <w:rFonts w:ascii="Times New Roman" w:hAnsi="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28756F" w:rsidRPr="003B279A" w:rsidRDefault="006B1F14" w:rsidP="0028756F">
      <w:pPr>
        <w:autoSpaceDE w:val="0"/>
        <w:autoSpaceDN w:val="0"/>
        <w:adjustRightInd w:val="0"/>
        <w:spacing w:before="120" w:after="120" w:line="360" w:lineRule="auto"/>
        <w:ind w:firstLine="702"/>
        <w:rPr>
          <w:rFonts w:ascii="Times New Roman" w:hAnsi="Times New Roman"/>
          <w:b/>
          <w:iCs/>
          <w:sz w:val="28"/>
          <w:szCs w:val="28"/>
          <w:u w:val="single"/>
        </w:rPr>
      </w:pPr>
      <w:r w:rsidRPr="003B279A">
        <w:rPr>
          <w:rFonts w:ascii="Times New Roman" w:hAnsi="Times New Roman"/>
          <w:b/>
          <w:iCs/>
          <w:sz w:val="28"/>
          <w:szCs w:val="28"/>
          <w:u w:val="single"/>
        </w:rPr>
        <w:t>К</w:t>
      </w:r>
      <w:r w:rsidR="0028756F" w:rsidRPr="003B279A">
        <w:rPr>
          <w:rFonts w:ascii="Times New Roman" w:hAnsi="Times New Roman"/>
          <w:b/>
          <w:iCs/>
          <w:sz w:val="28"/>
          <w:szCs w:val="28"/>
          <w:u w:val="single"/>
        </w:rPr>
        <w:t>лючи к тестам:</w:t>
      </w:r>
    </w:p>
    <w:p w:rsidR="0028756F" w:rsidRPr="003B279A" w:rsidRDefault="00580492" w:rsidP="0028756F">
      <w:pPr>
        <w:spacing w:before="200"/>
        <w:ind w:firstLine="720"/>
        <w:jc w:val="both"/>
        <w:rPr>
          <w:rFonts w:ascii="Times New Roman" w:hAnsi="Times New Roman"/>
          <w:b/>
          <w:sz w:val="28"/>
          <w:szCs w:val="28"/>
        </w:rPr>
      </w:pPr>
      <w:r w:rsidRPr="003B279A">
        <w:rPr>
          <w:rFonts w:ascii="Times New Roman" w:hAnsi="Times New Roman"/>
          <w:b/>
          <w:sz w:val="28"/>
          <w:szCs w:val="28"/>
        </w:rPr>
        <w:t xml:space="preserve">Раздел </w:t>
      </w:r>
      <w:r w:rsidR="0028756F" w:rsidRPr="003B279A">
        <w:rPr>
          <w:rFonts w:ascii="Times New Roman" w:hAnsi="Times New Roman"/>
          <w:b/>
          <w:sz w:val="28"/>
          <w:szCs w:val="28"/>
        </w:rPr>
        <w:t>1</w:t>
      </w:r>
    </w:p>
    <w:tbl>
      <w:tblPr>
        <w:tblW w:w="70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236"/>
        <w:gridCol w:w="241"/>
        <w:gridCol w:w="283"/>
        <w:gridCol w:w="284"/>
        <w:gridCol w:w="283"/>
        <w:gridCol w:w="284"/>
        <w:gridCol w:w="283"/>
        <w:gridCol w:w="284"/>
        <w:gridCol w:w="283"/>
        <w:gridCol w:w="426"/>
        <w:gridCol w:w="425"/>
        <w:gridCol w:w="425"/>
        <w:gridCol w:w="425"/>
        <w:gridCol w:w="426"/>
        <w:gridCol w:w="850"/>
      </w:tblGrid>
      <w:tr w:rsidR="007912BD" w:rsidRPr="003B279A" w:rsidTr="007912BD">
        <w:trPr>
          <w:cantSplit/>
          <w:trHeight w:val="604"/>
        </w:trPr>
        <w:tc>
          <w:tcPr>
            <w:tcW w:w="1650"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236"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241"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6</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7</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8</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9</w:t>
            </w:r>
          </w:p>
        </w:tc>
        <w:tc>
          <w:tcPr>
            <w:tcW w:w="426"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10</w:t>
            </w:r>
          </w:p>
        </w:tc>
        <w:tc>
          <w:tcPr>
            <w:tcW w:w="425"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tc>
        <w:tc>
          <w:tcPr>
            <w:tcW w:w="425"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tc>
        <w:tc>
          <w:tcPr>
            <w:tcW w:w="425"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13</w:t>
            </w:r>
          </w:p>
        </w:tc>
        <w:tc>
          <w:tcPr>
            <w:tcW w:w="426"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14</w:t>
            </w:r>
          </w:p>
        </w:tc>
        <w:tc>
          <w:tcPr>
            <w:tcW w:w="850"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15</w:t>
            </w:r>
          </w:p>
        </w:tc>
      </w:tr>
      <w:tr w:rsidR="007912BD" w:rsidRPr="003B279A" w:rsidTr="007912BD">
        <w:trPr>
          <w:cantSplit/>
          <w:trHeight w:val="1349"/>
        </w:trPr>
        <w:tc>
          <w:tcPr>
            <w:tcW w:w="1650"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236"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241"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4"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283" w:type="dxa"/>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426" w:type="dxa"/>
            <w:textDirection w:val="btLr"/>
            <w:vAlign w:val="center"/>
          </w:tcPr>
          <w:p w:rsidR="007912BD" w:rsidRPr="003B279A" w:rsidRDefault="007912BD" w:rsidP="007912BD">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градусах</w:t>
            </w:r>
          </w:p>
        </w:tc>
        <w:tc>
          <w:tcPr>
            <w:tcW w:w="425" w:type="dxa"/>
            <w:tcBorders>
              <w:bottom w:val="single" w:sz="4" w:space="0" w:color="auto"/>
            </w:tcBorders>
            <w:textDirection w:val="btLr"/>
            <w:vAlign w:val="center"/>
          </w:tcPr>
          <w:p w:rsidR="007912BD" w:rsidRPr="003B279A" w:rsidRDefault="007912BD" w:rsidP="007912BD">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да</w:t>
            </w:r>
          </w:p>
        </w:tc>
        <w:tc>
          <w:tcPr>
            <w:tcW w:w="425" w:type="dxa"/>
            <w:tcBorders>
              <w:bottom w:val="single" w:sz="4" w:space="0" w:color="auto"/>
            </w:tcBorders>
            <w:textDirection w:val="btLr"/>
            <w:vAlign w:val="center"/>
          </w:tcPr>
          <w:p w:rsidR="007912BD" w:rsidRPr="003B279A" w:rsidRDefault="007912BD" w:rsidP="007912BD">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радиус</w:t>
            </w:r>
          </w:p>
        </w:tc>
        <w:tc>
          <w:tcPr>
            <w:tcW w:w="425"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c>
          <w:tcPr>
            <w:tcW w:w="426"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850" w:type="dxa"/>
            <w:tcBorders>
              <w:bottom w:val="single" w:sz="4" w:space="0" w:color="auto"/>
            </w:tcBorders>
            <w:vAlign w:val="center"/>
          </w:tcPr>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3-1</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p w:rsidR="007912BD" w:rsidRPr="003B279A" w:rsidRDefault="007912BD" w:rsidP="007912BD">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5-4</w:t>
            </w:r>
          </w:p>
        </w:tc>
      </w:tr>
    </w:tbl>
    <w:p w:rsidR="00580492" w:rsidRPr="003B279A" w:rsidRDefault="00580492" w:rsidP="00580492">
      <w:pPr>
        <w:spacing w:before="200"/>
        <w:ind w:firstLine="720"/>
        <w:jc w:val="both"/>
        <w:rPr>
          <w:rFonts w:ascii="Times New Roman" w:hAnsi="Times New Roman"/>
          <w:b/>
          <w:sz w:val="28"/>
          <w:szCs w:val="28"/>
        </w:rPr>
      </w:pPr>
      <w:r w:rsidRPr="003B279A">
        <w:rPr>
          <w:rFonts w:ascii="Times New Roman" w:hAnsi="Times New Roman"/>
          <w:b/>
          <w:sz w:val="28"/>
          <w:szCs w:val="28"/>
        </w:rPr>
        <w:t>Раздел 2</w:t>
      </w:r>
    </w:p>
    <w:tbl>
      <w:tblPr>
        <w:tblW w:w="6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477"/>
        <w:gridCol w:w="425"/>
        <w:gridCol w:w="425"/>
        <w:gridCol w:w="426"/>
        <w:gridCol w:w="425"/>
        <w:gridCol w:w="425"/>
        <w:gridCol w:w="425"/>
        <w:gridCol w:w="426"/>
        <w:gridCol w:w="567"/>
        <w:gridCol w:w="425"/>
        <w:gridCol w:w="425"/>
      </w:tblGrid>
      <w:tr w:rsidR="003B279A" w:rsidRPr="003B279A" w:rsidTr="003B279A">
        <w:trPr>
          <w:cantSplit/>
          <w:trHeight w:val="604"/>
        </w:trPr>
        <w:tc>
          <w:tcPr>
            <w:tcW w:w="1650"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47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35</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36</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37</w:t>
            </w:r>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38</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39</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40</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41</w:t>
            </w:r>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42</w:t>
            </w:r>
          </w:p>
        </w:tc>
        <w:tc>
          <w:tcPr>
            <w:tcW w:w="56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43</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44</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tc>
      </w:tr>
      <w:tr w:rsidR="003B279A" w:rsidRPr="003B279A" w:rsidTr="003B279A">
        <w:trPr>
          <w:cantSplit/>
          <w:trHeight w:val="971"/>
        </w:trPr>
        <w:tc>
          <w:tcPr>
            <w:tcW w:w="1650"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47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сечение</w:t>
            </w:r>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вид</w:t>
            </w:r>
          </w:p>
        </w:tc>
        <w:tc>
          <w:tcPr>
            <w:tcW w:w="426"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56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3-1</w:t>
            </w:r>
          </w:p>
        </w:tc>
        <w:tc>
          <w:tcPr>
            <w:tcW w:w="425"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tc>
        <w:tc>
          <w:tcPr>
            <w:tcW w:w="425" w:type="dxa"/>
            <w:tcBorders>
              <w:bottom w:val="single" w:sz="4" w:space="0" w:color="auto"/>
            </w:tcBorders>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45</w:t>
            </w:r>
          </w:p>
        </w:tc>
      </w:tr>
    </w:tbl>
    <w:p w:rsidR="0028756F" w:rsidRPr="003B279A" w:rsidRDefault="0028756F" w:rsidP="008C15D5">
      <w:pPr>
        <w:tabs>
          <w:tab w:val="left" w:pos="0"/>
        </w:tabs>
        <w:spacing w:after="0" w:line="240" w:lineRule="auto"/>
        <w:jc w:val="both"/>
        <w:rPr>
          <w:rFonts w:ascii="Times New Roman" w:hAnsi="Times New Roman"/>
          <w:sz w:val="24"/>
          <w:szCs w:val="24"/>
        </w:rPr>
      </w:pPr>
    </w:p>
    <w:p w:rsidR="00391244" w:rsidRPr="003B279A" w:rsidRDefault="00391244" w:rsidP="00391244">
      <w:pPr>
        <w:spacing w:before="200"/>
        <w:ind w:firstLine="720"/>
        <w:jc w:val="both"/>
        <w:rPr>
          <w:rFonts w:ascii="Times New Roman" w:hAnsi="Times New Roman"/>
          <w:b/>
          <w:sz w:val="28"/>
          <w:szCs w:val="28"/>
        </w:rPr>
      </w:pPr>
      <w:r w:rsidRPr="003B279A">
        <w:rPr>
          <w:rFonts w:ascii="Times New Roman" w:hAnsi="Times New Roman"/>
          <w:b/>
          <w:sz w:val="28"/>
          <w:szCs w:val="28"/>
        </w:rPr>
        <w:t xml:space="preserve">Раздел </w:t>
      </w:r>
      <w:r w:rsidR="003B279A" w:rsidRPr="003B279A">
        <w:rPr>
          <w:rFonts w:ascii="Times New Roman" w:hAnsi="Times New Roman"/>
          <w:b/>
          <w:sz w:val="28"/>
          <w:szCs w:val="28"/>
        </w:rPr>
        <w:t>3</w:t>
      </w:r>
      <w:r w:rsidR="00744BBC">
        <w:rPr>
          <w:rFonts w:ascii="Times New Roman" w:hAnsi="Times New Roman"/>
          <w:b/>
          <w:sz w:val="28"/>
          <w:szCs w:val="28"/>
        </w:rPr>
        <w:t>,4</w:t>
      </w:r>
    </w:p>
    <w:tbl>
      <w:tblPr>
        <w:tblW w:w="62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67"/>
        <w:gridCol w:w="567"/>
        <w:gridCol w:w="425"/>
        <w:gridCol w:w="567"/>
        <w:gridCol w:w="426"/>
        <w:gridCol w:w="425"/>
        <w:gridCol w:w="567"/>
        <w:gridCol w:w="425"/>
        <w:gridCol w:w="425"/>
        <w:gridCol w:w="426"/>
      </w:tblGrid>
      <w:tr w:rsidR="00744BBC" w:rsidRPr="003B279A" w:rsidTr="00744BBC">
        <w:trPr>
          <w:cantSplit/>
          <w:trHeight w:val="604"/>
        </w:trPr>
        <w:tc>
          <w:tcPr>
            <w:tcW w:w="1418"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16</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17</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18</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19</w:t>
            </w:r>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20</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21</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22</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24</w:t>
            </w:r>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25</w:t>
            </w:r>
          </w:p>
        </w:tc>
      </w:tr>
      <w:tr w:rsidR="00744BBC" w:rsidRPr="003B279A" w:rsidTr="00744BBC">
        <w:trPr>
          <w:cantSplit/>
          <w:trHeight w:val="1349"/>
        </w:trPr>
        <w:tc>
          <w:tcPr>
            <w:tcW w:w="1418"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567" w:type="dxa"/>
            <w:textDirection w:val="btLr"/>
            <w:vAlign w:val="center"/>
          </w:tcPr>
          <w:p w:rsidR="00744BBC" w:rsidRPr="003B279A" w:rsidRDefault="00744BBC"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деталь</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567"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А-2</w:t>
            </w:r>
          </w:p>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Б-1</w:t>
            </w:r>
          </w:p>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В-3</w:t>
            </w:r>
          </w:p>
        </w:tc>
        <w:tc>
          <w:tcPr>
            <w:tcW w:w="425" w:type="dxa"/>
            <w:textDirection w:val="btLr"/>
            <w:vAlign w:val="center"/>
          </w:tcPr>
          <w:p w:rsidR="00744BBC" w:rsidRPr="003B279A" w:rsidRDefault="00744BBC"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Вид спереди</w:t>
            </w:r>
          </w:p>
        </w:tc>
        <w:tc>
          <w:tcPr>
            <w:tcW w:w="425"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в</w:t>
            </w:r>
          </w:p>
        </w:tc>
        <w:tc>
          <w:tcPr>
            <w:tcW w:w="426" w:type="dxa"/>
            <w:vAlign w:val="center"/>
          </w:tcPr>
          <w:p w:rsidR="00744BBC" w:rsidRPr="003B279A" w:rsidRDefault="00744BBC"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r>
      <w:tr w:rsidR="00744BBC" w:rsidRPr="003B279A" w:rsidTr="00744BBC">
        <w:trPr>
          <w:cantSplit/>
          <w:trHeight w:val="604"/>
        </w:trPr>
        <w:tc>
          <w:tcPr>
            <w:tcW w:w="1418"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26</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27</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28</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29</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30</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46</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47</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48</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49</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50</w:t>
            </w:r>
          </w:p>
        </w:tc>
      </w:tr>
      <w:tr w:rsidR="00744BBC" w:rsidRPr="003B279A" w:rsidTr="00744BBC">
        <w:trPr>
          <w:cantSplit/>
          <w:trHeight w:val="1349"/>
        </w:trPr>
        <w:tc>
          <w:tcPr>
            <w:tcW w:w="1418"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2-4</w:t>
            </w:r>
          </w:p>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3-2</w:t>
            </w:r>
          </w:p>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4-3</w:t>
            </w:r>
          </w:p>
        </w:tc>
        <w:tc>
          <w:tcPr>
            <w:tcW w:w="425" w:type="dxa"/>
            <w:textDirection w:val="btLr"/>
            <w:vAlign w:val="center"/>
          </w:tcPr>
          <w:p w:rsidR="00744BBC" w:rsidRPr="003B279A" w:rsidRDefault="00744BBC" w:rsidP="00B90063">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эскиз</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567"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425"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w:t>
            </w:r>
          </w:p>
        </w:tc>
        <w:tc>
          <w:tcPr>
            <w:tcW w:w="426" w:type="dxa"/>
            <w:vAlign w:val="center"/>
          </w:tcPr>
          <w:p w:rsidR="00744BBC" w:rsidRPr="003B279A" w:rsidRDefault="00744BBC" w:rsidP="00B90063">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w:t>
            </w:r>
          </w:p>
        </w:tc>
      </w:tr>
    </w:tbl>
    <w:p w:rsidR="003B279A" w:rsidRPr="003B279A" w:rsidRDefault="003B279A" w:rsidP="003B279A">
      <w:pPr>
        <w:spacing w:before="200"/>
        <w:ind w:firstLine="720"/>
        <w:jc w:val="both"/>
        <w:rPr>
          <w:rFonts w:ascii="Times New Roman" w:hAnsi="Times New Roman"/>
          <w:b/>
          <w:sz w:val="28"/>
          <w:szCs w:val="28"/>
        </w:rPr>
      </w:pPr>
      <w:r w:rsidRPr="003B279A">
        <w:rPr>
          <w:rFonts w:ascii="Times New Roman" w:hAnsi="Times New Roman"/>
          <w:b/>
          <w:sz w:val="28"/>
          <w:szCs w:val="28"/>
        </w:rPr>
        <w:lastRenderedPageBreak/>
        <w:t>Раздел 5,6</w:t>
      </w:r>
    </w:p>
    <w:tbl>
      <w:tblPr>
        <w:tblW w:w="45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477"/>
        <w:gridCol w:w="425"/>
        <w:gridCol w:w="425"/>
        <w:gridCol w:w="426"/>
        <w:gridCol w:w="567"/>
        <w:gridCol w:w="567"/>
      </w:tblGrid>
      <w:tr w:rsidR="003B279A" w:rsidRPr="003B279A" w:rsidTr="003B279A">
        <w:trPr>
          <w:cantSplit/>
          <w:trHeight w:val="604"/>
        </w:trPr>
        <w:tc>
          <w:tcPr>
            <w:tcW w:w="1650"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 вопроса</w:t>
            </w:r>
          </w:p>
        </w:tc>
        <w:tc>
          <w:tcPr>
            <w:tcW w:w="47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31</w:t>
            </w:r>
          </w:p>
        </w:tc>
        <w:tc>
          <w:tcPr>
            <w:tcW w:w="425"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32</w:t>
            </w:r>
          </w:p>
        </w:tc>
        <w:tc>
          <w:tcPr>
            <w:tcW w:w="425"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33</w:t>
            </w:r>
          </w:p>
        </w:tc>
        <w:tc>
          <w:tcPr>
            <w:tcW w:w="426"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34</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51</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52</w:t>
            </w:r>
          </w:p>
        </w:tc>
      </w:tr>
      <w:tr w:rsidR="003B279A" w:rsidRPr="005B47E2" w:rsidTr="003B279A">
        <w:trPr>
          <w:cantSplit/>
          <w:trHeight w:val="1681"/>
        </w:trPr>
        <w:tc>
          <w:tcPr>
            <w:tcW w:w="1650"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Правильный ответ</w:t>
            </w:r>
          </w:p>
        </w:tc>
        <w:tc>
          <w:tcPr>
            <w:tcW w:w="477" w:type="dxa"/>
            <w:vAlign w:val="center"/>
          </w:tcPr>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1-2</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2-2</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3-4</w:t>
            </w:r>
          </w:p>
          <w:p w:rsidR="003B279A" w:rsidRPr="003B279A" w:rsidRDefault="003B279A" w:rsidP="003B279A">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4-1</w:t>
            </w:r>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схема</w:t>
            </w:r>
          </w:p>
        </w:tc>
        <w:tc>
          <w:tcPr>
            <w:tcW w:w="425" w:type="dxa"/>
            <w:textDirection w:val="btLr"/>
            <w:vAlign w:val="center"/>
          </w:tcPr>
          <w:p w:rsidR="003B279A" w:rsidRPr="003B279A" w:rsidRDefault="003B279A" w:rsidP="003B279A">
            <w:pPr>
              <w:widowControl w:val="0"/>
              <w:autoSpaceDE w:val="0"/>
              <w:autoSpaceDN w:val="0"/>
              <w:adjustRightInd w:val="0"/>
              <w:spacing w:after="0"/>
              <w:ind w:left="113" w:right="113"/>
              <w:jc w:val="center"/>
              <w:rPr>
                <w:rFonts w:ascii="Times New Roman" w:hAnsi="Times New Roman"/>
                <w:b/>
                <w:iCs/>
                <w:sz w:val="18"/>
                <w:szCs w:val="18"/>
              </w:rPr>
            </w:pPr>
            <w:r w:rsidRPr="003B279A">
              <w:rPr>
                <w:rFonts w:ascii="Times New Roman" w:hAnsi="Times New Roman"/>
                <w:b/>
                <w:iCs/>
                <w:sz w:val="18"/>
                <w:szCs w:val="18"/>
              </w:rPr>
              <w:t>спецификация</w:t>
            </w:r>
          </w:p>
        </w:tc>
        <w:tc>
          <w:tcPr>
            <w:tcW w:w="426"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2-2</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3-3</w:t>
            </w:r>
          </w:p>
        </w:tc>
        <w:tc>
          <w:tcPr>
            <w:tcW w:w="567" w:type="dxa"/>
            <w:vAlign w:val="center"/>
          </w:tcPr>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1-1</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2-3</w:t>
            </w:r>
          </w:p>
          <w:p w:rsidR="003B279A" w:rsidRPr="003B279A" w:rsidRDefault="003B279A" w:rsidP="00A446D0">
            <w:pPr>
              <w:widowControl w:val="0"/>
              <w:autoSpaceDE w:val="0"/>
              <w:autoSpaceDN w:val="0"/>
              <w:adjustRightInd w:val="0"/>
              <w:spacing w:after="0"/>
              <w:jc w:val="center"/>
              <w:rPr>
                <w:rFonts w:ascii="Times New Roman" w:hAnsi="Times New Roman"/>
                <w:b/>
                <w:iCs/>
                <w:sz w:val="18"/>
                <w:szCs w:val="18"/>
              </w:rPr>
            </w:pPr>
            <w:r w:rsidRPr="003B279A">
              <w:rPr>
                <w:rFonts w:ascii="Times New Roman" w:hAnsi="Times New Roman"/>
                <w:b/>
                <w:iCs/>
                <w:sz w:val="18"/>
                <w:szCs w:val="18"/>
              </w:rPr>
              <w:t>3-2</w:t>
            </w:r>
          </w:p>
        </w:tc>
      </w:tr>
    </w:tbl>
    <w:p w:rsidR="00391244" w:rsidRDefault="00391244" w:rsidP="008C15D5">
      <w:pPr>
        <w:tabs>
          <w:tab w:val="left" w:pos="0"/>
        </w:tabs>
        <w:spacing w:after="0" w:line="240" w:lineRule="auto"/>
        <w:jc w:val="both"/>
        <w:rPr>
          <w:rFonts w:ascii="Times New Roman" w:hAnsi="Times New Roman"/>
          <w:sz w:val="28"/>
          <w:szCs w:val="28"/>
        </w:rPr>
      </w:pPr>
    </w:p>
    <w:p w:rsidR="00391244" w:rsidRDefault="00391244" w:rsidP="008C15D5">
      <w:pPr>
        <w:tabs>
          <w:tab w:val="left" w:pos="0"/>
        </w:tabs>
        <w:spacing w:after="0" w:line="240" w:lineRule="auto"/>
        <w:jc w:val="both"/>
        <w:rPr>
          <w:rFonts w:ascii="Times New Roman" w:hAnsi="Times New Roman"/>
          <w:sz w:val="28"/>
          <w:szCs w:val="28"/>
        </w:rPr>
      </w:pPr>
    </w:p>
    <w:p w:rsidR="008C15D5" w:rsidRPr="00E43044"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8C15D5" w:rsidRPr="00E43044"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6C0A40">
        <w:rPr>
          <w:rFonts w:ascii="Times New Roman" w:hAnsi="Times New Roman"/>
          <w:sz w:val="28"/>
          <w:szCs w:val="28"/>
        </w:rPr>
        <w:t>2</w:t>
      </w:r>
      <w:r w:rsidRPr="00E43044">
        <w:rPr>
          <w:rFonts w:ascii="Times New Roman" w:hAnsi="Times New Roman"/>
          <w:sz w:val="28"/>
          <w:szCs w:val="28"/>
        </w:rPr>
        <w:t>» балл</w:t>
      </w:r>
      <w:r w:rsidR="006C0A40">
        <w:rPr>
          <w:rFonts w:ascii="Times New Roman" w:hAnsi="Times New Roman"/>
          <w:sz w:val="28"/>
          <w:szCs w:val="28"/>
        </w:rPr>
        <w:t>а</w:t>
      </w:r>
      <w:r w:rsidRPr="00E43044">
        <w:rPr>
          <w:rFonts w:ascii="Times New Roman" w:hAnsi="Times New Roman"/>
          <w:sz w:val="28"/>
          <w:szCs w:val="28"/>
        </w:rPr>
        <w:t xml:space="preserve"> выставляется обучающемуся</w:t>
      </w:r>
      <w:r w:rsidR="00513437" w:rsidRPr="00E43044">
        <w:rPr>
          <w:rFonts w:ascii="Times New Roman" w:hAnsi="Times New Roman"/>
          <w:sz w:val="28"/>
          <w:szCs w:val="28"/>
        </w:rPr>
        <w:t xml:space="preserve">, если </w:t>
      </w:r>
      <w:r w:rsidR="006C0A40">
        <w:rPr>
          <w:rFonts w:ascii="Times New Roman" w:hAnsi="Times New Roman"/>
          <w:sz w:val="28"/>
          <w:szCs w:val="28"/>
        </w:rPr>
        <w:t>верных ответов менее 50%</w:t>
      </w:r>
    </w:p>
    <w:p w:rsidR="008C15D5" w:rsidRPr="00E43044"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6C0A40">
        <w:rPr>
          <w:rFonts w:ascii="Times New Roman" w:hAnsi="Times New Roman"/>
          <w:sz w:val="28"/>
          <w:szCs w:val="28"/>
        </w:rPr>
        <w:t>3</w:t>
      </w:r>
      <w:r w:rsidRPr="00E43044">
        <w:rPr>
          <w:rFonts w:ascii="Times New Roman" w:hAnsi="Times New Roman"/>
          <w:sz w:val="28"/>
          <w:szCs w:val="28"/>
        </w:rPr>
        <w:t>» балл</w:t>
      </w:r>
      <w:r w:rsidR="006C0A40">
        <w:rPr>
          <w:rFonts w:ascii="Times New Roman" w:hAnsi="Times New Roman"/>
          <w:sz w:val="28"/>
          <w:szCs w:val="28"/>
        </w:rPr>
        <w:t>а</w:t>
      </w:r>
      <w:r w:rsidRPr="00E43044">
        <w:rPr>
          <w:rFonts w:ascii="Times New Roman" w:hAnsi="Times New Roman"/>
          <w:sz w:val="28"/>
          <w:szCs w:val="28"/>
        </w:rPr>
        <w:t xml:space="preserve"> выставляется обучающемуся</w:t>
      </w:r>
      <w:r w:rsidR="00513437" w:rsidRPr="00E43044">
        <w:rPr>
          <w:rFonts w:ascii="Times New Roman" w:hAnsi="Times New Roman"/>
          <w:sz w:val="28"/>
          <w:szCs w:val="28"/>
        </w:rPr>
        <w:t xml:space="preserve">, если </w:t>
      </w:r>
      <w:r w:rsidR="006C0A40">
        <w:rPr>
          <w:rFonts w:ascii="Times New Roman" w:hAnsi="Times New Roman"/>
          <w:sz w:val="28"/>
          <w:szCs w:val="28"/>
        </w:rPr>
        <w:t>верных ответов от 50 до 69%</w:t>
      </w:r>
    </w:p>
    <w:p w:rsidR="008C15D5" w:rsidRDefault="008C15D5" w:rsidP="008C15D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6C0A40">
        <w:rPr>
          <w:rFonts w:ascii="Times New Roman" w:hAnsi="Times New Roman"/>
          <w:sz w:val="28"/>
          <w:szCs w:val="28"/>
        </w:rPr>
        <w:t>4</w:t>
      </w:r>
      <w:r w:rsidRPr="00E43044">
        <w:rPr>
          <w:rFonts w:ascii="Times New Roman" w:hAnsi="Times New Roman"/>
          <w:sz w:val="28"/>
          <w:szCs w:val="28"/>
        </w:rPr>
        <w:t>» балл</w:t>
      </w:r>
      <w:r w:rsidR="006C0A40">
        <w:rPr>
          <w:rFonts w:ascii="Times New Roman" w:hAnsi="Times New Roman"/>
          <w:sz w:val="28"/>
          <w:szCs w:val="28"/>
        </w:rPr>
        <w:t>а</w:t>
      </w:r>
      <w:r w:rsidRPr="00E43044">
        <w:rPr>
          <w:rFonts w:ascii="Times New Roman" w:hAnsi="Times New Roman"/>
          <w:sz w:val="28"/>
          <w:szCs w:val="28"/>
        </w:rPr>
        <w:t xml:space="preserve"> выставляется обучающемуся</w:t>
      </w:r>
      <w:r w:rsidR="00513437" w:rsidRPr="00E43044">
        <w:rPr>
          <w:rFonts w:ascii="Times New Roman" w:hAnsi="Times New Roman"/>
          <w:sz w:val="28"/>
          <w:szCs w:val="28"/>
        </w:rPr>
        <w:t xml:space="preserve">, если </w:t>
      </w:r>
      <w:r w:rsidR="006C0A40">
        <w:rPr>
          <w:rFonts w:ascii="Times New Roman" w:hAnsi="Times New Roman"/>
          <w:sz w:val="28"/>
          <w:szCs w:val="28"/>
        </w:rPr>
        <w:t>верных ответов от 70 до 85%</w:t>
      </w:r>
    </w:p>
    <w:p w:rsidR="00522CAD" w:rsidRPr="00D53C5A" w:rsidRDefault="006C0A40" w:rsidP="007E189F">
      <w:pPr>
        <w:tabs>
          <w:tab w:val="left" w:pos="0"/>
        </w:tabs>
        <w:spacing w:after="0" w:line="240" w:lineRule="auto"/>
        <w:jc w:val="both"/>
        <w:rPr>
          <w:rFonts w:ascii="Times New Roman" w:hAnsi="Times New Roman"/>
          <w:sz w:val="24"/>
          <w:szCs w:val="24"/>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балл</w:t>
      </w:r>
      <w:r>
        <w:rPr>
          <w:rFonts w:ascii="Times New Roman" w:hAnsi="Times New Roman"/>
          <w:sz w:val="28"/>
          <w:szCs w:val="28"/>
        </w:rPr>
        <w:t>ов</w:t>
      </w:r>
      <w:r w:rsidRPr="00E43044">
        <w:rPr>
          <w:rFonts w:ascii="Times New Roman" w:hAnsi="Times New Roman"/>
          <w:sz w:val="28"/>
          <w:szCs w:val="28"/>
        </w:rPr>
        <w:t xml:space="preserve"> выставляется обучающемуся, если </w:t>
      </w:r>
      <w:r>
        <w:rPr>
          <w:rFonts w:ascii="Times New Roman" w:hAnsi="Times New Roman"/>
          <w:sz w:val="28"/>
          <w:szCs w:val="28"/>
        </w:rPr>
        <w:t>верных ответов от 85 до 100%</w:t>
      </w:r>
    </w:p>
    <w:p w:rsidR="00522CAD" w:rsidRPr="00D53C5A" w:rsidRDefault="00522CAD" w:rsidP="007E189F">
      <w:pPr>
        <w:tabs>
          <w:tab w:val="left" w:pos="0"/>
        </w:tabs>
        <w:spacing w:after="0" w:line="240" w:lineRule="auto"/>
        <w:jc w:val="both"/>
        <w:rPr>
          <w:rFonts w:ascii="Times New Roman" w:hAnsi="Times New Roman"/>
          <w:sz w:val="24"/>
          <w:szCs w:val="24"/>
        </w:rPr>
      </w:pPr>
    </w:p>
    <w:p w:rsidR="00513437" w:rsidRPr="00D53C5A" w:rsidRDefault="00513437" w:rsidP="00F855F9">
      <w:pPr>
        <w:autoSpaceDE w:val="0"/>
        <w:autoSpaceDN w:val="0"/>
        <w:adjustRightInd w:val="0"/>
        <w:spacing w:line="360" w:lineRule="auto"/>
        <w:rPr>
          <w:rFonts w:ascii="Times New Roman" w:hAnsi="Times New Roman"/>
          <w:sz w:val="24"/>
          <w:szCs w:val="24"/>
        </w:rPr>
        <w:sectPr w:rsidR="00513437" w:rsidRPr="00D53C5A" w:rsidSect="00F75552">
          <w:type w:val="continuous"/>
          <w:pgSz w:w="11906" w:h="16838"/>
          <w:pgMar w:top="1134" w:right="850" w:bottom="1134" w:left="1701" w:header="709" w:footer="709" w:gutter="0"/>
          <w:cols w:space="720"/>
          <w:docGrid w:linePitch="299"/>
        </w:sectPr>
      </w:pPr>
    </w:p>
    <w:p w:rsidR="00513437" w:rsidRPr="00C152C5" w:rsidRDefault="00513437" w:rsidP="001069A8">
      <w:pPr>
        <w:widowControl w:val="0"/>
        <w:spacing w:after="0" w:line="240" w:lineRule="auto"/>
        <w:ind w:firstLine="708"/>
        <w:rPr>
          <w:rFonts w:ascii="Times New Roman" w:hAnsi="Times New Roman"/>
          <w:b/>
          <w:sz w:val="24"/>
          <w:szCs w:val="24"/>
        </w:rPr>
      </w:pPr>
      <w:r w:rsidRPr="00C152C5">
        <w:rPr>
          <w:rFonts w:ascii="Times New Roman" w:hAnsi="Times New Roman"/>
          <w:b/>
          <w:sz w:val="24"/>
          <w:szCs w:val="24"/>
        </w:rPr>
        <w:lastRenderedPageBreak/>
        <w:t>Таблица 3 - Форма информационной карты банка тестовых заданий</w:t>
      </w:r>
    </w:p>
    <w:p w:rsidR="00513437" w:rsidRPr="005B47E2" w:rsidRDefault="00513437" w:rsidP="00513437">
      <w:pPr>
        <w:widowControl w:val="0"/>
        <w:spacing w:after="0" w:line="240" w:lineRule="auto"/>
        <w:ind w:firstLine="709"/>
        <w:jc w:val="center"/>
        <w:rPr>
          <w:rFonts w:ascii="Times New Roman" w:hAnsi="Times New Roman"/>
          <w:b/>
          <w:sz w:val="24"/>
          <w:szCs w:val="24"/>
          <w:highlight w:val="yellow"/>
        </w:rPr>
      </w:pPr>
    </w:p>
    <w:tbl>
      <w:tblPr>
        <w:tblStyle w:val="a7"/>
        <w:tblW w:w="12848" w:type="dxa"/>
        <w:tblInd w:w="250" w:type="dxa"/>
        <w:tblLook w:val="04A0" w:firstRow="1" w:lastRow="0" w:firstColumn="1" w:lastColumn="0" w:noHBand="0" w:noVBand="1"/>
      </w:tblPr>
      <w:tblGrid>
        <w:gridCol w:w="2958"/>
        <w:gridCol w:w="907"/>
        <w:gridCol w:w="1522"/>
        <w:gridCol w:w="1462"/>
        <w:gridCol w:w="1775"/>
        <w:gridCol w:w="1945"/>
        <w:gridCol w:w="2279"/>
      </w:tblGrid>
      <w:tr w:rsidR="001069A8" w:rsidRPr="00C83BDA" w:rsidTr="001069A8">
        <w:tc>
          <w:tcPr>
            <w:tcW w:w="2958" w:type="dxa"/>
            <w:vMerge w:val="restart"/>
          </w:tcPr>
          <w:p w:rsidR="001069A8" w:rsidRPr="00C83BDA" w:rsidRDefault="001069A8" w:rsidP="001069A8">
            <w:pPr>
              <w:widowControl w:val="0"/>
              <w:ind w:left="459"/>
              <w:jc w:val="center"/>
              <w:rPr>
                <w:rFonts w:ascii="Times New Roman" w:hAnsi="Times New Roman"/>
                <w:sz w:val="24"/>
                <w:szCs w:val="24"/>
              </w:rPr>
            </w:pPr>
            <w:r w:rsidRPr="00C83BDA">
              <w:rPr>
                <w:rFonts w:ascii="Times New Roman" w:hAnsi="Times New Roman"/>
                <w:sz w:val="24"/>
                <w:szCs w:val="24"/>
              </w:rPr>
              <w:t>Наименование разделов</w:t>
            </w:r>
          </w:p>
        </w:tc>
        <w:tc>
          <w:tcPr>
            <w:tcW w:w="907" w:type="dxa"/>
            <w:vMerge w:val="restart"/>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Всего</w:t>
            </w:r>
          </w:p>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ТЗ</w:t>
            </w:r>
          </w:p>
        </w:tc>
        <w:tc>
          <w:tcPr>
            <w:tcW w:w="6704" w:type="dxa"/>
            <w:gridSpan w:val="4"/>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Количество форм ТЗ</w:t>
            </w:r>
          </w:p>
        </w:tc>
        <w:tc>
          <w:tcPr>
            <w:tcW w:w="2279" w:type="dxa"/>
            <w:vMerge w:val="restart"/>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Контролируемые</w:t>
            </w:r>
          </w:p>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компетенции</w:t>
            </w:r>
          </w:p>
        </w:tc>
      </w:tr>
      <w:tr w:rsidR="001069A8" w:rsidRPr="005B47E2" w:rsidTr="001069A8">
        <w:tc>
          <w:tcPr>
            <w:tcW w:w="2958" w:type="dxa"/>
            <w:vMerge/>
          </w:tcPr>
          <w:p w:rsidR="001069A8" w:rsidRPr="00C83BDA" w:rsidRDefault="001069A8" w:rsidP="00A91A93">
            <w:pPr>
              <w:widowControl w:val="0"/>
              <w:jc w:val="center"/>
              <w:rPr>
                <w:rFonts w:ascii="Times New Roman" w:hAnsi="Times New Roman"/>
                <w:sz w:val="24"/>
                <w:szCs w:val="24"/>
              </w:rPr>
            </w:pPr>
          </w:p>
        </w:tc>
        <w:tc>
          <w:tcPr>
            <w:tcW w:w="907" w:type="dxa"/>
            <w:vMerge/>
          </w:tcPr>
          <w:p w:rsidR="001069A8" w:rsidRPr="00C83BDA" w:rsidRDefault="001069A8" w:rsidP="00A91A93">
            <w:pPr>
              <w:widowControl w:val="0"/>
              <w:jc w:val="center"/>
              <w:rPr>
                <w:rFonts w:ascii="Times New Roman" w:hAnsi="Times New Roman"/>
                <w:sz w:val="24"/>
                <w:szCs w:val="24"/>
              </w:rPr>
            </w:pPr>
          </w:p>
        </w:tc>
        <w:tc>
          <w:tcPr>
            <w:tcW w:w="1522"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Открытого типа</w:t>
            </w:r>
          </w:p>
        </w:tc>
        <w:tc>
          <w:tcPr>
            <w:tcW w:w="1462"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Закрытого типа</w:t>
            </w:r>
          </w:p>
        </w:tc>
        <w:tc>
          <w:tcPr>
            <w:tcW w:w="1775"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На соответствие</w:t>
            </w:r>
          </w:p>
        </w:tc>
        <w:tc>
          <w:tcPr>
            <w:tcW w:w="1945" w:type="dxa"/>
          </w:tcPr>
          <w:p w:rsidR="001069A8" w:rsidRPr="00C83BDA" w:rsidRDefault="001069A8" w:rsidP="00A91A93">
            <w:pPr>
              <w:widowControl w:val="0"/>
              <w:jc w:val="center"/>
              <w:rPr>
                <w:rFonts w:ascii="Times New Roman" w:hAnsi="Times New Roman"/>
                <w:sz w:val="24"/>
                <w:szCs w:val="24"/>
              </w:rPr>
            </w:pPr>
            <w:r w:rsidRPr="00C83BDA">
              <w:rPr>
                <w:rFonts w:ascii="Times New Roman" w:hAnsi="Times New Roman"/>
                <w:sz w:val="24"/>
                <w:szCs w:val="24"/>
              </w:rPr>
              <w:t>Упорядочение</w:t>
            </w:r>
          </w:p>
        </w:tc>
        <w:tc>
          <w:tcPr>
            <w:tcW w:w="2279" w:type="dxa"/>
            <w:vMerge/>
          </w:tcPr>
          <w:p w:rsidR="001069A8" w:rsidRPr="00C83BDA" w:rsidRDefault="001069A8" w:rsidP="00A91A93">
            <w:pPr>
              <w:widowControl w:val="0"/>
              <w:jc w:val="center"/>
              <w:rPr>
                <w:rFonts w:ascii="Times New Roman" w:hAnsi="Times New Roman"/>
                <w:sz w:val="24"/>
                <w:szCs w:val="24"/>
              </w:rPr>
            </w:pPr>
          </w:p>
        </w:tc>
      </w:tr>
      <w:tr w:rsidR="00C152C5" w:rsidRPr="005B47E2" w:rsidTr="00C152C5">
        <w:tc>
          <w:tcPr>
            <w:tcW w:w="2958" w:type="dxa"/>
            <w:vAlign w:val="center"/>
          </w:tcPr>
          <w:p w:rsidR="00C152C5" w:rsidRPr="00A31262" w:rsidRDefault="00C152C5" w:rsidP="00C83BDA">
            <w:pPr>
              <w:tabs>
                <w:tab w:val="center" w:pos="4677"/>
                <w:tab w:val="right" w:pos="9355"/>
              </w:tabs>
              <w:spacing w:line="288" w:lineRule="auto"/>
              <w:jc w:val="center"/>
              <w:rPr>
                <w:rFonts w:ascii="Times New Roman" w:hAnsi="Times New Roman"/>
                <w:b/>
              </w:rPr>
            </w:pPr>
            <w:r w:rsidRPr="00A31262">
              <w:rPr>
                <w:rFonts w:ascii="Times New Roman" w:hAnsi="Times New Roman"/>
                <w:b/>
              </w:rPr>
              <w:t>Раздел 1</w:t>
            </w:r>
          </w:p>
          <w:p w:rsidR="00C152C5" w:rsidRPr="00A31262" w:rsidRDefault="00C152C5"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rPr>
              <w:t>Геометрическое черчение</w:t>
            </w:r>
          </w:p>
        </w:tc>
        <w:tc>
          <w:tcPr>
            <w:tcW w:w="907" w:type="dxa"/>
          </w:tcPr>
          <w:p w:rsidR="00C152C5" w:rsidRPr="00C152C5" w:rsidRDefault="00C152C5" w:rsidP="00A91A93">
            <w:pPr>
              <w:widowControl w:val="0"/>
              <w:jc w:val="center"/>
              <w:rPr>
                <w:rFonts w:ascii="Times New Roman" w:hAnsi="Times New Roman"/>
                <w:sz w:val="24"/>
                <w:szCs w:val="24"/>
              </w:rPr>
            </w:pPr>
            <w:r w:rsidRPr="00C152C5">
              <w:rPr>
                <w:rFonts w:ascii="Times New Roman" w:hAnsi="Times New Roman"/>
                <w:sz w:val="24"/>
                <w:szCs w:val="24"/>
              </w:rPr>
              <w:t>15</w:t>
            </w:r>
          </w:p>
        </w:tc>
        <w:tc>
          <w:tcPr>
            <w:tcW w:w="1522"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462"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11</w:t>
            </w:r>
          </w:p>
        </w:tc>
        <w:tc>
          <w:tcPr>
            <w:tcW w:w="1775"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1</w:t>
            </w:r>
          </w:p>
        </w:tc>
        <w:tc>
          <w:tcPr>
            <w:tcW w:w="1945" w:type="dxa"/>
            <w:shd w:val="clear" w:color="auto" w:fill="auto"/>
          </w:tcPr>
          <w:p w:rsidR="00C152C5" w:rsidRPr="00C152C5" w:rsidRDefault="00C152C5"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C152C5" w:rsidRPr="00C152C5" w:rsidRDefault="00C152C5" w:rsidP="00744BBC">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sidR="00744BBC">
              <w:rPr>
                <w:rFonts w:ascii="Times New Roman" w:hAnsi="Times New Roman"/>
                <w:sz w:val="24"/>
                <w:szCs w:val="24"/>
              </w:rPr>
              <w:t>3.1</w:t>
            </w:r>
          </w:p>
        </w:tc>
      </w:tr>
      <w:tr w:rsidR="00744BBC" w:rsidRPr="005B47E2" w:rsidTr="00C152C5">
        <w:tc>
          <w:tcPr>
            <w:tcW w:w="2958" w:type="dxa"/>
            <w:vAlign w:val="center"/>
          </w:tcPr>
          <w:p w:rsidR="00744BBC" w:rsidRPr="00A31262" w:rsidRDefault="00744BBC"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b/>
              </w:rPr>
              <w:t>Раздел 2</w:t>
            </w:r>
          </w:p>
          <w:p w:rsidR="00744BBC" w:rsidRPr="00A31262" w:rsidRDefault="00744BBC" w:rsidP="00C83BDA">
            <w:pPr>
              <w:tabs>
                <w:tab w:val="center" w:pos="4677"/>
                <w:tab w:val="right" w:pos="9355"/>
              </w:tabs>
              <w:jc w:val="center"/>
              <w:rPr>
                <w:rFonts w:ascii="Times New Roman" w:hAnsi="Times New Roman"/>
              </w:rPr>
            </w:pPr>
            <w:r w:rsidRPr="00A31262">
              <w:rPr>
                <w:rFonts w:ascii="Times New Roman" w:hAnsi="Times New Roman"/>
              </w:rPr>
              <w:t>Проекционное черчение</w:t>
            </w:r>
          </w:p>
        </w:tc>
        <w:tc>
          <w:tcPr>
            <w:tcW w:w="907" w:type="dxa"/>
          </w:tcPr>
          <w:p w:rsidR="00744BBC" w:rsidRPr="00C152C5" w:rsidRDefault="00744BBC" w:rsidP="00A91A93">
            <w:pPr>
              <w:widowControl w:val="0"/>
              <w:jc w:val="center"/>
              <w:rPr>
                <w:rFonts w:ascii="Times New Roman" w:hAnsi="Times New Roman"/>
                <w:sz w:val="24"/>
                <w:szCs w:val="24"/>
              </w:rPr>
            </w:pPr>
            <w:r w:rsidRPr="00C152C5">
              <w:rPr>
                <w:rFonts w:ascii="Times New Roman" w:hAnsi="Times New Roman"/>
                <w:sz w:val="24"/>
                <w:szCs w:val="24"/>
              </w:rPr>
              <w:t>11</w:t>
            </w:r>
          </w:p>
        </w:tc>
        <w:tc>
          <w:tcPr>
            <w:tcW w:w="152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2</w:t>
            </w:r>
          </w:p>
        </w:tc>
        <w:tc>
          <w:tcPr>
            <w:tcW w:w="146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8</w:t>
            </w:r>
          </w:p>
        </w:tc>
        <w:tc>
          <w:tcPr>
            <w:tcW w:w="177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1</w:t>
            </w:r>
          </w:p>
        </w:tc>
        <w:tc>
          <w:tcPr>
            <w:tcW w:w="194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744BBC" w:rsidRPr="00C152C5" w:rsidRDefault="00744BBC" w:rsidP="00B90063">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Pr>
                <w:rFonts w:ascii="Times New Roman" w:hAnsi="Times New Roman"/>
                <w:sz w:val="24"/>
                <w:szCs w:val="24"/>
              </w:rPr>
              <w:t>3.1</w:t>
            </w:r>
          </w:p>
        </w:tc>
      </w:tr>
      <w:tr w:rsidR="00744BBC" w:rsidRPr="005B47E2" w:rsidTr="00C152C5">
        <w:tc>
          <w:tcPr>
            <w:tcW w:w="2958" w:type="dxa"/>
          </w:tcPr>
          <w:p w:rsidR="00744BBC" w:rsidRPr="00A31262" w:rsidRDefault="00744BBC"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b/>
              </w:rPr>
              <w:t>Раздел 3</w:t>
            </w:r>
          </w:p>
          <w:p w:rsidR="00744BBC" w:rsidRDefault="00744BBC" w:rsidP="00C83BDA">
            <w:pPr>
              <w:widowControl w:val="0"/>
              <w:jc w:val="center"/>
              <w:rPr>
                <w:rFonts w:ascii="Times New Roman" w:hAnsi="Times New Roman"/>
              </w:rPr>
            </w:pPr>
            <w:r w:rsidRPr="00A31262">
              <w:rPr>
                <w:rFonts w:ascii="Times New Roman" w:hAnsi="Times New Roman"/>
              </w:rPr>
              <w:t>Машиностроительное черчение</w:t>
            </w:r>
          </w:p>
          <w:p w:rsidR="00744BBC" w:rsidRPr="00C152C5" w:rsidRDefault="00744BBC" w:rsidP="00744BBC">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b/>
                <w:color w:val="FF0000"/>
              </w:rPr>
            </w:pPr>
            <w:r w:rsidRPr="00C152C5">
              <w:rPr>
                <w:rFonts w:ascii="Times New Roman" w:hAnsi="Times New Roman"/>
                <w:b/>
              </w:rPr>
              <w:t xml:space="preserve">Раздел  </w:t>
            </w:r>
            <w:r w:rsidRPr="00C152C5">
              <w:rPr>
                <w:rFonts w:ascii="Times New Roman" w:hAnsi="Times New Roman"/>
                <w:b/>
                <w:color w:val="000000"/>
              </w:rPr>
              <w:t>4</w:t>
            </w:r>
          </w:p>
          <w:p w:rsidR="00744BBC" w:rsidRPr="005B47E2" w:rsidRDefault="00744BBC" w:rsidP="00744BBC">
            <w:pPr>
              <w:widowControl w:val="0"/>
              <w:jc w:val="center"/>
              <w:rPr>
                <w:rFonts w:ascii="Times New Roman" w:hAnsi="Times New Roman"/>
                <w:bCs/>
                <w:spacing w:val="-2"/>
                <w:sz w:val="24"/>
                <w:szCs w:val="24"/>
                <w:highlight w:val="yellow"/>
              </w:rPr>
            </w:pPr>
            <w:r w:rsidRPr="00C152C5">
              <w:rPr>
                <w:rFonts w:ascii="Times New Roman" w:hAnsi="Times New Roman"/>
              </w:rPr>
              <w:t>Машинная графика</w:t>
            </w:r>
          </w:p>
        </w:tc>
        <w:tc>
          <w:tcPr>
            <w:tcW w:w="907" w:type="dxa"/>
          </w:tcPr>
          <w:p w:rsidR="00744BBC" w:rsidRPr="00C152C5" w:rsidRDefault="00744BBC" w:rsidP="00A91A93">
            <w:pPr>
              <w:widowControl w:val="0"/>
              <w:jc w:val="center"/>
              <w:rPr>
                <w:rFonts w:ascii="Times New Roman" w:hAnsi="Times New Roman"/>
                <w:sz w:val="24"/>
                <w:szCs w:val="24"/>
              </w:rPr>
            </w:pPr>
            <w:r>
              <w:rPr>
                <w:rFonts w:ascii="Times New Roman" w:hAnsi="Times New Roman"/>
                <w:sz w:val="24"/>
                <w:szCs w:val="24"/>
              </w:rPr>
              <w:t>20</w:t>
            </w:r>
          </w:p>
        </w:tc>
        <w:tc>
          <w:tcPr>
            <w:tcW w:w="152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462" w:type="dxa"/>
            <w:shd w:val="clear" w:color="auto" w:fill="auto"/>
          </w:tcPr>
          <w:p w:rsidR="00744BBC" w:rsidRPr="00C152C5" w:rsidRDefault="00744BBC" w:rsidP="00C152C5">
            <w:pPr>
              <w:widowControl w:val="0"/>
              <w:jc w:val="center"/>
              <w:rPr>
                <w:rFonts w:ascii="Times New Roman" w:hAnsi="Times New Roman"/>
                <w:sz w:val="24"/>
                <w:szCs w:val="24"/>
              </w:rPr>
            </w:pPr>
            <w:r>
              <w:rPr>
                <w:rFonts w:ascii="Times New Roman" w:hAnsi="Times New Roman"/>
                <w:sz w:val="24"/>
                <w:szCs w:val="24"/>
              </w:rPr>
              <w:t>14</w:t>
            </w:r>
          </w:p>
        </w:tc>
        <w:tc>
          <w:tcPr>
            <w:tcW w:w="177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94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744BBC" w:rsidRPr="00C152C5" w:rsidRDefault="00744BBC" w:rsidP="00B90063">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Pr>
                <w:rFonts w:ascii="Times New Roman" w:hAnsi="Times New Roman"/>
                <w:sz w:val="24"/>
                <w:szCs w:val="24"/>
              </w:rPr>
              <w:t>3.1</w:t>
            </w:r>
          </w:p>
        </w:tc>
      </w:tr>
      <w:tr w:rsidR="00744BBC" w:rsidRPr="006C0A40" w:rsidTr="00C152C5">
        <w:tc>
          <w:tcPr>
            <w:tcW w:w="2958" w:type="dxa"/>
          </w:tcPr>
          <w:p w:rsidR="00744BBC" w:rsidRPr="00A31262" w:rsidRDefault="00744BBC" w:rsidP="00C83BDA">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jc w:val="center"/>
              <w:rPr>
                <w:rFonts w:ascii="Times New Roman" w:hAnsi="Times New Roman"/>
              </w:rPr>
            </w:pPr>
            <w:r w:rsidRPr="00A31262">
              <w:rPr>
                <w:rFonts w:ascii="Times New Roman" w:hAnsi="Times New Roman"/>
                <w:b/>
              </w:rPr>
              <w:t>Раздел</w:t>
            </w:r>
            <w:r>
              <w:rPr>
                <w:rFonts w:ascii="Times New Roman" w:hAnsi="Times New Roman"/>
                <w:b/>
              </w:rPr>
              <w:t>ы 5,</w:t>
            </w:r>
            <w:r w:rsidRPr="00A31262">
              <w:rPr>
                <w:rFonts w:ascii="Times New Roman" w:hAnsi="Times New Roman"/>
                <w:b/>
              </w:rPr>
              <w:t xml:space="preserve"> 6</w:t>
            </w:r>
          </w:p>
          <w:p w:rsidR="00744BBC" w:rsidRPr="005B47E2" w:rsidRDefault="00744BBC" w:rsidP="00C83BDA">
            <w:pPr>
              <w:widowControl w:val="0"/>
              <w:jc w:val="center"/>
              <w:rPr>
                <w:rFonts w:ascii="Times New Roman" w:hAnsi="Times New Roman"/>
                <w:sz w:val="24"/>
                <w:szCs w:val="24"/>
                <w:highlight w:val="yellow"/>
              </w:rPr>
            </w:pPr>
            <w:r w:rsidRPr="00A31262">
              <w:rPr>
                <w:rFonts w:ascii="Times New Roman" w:hAnsi="Times New Roman"/>
              </w:rPr>
              <w:t>Чертежи и схемы по специальности</w:t>
            </w:r>
            <w:r>
              <w:rPr>
                <w:rFonts w:ascii="Times New Roman" w:hAnsi="Times New Roman"/>
              </w:rPr>
              <w:t xml:space="preserve">. </w:t>
            </w:r>
            <w:r w:rsidRPr="00A31262">
              <w:rPr>
                <w:rFonts w:ascii="Times New Roman" w:hAnsi="Times New Roman"/>
              </w:rPr>
              <w:t>Элементы строительного черчения</w:t>
            </w:r>
          </w:p>
        </w:tc>
        <w:tc>
          <w:tcPr>
            <w:tcW w:w="907" w:type="dxa"/>
          </w:tcPr>
          <w:p w:rsidR="00744BBC" w:rsidRPr="00C152C5" w:rsidRDefault="00744BBC" w:rsidP="00A91A93">
            <w:pPr>
              <w:widowControl w:val="0"/>
              <w:jc w:val="center"/>
              <w:rPr>
                <w:rFonts w:ascii="Times New Roman" w:hAnsi="Times New Roman"/>
                <w:sz w:val="24"/>
                <w:szCs w:val="24"/>
              </w:rPr>
            </w:pPr>
            <w:r w:rsidRPr="00C152C5">
              <w:rPr>
                <w:rFonts w:ascii="Times New Roman" w:hAnsi="Times New Roman"/>
                <w:sz w:val="24"/>
                <w:szCs w:val="24"/>
              </w:rPr>
              <w:t>6</w:t>
            </w:r>
          </w:p>
        </w:tc>
        <w:tc>
          <w:tcPr>
            <w:tcW w:w="152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2</w:t>
            </w:r>
          </w:p>
        </w:tc>
        <w:tc>
          <w:tcPr>
            <w:tcW w:w="1462"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1</w:t>
            </w:r>
          </w:p>
        </w:tc>
        <w:tc>
          <w:tcPr>
            <w:tcW w:w="177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3</w:t>
            </w:r>
          </w:p>
        </w:tc>
        <w:tc>
          <w:tcPr>
            <w:tcW w:w="1945" w:type="dxa"/>
            <w:shd w:val="clear" w:color="auto" w:fill="auto"/>
          </w:tcPr>
          <w:p w:rsidR="00744BBC" w:rsidRPr="00C152C5" w:rsidRDefault="00744BBC" w:rsidP="00C152C5">
            <w:pPr>
              <w:widowControl w:val="0"/>
              <w:jc w:val="center"/>
              <w:rPr>
                <w:rFonts w:ascii="Times New Roman" w:hAnsi="Times New Roman"/>
                <w:sz w:val="24"/>
                <w:szCs w:val="24"/>
              </w:rPr>
            </w:pPr>
            <w:r w:rsidRPr="00C152C5">
              <w:rPr>
                <w:rFonts w:ascii="Times New Roman" w:hAnsi="Times New Roman"/>
                <w:sz w:val="24"/>
                <w:szCs w:val="24"/>
              </w:rPr>
              <w:t>-</w:t>
            </w:r>
          </w:p>
        </w:tc>
        <w:tc>
          <w:tcPr>
            <w:tcW w:w="2279" w:type="dxa"/>
          </w:tcPr>
          <w:p w:rsidR="00744BBC" w:rsidRPr="00C152C5" w:rsidRDefault="00744BBC" w:rsidP="00B90063">
            <w:pPr>
              <w:widowControl w:val="0"/>
              <w:jc w:val="center"/>
              <w:rPr>
                <w:rFonts w:ascii="Times New Roman" w:hAnsi="Times New Roman"/>
                <w:sz w:val="24"/>
                <w:szCs w:val="24"/>
              </w:rPr>
            </w:pPr>
            <w:r w:rsidRPr="00C152C5">
              <w:rPr>
                <w:rFonts w:ascii="Times New Roman" w:hAnsi="Times New Roman"/>
                <w:sz w:val="24"/>
                <w:szCs w:val="24"/>
              </w:rPr>
              <w:t>ОК.01, ОК.02, ОК.04, ПК.1.1, ПК.</w:t>
            </w:r>
            <w:r>
              <w:rPr>
                <w:rFonts w:ascii="Times New Roman" w:hAnsi="Times New Roman"/>
                <w:sz w:val="24"/>
                <w:szCs w:val="24"/>
              </w:rPr>
              <w:t>3.1</w:t>
            </w:r>
          </w:p>
        </w:tc>
      </w:tr>
    </w:tbl>
    <w:p w:rsidR="00513437" w:rsidRPr="00D53C5A" w:rsidRDefault="00513437" w:rsidP="00513437">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513437" w:rsidRPr="00D53C5A" w:rsidSect="00513437">
          <w:pgSz w:w="16838" w:h="11906" w:orient="landscape"/>
          <w:pgMar w:top="993" w:right="1134" w:bottom="850" w:left="1134" w:header="709" w:footer="709" w:gutter="0"/>
          <w:cols w:space="720"/>
          <w:docGrid w:linePitch="299"/>
        </w:sectPr>
      </w:pPr>
    </w:p>
    <w:p w:rsidR="00E43044" w:rsidRDefault="00E43044" w:rsidP="0028756F">
      <w:pPr>
        <w:tabs>
          <w:tab w:val="left" w:pos="0"/>
        </w:tabs>
        <w:spacing w:after="0" w:line="240" w:lineRule="auto"/>
        <w:jc w:val="center"/>
        <w:rPr>
          <w:rFonts w:ascii="Times New Roman" w:hAnsi="Times New Roman"/>
          <w:b/>
          <w:bCs/>
          <w:sz w:val="24"/>
          <w:szCs w:val="24"/>
        </w:rPr>
      </w:pPr>
    </w:p>
    <w:p w:rsidR="00E43044" w:rsidRPr="00E43044" w:rsidRDefault="00E43044" w:rsidP="00A41065">
      <w:pPr>
        <w:tabs>
          <w:tab w:val="left" w:pos="284"/>
        </w:tabs>
        <w:spacing w:after="120" w:line="240" w:lineRule="auto"/>
        <w:ind w:left="-567" w:firstLine="283"/>
        <w:jc w:val="center"/>
        <w:rPr>
          <w:rFonts w:ascii="Times New Roman" w:hAnsi="Times New Roman"/>
          <w:b/>
          <w:sz w:val="28"/>
          <w:szCs w:val="28"/>
        </w:rPr>
      </w:pPr>
      <w:r w:rsidRPr="00E43044">
        <w:rPr>
          <w:rFonts w:ascii="Times New Roman" w:hAnsi="Times New Roman"/>
          <w:b/>
          <w:sz w:val="28"/>
          <w:szCs w:val="28"/>
        </w:rPr>
        <w:t>Практические работы</w:t>
      </w:r>
    </w:p>
    <w:p w:rsidR="00E43044" w:rsidRDefault="00E43044" w:rsidP="00A41065">
      <w:pPr>
        <w:tabs>
          <w:tab w:val="left" w:pos="284"/>
        </w:tabs>
        <w:spacing w:after="120" w:line="240" w:lineRule="auto"/>
        <w:ind w:left="-567" w:firstLine="283"/>
        <w:jc w:val="both"/>
        <w:rPr>
          <w:rFonts w:ascii="Times New Roman" w:hAnsi="Times New Roman"/>
          <w:sz w:val="28"/>
          <w:szCs w:val="28"/>
        </w:rPr>
      </w:pPr>
    </w:p>
    <w:p w:rsidR="00C95627" w:rsidRPr="00C4775B" w:rsidRDefault="00C95627" w:rsidP="00C95627">
      <w:pPr>
        <w:tabs>
          <w:tab w:val="left" w:pos="284"/>
        </w:tabs>
        <w:spacing w:after="0" w:line="240" w:lineRule="auto"/>
        <w:jc w:val="both"/>
        <w:rPr>
          <w:rFonts w:ascii="Times New Roman" w:hAnsi="Times New Roman"/>
          <w:sz w:val="28"/>
          <w:szCs w:val="28"/>
        </w:rPr>
      </w:pPr>
      <w:r w:rsidRPr="00C4775B">
        <w:rPr>
          <w:rFonts w:ascii="Times New Roman" w:hAnsi="Times New Roman"/>
          <w:b/>
          <w:sz w:val="28"/>
          <w:szCs w:val="28"/>
        </w:rPr>
        <w:t xml:space="preserve">Практическая работа № </w:t>
      </w:r>
      <w:r>
        <w:rPr>
          <w:rFonts w:ascii="Times New Roman" w:hAnsi="Times New Roman"/>
          <w:b/>
          <w:sz w:val="28"/>
          <w:szCs w:val="28"/>
        </w:rPr>
        <w:t>1</w:t>
      </w:r>
      <w:r w:rsidRPr="00C4775B">
        <w:rPr>
          <w:rFonts w:ascii="Times New Roman" w:hAnsi="Times New Roman"/>
          <w:sz w:val="28"/>
          <w:szCs w:val="28"/>
        </w:rPr>
        <w:t xml:space="preserve"> </w:t>
      </w:r>
      <w:r>
        <w:rPr>
          <w:rFonts w:ascii="Times New Roman" w:hAnsi="Times New Roman"/>
          <w:sz w:val="28"/>
          <w:szCs w:val="28"/>
        </w:rPr>
        <w:t>Шрифт чертежный. Титульный лист</w:t>
      </w:r>
      <w:r w:rsidRPr="00C4775B">
        <w:rPr>
          <w:rFonts w:ascii="Times New Roman" w:hAnsi="Times New Roman"/>
          <w:sz w:val="28"/>
          <w:szCs w:val="28"/>
        </w:rPr>
        <w:t>;</w:t>
      </w:r>
    </w:p>
    <w:p w:rsidR="00C95627" w:rsidRDefault="00C95627" w:rsidP="00C95627">
      <w:pPr>
        <w:tabs>
          <w:tab w:val="left" w:pos="284"/>
        </w:tabs>
        <w:spacing w:after="0" w:line="240" w:lineRule="auto"/>
        <w:jc w:val="both"/>
        <w:rPr>
          <w:rFonts w:ascii="Times New Roman" w:hAnsi="Times New Roman"/>
          <w:sz w:val="28"/>
          <w:szCs w:val="28"/>
        </w:rPr>
      </w:pPr>
      <w:r w:rsidRPr="00E43044">
        <w:rPr>
          <w:rFonts w:ascii="Times New Roman" w:hAnsi="Times New Roman"/>
          <w:b/>
          <w:sz w:val="28"/>
          <w:szCs w:val="28"/>
        </w:rPr>
        <w:t>Текст задания</w:t>
      </w:r>
      <w:r>
        <w:rPr>
          <w:rFonts w:ascii="Times New Roman" w:hAnsi="Times New Roman"/>
          <w:sz w:val="28"/>
          <w:szCs w:val="28"/>
        </w:rPr>
        <w:t>:</w:t>
      </w:r>
    </w:p>
    <w:p w:rsidR="00C95627" w:rsidRPr="00C4775B" w:rsidRDefault="00C95627" w:rsidP="00C95627">
      <w:pPr>
        <w:pStyle w:val="docdata"/>
        <w:spacing w:before="0" w:beforeAutospacing="0" w:after="0" w:afterAutospacing="0"/>
        <w:jc w:val="both"/>
        <w:rPr>
          <w:i/>
        </w:rPr>
      </w:pPr>
      <w:r w:rsidRPr="00C4775B">
        <w:rPr>
          <w:i/>
          <w:color w:val="000000"/>
          <w:sz w:val="28"/>
          <w:szCs w:val="28"/>
        </w:rPr>
        <w:t xml:space="preserve">Цель работы: </w:t>
      </w:r>
    </w:p>
    <w:p w:rsidR="00C95627" w:rsidRDefault="00C95627" w:rsidP="00C95627">
      <w:pPr>
        <w:pStyle w:val="a8"/>
        <w:spacing w:before="0" w:beforeAutospacing="0" w:after="0" w:afterAutospacing="0"/>
        <w:jc w:val="both"/>
      </w:pPr>
      <w:r>
        <w:rPr>
          <w:color w:val="000000"/>
          <w:sz w:val="28"/>
          <w:szCs w:val="28"/>
        </w:rPr>
        <w:t xml:space="preserve">1. Изучение и закрепление знаний стандартов (ГОСТ 2.301-68,ГОСТ 2.304-81, ГОСТ 2.104-2006); </w:t>
      </w:r>
    </w:p>
    <w:p w:rsidR="00C95627" w:rsidRDefault="00C95627" w:rsidP="00C95627">
      <w:pPr>
        <w:pStyle w:val="a8"/>
        <w:spacing w:before="0" w:beforeAutospacing="0" w:after="0" w:afterAutospacing="0"/>
        <w:jc w:val="both"/>
      </w:pPr>
      <w:r>
        <w:rPr>
          <w:color w:val="000000"/>
          <w:sz w:val="28"/>
          <w:szCs w:val="28"/>
        </w:rPr>
        <w:t xml:space="preserve">2. Приобретение навыков оформления чертежа согласно требованиям стандартов и ЕСКД; </w:t>
      </w:r>
    </w:p>
    <w:p w:rsidR="00C95627" w:rsidRDefault="00C95627" w:rsidP="00C95627">
      <w:pPr>
        <w:pStyle w:val="a8"/>
        <w:spacing w:before="0" w:beforeAutospacing="0" w:after="0" w:afterAutospacing="0"/>
        <w:jc w:val="both"/>
      </w:pPr>
      <w:r>
        <w:rPr>
          <w:color w:val="000000"/>
          <w:sz w:val="28"/>
          <w:szCs w:val="28"/>
        </w:rPr>
        <w:t>3. Приобретение навыков и отработка приемов выполнения текста чертежным шрифтом ГОСТ 2.304-81, тип Б, высота шрифта №5, 7,10.</w:t>
      </w:r>
    </w:p>
    <w:p w:rsidR="00C95627" w:rsidRPr="00C4775B" w:rsidRDefault="00C95627" w:rsidP="00C95627">
      <w:pPr>
        <w:pStyle w:val="a8"/>
        <w:spacing w:before="0" w:beforeAutospacing="0" w:after="0" w:afterAutospacing="0"/>
        <w:jc w:val="both"/>
        <w:rPr>
          <w:i/>
        </w:rPr>
      </w:pPr>
      <w:r w:rsidRPr="00C4775B">
        <w:rPr>
          <w:i/>
          <w:color w:val="000000"/>
          <w:sz w:val="28"/>
          <w:szCs w:val="28"/>
        </w:rPr>
        <w:t xml:space="preserve">Исходные данные (задание): задание выполняется в одном варианте: </w:t>
      </w:r>
    </w:p>
    <w:p w:rsidR="00C95627" w:rsidRDefault="00C95627" w:rsidP="00C95627">
      <w:pPr>
        <w:pStyle w:val="a8"/>
        <w:spacing w:before="0" w:beforeAutospacing="0" w:after="0" w:afterAutospacing="0"/>
        <w:jc w:val="both"/>
      </w:pPr>
      <w:r>
        <w:rPr>
          <w:color w:val="000000"/>
          <w:sz w:val="28"/>
          <w:szCs w:val="28"/>
        </w:rPr>
        <w:t xml:space="preserve">1. Приготовить формат А4 с внутренней рамкой, без основной надписи; </w:t>
      </w:r>
    </w:p>
    <w:p w:rsidR="00C95627" w:rsidRDefault="00C95627" w:rsidP="00C95627">
      <w:pPr>
        <w:pStyle w:val="a8"/>
        <w:spacing w:before="0" w:beforeAutospacing="0" w:after="0" w:afterAutospacing="0"/>
        <w:jc w:val="both"/>
      </w:pPr>
      <w:r>
        <w:rPr>
          <w:color w:val="000000"/>
          <w:sz w:val="28"/>
          <w:szCs w:val="28"/>
        </w:rPr>
        <w:t xml:space="preserve">2. Произвести компоновку поля чертежа, для выполнения надписей на титульном листе; </w:t>
      </w:r>
    </w:p>
    <w:p w:rsidR="00C95627" w:rsidRDefault="00C95627" w:rsidP="00C95627">
      <w:pPr>
        <w:pStyle w:val="a8"/>
        <w:spacing w:before="0" w:beforeAutospacing="0" w:after="0" w:afterAutospacing="0"/>
        <w:jc w:val="both"/>
      </w:pPr>
      <w:r>
        <w:rPr>
          <w:color w:val="000000"/>
          <w:sz w:val="28"/>
          <w:szCs w:val="28"/>
        </w:rPr>
        <w:t>3. По образцу выполнить титульный лист для папки практических работ, с указанием ФИО и группы студента.</w:t>
      </w:r>
    </w:p>
    <w:p w:rsidR="00C95627" w:rsidRPr="00C4775B" w:rsidRDefault="00C95627" w:rsidP="00C95627">
      <w:pPr>
        <w:spacing w:after="0" w:line="240" w:lineRule="auto"/>
        <w:jc w:val="both"/>
        <w:rPr>
          <w:rFonts w:ascii="Times New Roman" w:hAnsi="Times New Roman"/>
          <w:i/>
          <w:sz w:val="24"/>
          <w:szCs w:val="24"/>
          <w:lang w:eastAsia="ru-RU"/>
        </w:rPr>
      </w:pPr>
      <w:r w:rsidRPr="00C4775B">
        <w:rPr>
          <w:rFonts w:ascii="Times New Roman" w:hAnsi="Times New Roman"/>
          <w:i/>
          <w:color w:val="000000"/>
          <w:sz w:val="28"/>
          <w:szCs w:val="28"/>
          <w:lang w:eastAsia="ru-RU"/>
        </w:rPr>
        <w:t xml:space="preserve">Контрольные вопросы по изучаемому материалу: </w:t>
      </w:r>
    </w:p>
    <w:p w:rsidR="00C95627" w:rsidRPr="00C4775B" w:rsidRDefault="00C95627" w:rsidP="00C95627">
      <w:pPr>
        <w:spacing w:after="0" w:line="240" w:lineRule="auto"/>
        <w:jc w:val="both"/>
        <w:rPr>
          <w:rFonts w:ascii="Times New Roman" w:hAnsi="Times New Roman"/>
          <w:sz w:val="24"/>
          <w:szCs w:val="24"/>
          <w:lang w:eastAsia="ru-RU"/>
        </w:rPr>
      </w:pPr>
      <w:r w:rsidRPr="00C4775B">
        <w:rPr>
          <w:rFonts w:ascii="Times New Roman" w:hAnsi="Times New Roman"/>
          <w:color w:val="000000"/>
          <w:sz w:val="28"/>
          <w:szCs w:val="28"/>
          <w:lang w:eastAsia="ru-RU"/>
        </w:rPr>
        <w:t xml:space="preserve">1. Назовите основные форматы чертежей по ГОСТ 2.301-68. </w:t>
      </w:r>
    </w:p>
    <w:p w:rsidR="00C95627" w:rsidRPr="00C4775B" w:rsidRDefault="00C95627" w:rsidP="00C95627">
      <w:pPr>
        <w:spacing w:after="0" w:line="240" w:lineRule="auto"/>
        <w:jc w:val="both"/>
        <w:rPr>
          <w:rFonts w:ascii="Times New Roman" w:hAnsi="Times New Roman"/>
          <w:sz w:val="24"/>
          <w:szCs w:val="24"/>
          <w:lang w:eastAsia="ru-RU"/>
        </w:rPr>
      </w:pPr>
      <w:r w:rsidRPr="00C4775B">
        <w:rPr>
          <w:rFonts w:ascii="Times New Roman" w:hAnsi="Times New Roman"/>
          <w:color w:val="000000"/>
          <w:sz w:val="28"/>
          <w:szCs w:val="28"/>
          <w:lang w:eastAsia="ru-RU"/>
        </w:rPr>
        <w:t xml:space="preserve">2. Какие установлены размеры шрифта и чем определяется размер шрифта? </w:t>
      </w:r>
    </w:p>
    <w:p w:rsidR="00C95627" w:rsidRPr="00C4775B" w:rsidRDefault="00C95627" w:rsidP="00C95627">
      <w:pPr>
        <w:spacing w:after="0" w:line="240" w:lineRule="auto"/>
        <w:jc w:val="both"/>
        <w:rPr>
          <w:rFonts w:ascii="Times New Roman" w:hAnsi="Times New Roman"/>
          <w:sz w:val="24"/>
          <w:szCs w:val="24"/>
          <w:lang w:eastAsia="ru-RU"/>
        </w:rPr>
      </w:pPr>
      <w:r w:rsidRPr="00C4775B">
        <w:rPr>
          <w:rFonts w:ascii="Times New Roman" w:hAnsi="Times New Roman"/>
          <w:color w:val="000000"/>
          <w:sz w:val="28"/>
          <w:szCs w:val="28"/>
          <w:lang w:eastAsia="ru-RU"/>
        </w:rPr>
        <w:t xml:space="preserve">3. В каких случаях уменьшается расстояние между буквами? </w:t>
      </w:r>
    </w:p>
    <w:p w:rsidR="00C95627" w:rsidRDefault="00C95627" w:rsidP="00C95627">
      <w:pPr>
        <w:tabs>
          <w:tab w:val="left" w:pos="284"/>
        </w:tabs>
        <w:spacing w:after="0" w:line="240" w:lineRule="auto"/>
        <w:jc w:val="both"/>
        <w:rPr>
          <w:rFonts w:ascii="Times New Roman" w:hAnsi="Times New Roman"/>
          <w:color w:val="000000"/>
          <w:sz w:val="28"/>
          <w:szCs w:val="28"/>
          <w:lang w:eastAsia="ru-RU"/>
        </w:rPr>
      </w:pPr>
      <w:r w:rsidRPr="00C4775B">
        <w:rPr>
          <w:rFonts w:ascii="Times New Roman" w:hAnsi="Times New Roman"/>
          <w:color w:val="000000"/>
          <w:sz w:val="28"/>
          <w:szCs w:val="28"/>
          <w:lang w:eastAsia="ru-RU"/>
        </w:rPr>
        <w:t>4. Чему равна высота цифр?</w:t>
      </w:r>
    </w:p>
    <w:p w:rsidR="00C95627" w:rsidRDefault="00C95627" w:rsidP="00A41065">
      <w:pPr>
        <w:tabs>
          <w:tab w:val="left" w:pos="284"/>
        </w:tabs>
        <w:spacing w:after="120" w:line="240" w:lineRule="auto"/>
        <w:ind w:left="-567" w:firstLine="283"/>
        <w:jc w:val="both"/>
        <w:rPr>
          <w:rFonts w:ascii="Times New Roman" w:hAnsi="Times New Roman"/>
          <w:sz w:val="28"/>
          <w:szCs w:val="28"/>
        </w:rPr>
      </w:pP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 xml:space="preserve">Практическая работа № </w:t>
      </w:r>
      <w:r>
        <w:rPr>
          <w:rFonts w:ascii="Times New Roman" w:hAnsi="Times New Roman"/>
          <w:b/>
          <w:sz w:val="28"/>
          <w:szCs w:val="28"/>
        </w:rPr>
        <w:t>2</w:t>
      </w:r>
      <w:r w:rsidRPr="00C95627">
        <w:rPr>
          <w:rFonts w:ascii="Times New Roman" w:hAnsi="Times New Roman"/>
          <w:sz w:val="28"/>
          <w:szCs w:val="28"/>
        </w:rPr>
        <w:t xml:space="preserve"> </w:t>
      </w:r>
      <w:r w:rsidRPr="00C95627">
        <w:rPr>
          <w:rFonts w:ascii="Times New Roman" w:hAnsi="Times New Roman"/>
          <w:bCs/>
          <w:sz w:val="28"/>
          <w:szCs w:val="28"/>
        </w:rPr>
        <w:t>Чертеж контура детали. «Геометрические построения»</w:t>
      </w:r>
      <w:r w:rsidRPr="00C95627">
        <w:rPr>
          <w:rFonts w:ascii="Times New Roman" w:hAnsi="Times New Roman"/>
          <w:sz w:val="28"/>
          <w:szCs w:val="28"/>
        </w:rPr>
        <w:t>;</w:t>
      </w:r>
    </w:p>
    <w:p w:rsidR="00C95627" w:rsidRPr="00C4775B" w:rsidRDefault="00C95627" w:rsidP="00C95627">
      <w:pPr>
        <w:tabs>
          <w:tab w:val="left" w:pos="284"/>
        </w:tabs>
        <w:spacing w:after="0" w:line="240" w:lineRule="auto"/>
        <w:jc w:val="both"/>
        <w:rPr>
          <w:rFonts w:ascii="Times New Roman" w:hAnsi="Times New Roman"/>
          <w:sz w:val="28"/>
          <w:szCs w:val="28"/>
        </w:rPr>
      </w:pPr>
      <w:r w:rsidRPr="00C4775B">
        <w:rPr>
          <w:rFonts w:ascii="Times New Roman" w:hAnsi="Times New Roman"/>
          <w:b/>
          <w:sz w:val="28"/>
          <w:szCs w:val="28"/>
        </w:rPr>
        <w:t>Текст задания</w:t>
      </w:r>
      <w:r w:rsidRPr="00C4775B">
        <w:rPr>
          <w:rFonts w:ascii="Times New Roman" w:hAnsi="Times New Roman"/>
          <w:sz w:val="28"/>
          <w:szCs w:val="28"/>
        </w:rPr>
        <w:t>:</w:t>
      </w:r>
    </w:p>
    <w:p w:rsidR="00C95627" w:rsidRPr="00C4775B" w:rsidRDefault="00C95627" w:rsidP="00C95627">
      <w:pPr>
        <w:spacing w:after="0" w:line="240" w:lineRule="auto"/>
        <w:jc w:val="both"/>
        <w:outlineLvl w:val="0"/>
        <w:rPr>
          <w:rFonts w:ascii="Times New Roman" w:hAnsi="Times New Roman"/>
          <w:bCs/>
          <w:i/>
          <w:kern w:val="36"/>
          <w:sz w:val="28"/>
          <w:szCs w:val="28"/>
          <w:lang w:eastAsia="ru-RU"/>
        </w:rPr>
      </w:pPr>
      <w:bookmarkStart w:id="10" w:name="_Toc130142348"/>
      <w:r w:rsidRPr="00C4775B">
        <w:rPr>
          <w:rFonts w:ascii="Times New Roman" w:hAnsi="Times New Roman"/>
          <w:bCs/>
          <w:i/>
          <w:color w:val="000000"/>
          <w:kern w:val="36"/>
          <w:sz w:val="28"/>
          <w:szCs w:val="28"/>
          <w:lang w:eastAsia="ru-RU"/>
        </w:rPr>
        <w:t>Цель работы:</w:t>
      </w:r>
      <w:bookmarkEnd w:id="10"/>
      <w:r w:rsidRPr="00C4775B">
        <w:rPr>
          <w:rFonts w:ascii="Times New Roman" w:hAnsi="Times New Roman"/>
          <w:bCs/>
          <w:i/>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1" w:name="_Toc130142349"/>
      <w:r w:rsidRPr="00C4775B">
        <w:rPr>
          <w:rFonts w:ascii="Times New Roman" w:hAnsi="Times New Roman"/>
          <w:bCs/>
          <w:color w:val="000000"/>
          <w:kern w:val="36"/>
          <w:sz w:val="28"/>
          <w:szCs w:val="28"/>
          <w:lang w:eastAsia="ru-RU"/>
        </w:rPr>
        <w:t>1. Изучение и закрепление знаний стандартов (ГОСТ 2.301-68, ГОСТ 2.303-68, ГОСТ 2.104-2006);</w:t>
      </w:r>
      <w:bookmarkEnd w:id="11"/>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2" w:name="_Toc130142350"/>
      <w:r w:rsidRPr="00C4775B">
        <w:rPr>
          <w:rFonts w:ascii="Times New Roman" w:hAnsi="Times New Roman"/>
          <w:bCs/>
          <w:color w:val="000000"/>
          <w:kern w:val="36"/>
          <w:sz w:val="28"/>
          <w:szCs w:val="28"/>
          <w:lang w:eastAsia="ru-RU"/>
        </w:rPr>
        <w:t>2. Приобретение навыков оформления чертежа согласно требованиям стандартов и ЕСКД;</w:t>
      </w:r>
      <w:bookmarkEnd w:id="12"/>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3" w:name="_Toc130142351"/>
      <w:r w:rsidRPr="00C4775B">
        <w:rPr>
          <w:rFonts w:ascii="Times New Roman" w:hAnsi="Times New Roman"/>
          <w:bCs/>
          <w:color w:val="000000"/>
          <w:kern w:val="36"/>
          <w:sz w:val="28"/>
          <w:szCs w:val="28"/>
          <w:lang w:eastAsia="ru-RU"/>
        </w:rPr>
        <w:t>3. Приобретение навыков в работе с чертежными инструментами и в проведении линий карандашом.</w:t>
      </w:r>
      <w:bookmarkEnd w:id="13"/>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i/>
          <w:kern w:val="36"/>
          <w:sz w:val="28"/>
          <w:szCs w:val="28"/>
          <w:lang w:eastAsia="ru-RU"/>
        </w:rPr>
      </w:pPr>
      <w:bookmarkStart w:id="14" w:name="_Toc130142352"/>
      <w:r w:rsidRPr="00C4775B">
        <w:rPr>
          <w:rFonts w:ascii="Times New Roman" w:hAnsi="Times New Roman"/>
          <w:bCs/>
          <w:i/>
          <w:color w:val="000000"/>
          <w:kern w:val="36"/>
          <w:sz w:val="28"/>
          <w:szCs w:val="28"/>
          <w:lang w:eastAsia="ru-RU"/>
        </w:rPr>
        <w:t>Исходные данные (задание): задание выполняется в одном варианте:</w:t>
      </w:r>
      <w:bookmarkEnd w:id="14"/>
      <w:r w:rsidRPr="00C4775B">
        <w:rPr>
          <w:rFonts w:ascii="Times New Roman" w:hAnsi="Times New Roman"/>
          <w:bCs/>
          <w:i/>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5" w:name="_Toc130142353"/>
      <w:r w:rsidRPr="00C4775B">
        <w:rPr>
          <w:rFonts w:ascii="Times New Roman" w:hAnsi="Times New Roman"/>
          <w:bCs/>
          <w:color w:val="000000"/>
          <w:kern w:val="36"/>
          <w:sz w:val="28"/>
          <w:szCs w:val="28"/>
          <w:lang w:eastAsia="ru-RU"/>
        </w:rPr>
        <w:t>1. Приготовить формат А4 с внутренней рамкой и основной надписью ГОСТ 2.104-2006, форма 1;</w:t>
      </w:r>
      <w:bookmarkEnd w:id="15"/>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6" w:name="_Toc130142354"/>
      <w:r w:rsidRPr="00C4775B">
        <w:rPr>
          <w:rFonts w:ascii="Times New Roman" w:hAnsi="Times New Roman"/>
          <w:bCs/>
          <w:color w:val="000000"/>
          <w:kern w:val="36"/>
          <w:sz w:val="28"/>
          <w:szCs w:val="28"/>
          <w:lang w:eastAsia="ru-RU"/>
        </w:rPr>
        <w:t>2. Вычертить приведенные линии и изображения, соблюдая их указанное расположение на формате А4. Толщину и другие размеры линий выполнять в соответствии с ГОСТ 2.303-68, размеры на чертеже не наносить.</w:t>
      </w:r>
      <w:bookmarkEnd w:id="16"/>
      <w:r w:rsidRPr="00C4775B">
        <w:rPr>
          <w:rFonts w:ascii="Times New Roman" w:hAnsi="Times New Roman"/>
          <w:bCs/>
          <w:color w:val="000000"/>
          <w:kern w:val="36"/>
          <w:sz w:val="28"/>
          <w:szCs w:val="28"/>
          <w:lang w:eastAsia="ru-RU"/>
        </w:rPr>
        <w:t xml:space="preserve"> </w:t>
      </w:r>
    </w:p>
    <w:p w:rsidR="00C95627" w:rsidRPr="00C4775B" w:rsidRDefault="00C95627" w:rsidP="00C95627">
      <w:pPr>
        <w:tabs>
          <w:tab w:val="left" w:pos="284"/>
        </w:tabs>
        <w:spacing w:after="0" w:line="240" w:lineRule="auto"/>
        <w:jc w:val="both"/>
        <w:rPr>
          <w:rFonts w:ascii="Times New Roman" w:hAnsi="Times New Roman"/>
          <w:color w:val="000000"/>
          <w:sz w:val="28"/>
          <w:szCs w:val="28"/>
          <w:lang w:eastAsia="ru-RU"/>
        </w:rPr>
      </w:pPr>
      <w:r w:rsidRPr="00C4775B">
        <w:rPr>
          <w:rFonts w:ascii="Times New Roman" w:hAnsi="Times New Roman"/>
          <w:color w:val="000000"/>
          <w:sz w:val="28"/>
          <w:szCs w:val="28"/>
          <w:lang w:eastAsia="ru-RU"/>
        </w:rPr>
        <w:t>3. Заполнить основную надпись согласно ГОСТ 2.104-2006, шрифтом чертежным по ГОСТ 2.304-81 тип Б (шрифт прямой или наклонный, на выбор).</w:t>
      </w:r>
    </w:p>
    <w:p w:rsidR="00C95627" w:rsidRPr="00C4775B" w:rsidRDefault="00C95627" w:rsidP="00C95627">
      <w:pPr>
        <w:spacing w:after="0" w:line="240" w:lineRule="auto"/>
        <w:jc w:val="both"/>
        <w:outlineLvl w:val="0"/>
        <w:rPr>
          <w:rFonts w:ascii="Times New Roman" w:hAnsi="Times New Roman"/>
          <w:bCs/>
          <w:i/>
          <w:kern w:val="36"/>
          <w:sz w:val="28"/>
          <w:szCs w:val="28"/>
          <w:lang w:eastAsia="ru-RU"/>
        </w:rPr>
      </w:pPr>
      <w:bookmarkStart w:id="17" w:name="_Toc130142355"/>
      <w:r w:rsidRPr="00C4775B">
        <w:rPr>
          <w:rFonts w:ascii="Times New Roman" w:hAnsi="Times New Roman"/>
          <w:bCs/>
          <w:i/>
          <w:color w:val="000000"/>
          <w:kern w:val="36"/>
          <w:sz w:val="28"/>
          <w:szCs w:val="28"/>
          <w:lang w:eastAsia="ru-RU"/>
        </w:rPr>
        <w:t>Контрольные вопросы:</w:t>
      </w:r>
      <w:bookmarkEnd w:id="17"/>
      <w:r w:rsidRPr="00C4775B">
        <w:rPr>
          <w:rFonts w:ascii="Times New Roman" w:hAnsi="Times New Roman"/>
          <w:bCs/>
          <w:i/>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8" w:name="_Toc130142356"/>
      <w:r w:rsidRPr="00C4775B">
        <w:rPr>
          <w:rFonts w:ascii="Times New Roman" w:hAnsi="Times New Roman"/>
          <w:bCs/>
          <w:color w:val="000000"/>
          <w:kern w:val="36"/>
          <w:sz w:val="28"/>
          <w:szCs w:val="28"/>
          <w:lang w:eastAsia="ru-RU"/>
        </w:rPr>
        <w:lastRenderedPageBreak/>
        <w:t>1. Каково назначение сплошной толстой основной линии?</w:t>
      </w:r>
      <w:bookmarkEnd w:id="18"/>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19" w:name="_Toc130142357"/>
      <w:r w:rsidRPr="00C4775B">
        <w:rPr>
          <w:rFonts w:ascii="Times New Roman" w:hAnsi="Times New Roman"/>
          <w:bCs/>
          <w:color w:val="000000"/>
          <w:kern w:val="36"/>
          <w:sz w:val="28"/>
          <w:szCs w:val="28"/>
          <w:lang w:eastAsia="ru-RU"/>
        </w:rPr>
        <w:t>2. Какая линия называется штриховой? Где она используется? Какова толщина этой линии?</w:t>
      </w:r>
      <w:bookmarkEnd w:id="19"/>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20" w:name="_Toc130142358"/>
      <w:r w:rsidRPr="00C4775B">
        <w:rPr>
          <w:rFonts w:ascii="Times New Roman" w:hAnsi="Times New Roman"/>
          <w:bCs/>
          <w:color w:val="000000"/>
          <w:kern w:val="36"/>
          <w:sz w:val="28"/>
          <w:szCs w:val="28"/>
          <w:lang w:eastAsia="ru-RU"/>
        </w:rPr>
        <w:t>3. Где используют на чертеже штрихпунктирную тонкую линию? Какова ее толщина?</w:t>
      </w:r>
      <w:bookmarkEnd w:id="20"/>
      <w:r w:rsidRPr="00C4775B">
        <w:rPr>
          <w:rFonts w:ascii="Times New Roman" w:hAnsi="Times New Roman"/>
          <w:bCs/>
          <w:color w:val="000000"/>
          <w:kern w:val="36"/>
          <w:sz w:val="28"/>
          <w:szCs w:val="28"/>
          <w:lang w:eastAsia="ru-RU"/>
        </w:rPr>
        <w:t xml:space="preserve"> </w:t>
      </w:r>
    </w:p>
    <w:p w:rsidR="00C95627" w:rsidRPr="00C4775B" w:rsidRDefault="00C95627" w:rsidP="00C95627">
      <w:pPr>
        <w:spacing w:after="0" w:line="240" w:lineRule="auto"/>
        <w:jc w:val="both"/>
        <w:outlineLvl w:val="0"/>
        <w:rPr>
          <w:rFonts w:ascii="Times New Roman" w:hAnsi="Times New Roman"/>
          <w:bCs/>
          <w:kern w:val="36"/>
          <w:sz w:val="28"/>
          <w:szCs w:val="28"/>
          <w:lang w:eastAsia="ru-RU"/>
        </w:rPr>
      </w:pPr>
      <w:bookmarkStart w:id="21" w:name="_Toc130142359"/>
      <w:r w:rsidRPr="00C4775B">
        <w:rPr>
          <w:rFonts w:ascii="Times New Roman" w:hAnsi="Times New Roman"/>
          <w:bCs/>
          <w:color w:val="000000"/>
          <w:kern w:val="36"/>
          <w:sz w:val="28"/>
          <w:szCs w:val="28"/>
          <w:lang w:eastAsia="ru-RU"/>
        </w:rPr>
        <w:t>4. Какой линией показывают на чертеже линию сгиба?</w:t>
      </w:r>
      <w:bookmarkEnd w:id="21"/>
    </w:p>
    <w:p w:rsidR="00C95627" w:rsidRDefault="00C95627" w:rsidP="00A41065">
      <w:pPr>
        <w:tabs>
          <w:tab w:val="left" w:pos="284"/>
        </w:tabs>
        <w:spacing w:after="120" w:line="240" w:lineRule="auto"/>
        <w:ind w:left="-567" w:firstLine="283"/>
        <w:jc w:val="both"/>
        <w:rPr>
          <w:rFonts w:ascii="Times New Roman" w:hAnsi="Times New Roman"/>
          <w:sz w:val="28"/>
          <w:szCs w:val="28"/>
        </w:rPr>
      </w:pP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Практическая работа № 3</w:t>
      </w:r>
      <w:r w:rsidRPr="00C95627">
        <w:rPr>
          <w:rFonts w:ascii="Times New Roman" w:hAnsi="Times New Roman"/>
          <w:sz w:val="28"/>
          <w:szCs w:val="28"/>
        </w:rPr>
        <w:t xml:space="preserve"> </w:t>
      </w:r>
      <w:r w:rsidRPr="00C95627">
        <w:rPr>
          <w:rFonts w:ascii="Times New Roman" w:hAnsi="Times New Roman"/>
          <w:bCs/>
          <w:sz w:val="28"/>
          <w:szCs w:val="28"/>
        </w:rPr>
        <w:t>Чертеж контура детали с нанесением размеров. «Контур детали»</w:t>
      </w:r>
      <w:r w:rsidRPr="00C95627">
        <w:rPr>
          <w:rFonts w:ascii="Times New Roman" w:hAnsi="Times New Roman"/>
          <w:sz w:val="28"/>
          <w:szCs w:val="28"/>
        </w:rPr>
        <w:t>;</w:t>
      </w:r>
    </w:p>
    <w:p w:rsidR="00C95627" w:rsidRPr="00BC4915" w:rsidRDefault="00C95627" w:rsidP="00C95627">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Pr="00BC4915">
        <w:rPr>
          <w:rFonts w:ascii="Times New Roman" w:hAnsi="Times New Roman"/>
          <w:sz w:val="28"/>
          <w:szCs w:val="28"/>
        </w:rPr>
        <w:t>:</w:t>
      </w:r>
    </w:p>
    <w:p w:rsidR="00C95627" w:rsidRDefault="00C95627" w:rsidP="00C95627">
      <w:pPr>
        <w:pStyle w:val="docdata"/>
        <w:widowControl w:val="0"/>
        <w:spacing w:before="0" w:beforeAutospacing="0" w:after="0" w:afterAutospacing="0"/>
        <w:jc w:val="both"/>
      </w:pPr>
      <w:r>
        <w:rPr>
          <w:color w:val="000000"/>
          <w:sz w:val="28"/>
          <w:szCs w:val="28"/>
        </w:rPr>
        <w:t>Целью работы является ознакомление с правилами построения сопряжений в деталях, а также приобретение студентами навыков построения сопряжений и нахождения  точки перехода (точки касания).</w:t>
      </w:r>
    </w:p>
    <w:p w:rsidR="00C95627" w:rsidRPr="00BC4915" w:rsidRDefault="00C95627" w:rsidP="00C95627">
      <w:pPr>
        <w:spacing w:after="0" w:line="240" w:lineRule="auto"/>
        <w:jc w:val="both"/>
        <w:rPr>
          <w:rFonts w:ascii="Times New Roman" w:hAnsi="Times New Roman"/>
          <w:i/>
          <w:sz w:val="28"/>
          <w:szCs w:val="28"/>
          <w:lang w:eastAsia="ru-RU"/>
        </w:rPr>
      </w:pPr>
      <w:r w:rsidRPr="00BC4915">
        <w:rPr>
          <w:rFonts w:ascii="Times New Roman" w:hAnsi="Times New Roman"/>
          <w:i/>
          <w:color w:val="000000"/>
          <w:sz w:val="28"/>
          <w:szCs w:val="28"/>
          <w:lang w:eastAsia="ru-RU"/>
        </w:rPr>
        <w:t>Порядок выполнения:</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Рассмотреть способы построения внутренних, внешних и смешанных сопряжений и определения точек касания.</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На горизонтально расположенном формате А3 выполнить рамку и основную надпись.</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Вычертить оси симметрии, центровые линии.</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В соответствии с методическими указаниями вычертить контуры деталей, имеющих сопряжения в соответствии с заданным вариантом (рис.7).</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Обвести чертеж.</w:t>
      </w:r>
    </w:p>
    <w:p w:rsidR="00C95627" w:rsidRDefault="00C95627" w:rsidP="00C95627">
      <w:pPr>
        <w:pStyle w:val="a8"/>
        <w:numPr>
          <w:ilvl w:val="0"/>
          <w:numId w:val="38"/>
        </w:numPr>
        <w:tabs>
          <w:tab w:val="clear" w:pos="720"/>
          <w:tab w:val="left" w:pos="0"/>
        </w:tabs>
        <w:spacing w:before="0" w:beforeAutospacing="0" w:after="0" w:afterAutospacing="0"/>
        <w:ind w:left="0" w:firstLine="0"/>
        <w:jc w:val="both"/>
      </w:pPr>
      <w:r>
        <w:rPr>
          <w:color w:val="000000"/>
          <w:sz w:val="28"/>
          <w:szCs w:val="28"/>
        </w:rPr>
        <w:t>Ответить на контрольные вопросы.</w:t>
      </w:r>
    </w:p>
    <w:p w:rsidR="00C95627" w:rsidRPr="00242F20" w:rsidRDefault="00C95627" w:rsidP="00C95627">
      <w:pPr>
        <w:pStyle w:val="a8"/>
        <w:widowControl w:val="0"/>
        <w:tabs>
          <w:tab w:val="left" w:pos="0"/>
        </w:tabs>
        <w:spacing w:before="0" w:beforeAutospacing="0" w:after="0" w:afterAutospacing="0"/>
        <w:rPr>
          <w:i/>
          <w:sz w:val="28"/>
          <w:szCs w:val="28"/>
        </w:rPr>
      </w:pPr>
      <w:r w:rsidRPr="00242F20">
        <w:rPr>
          <w:bCs/>
          <w:i/>
          <w:color w:val="000000"/>
          <w:sz w:val="28"/>
          <w:szCs w:val="28"/>
        </w:rPr>
        <w:t>Контрольные вопросы.</w:t>
      </w:r>
    </w:p>
    <w:p w:rsidR="00C95627" w:rsidRDefault="00C95627" w:rsidP="00C95627">
      <w:pPr>
        <w:pStyle w:val="a8"/>
        <w:numPr>
          <w:ilvl w:val="0"/>
          <w:numId w:val="39"/>
        </w:numPr>
        <w:tabs>
          <w:tab w:val="left" w:pos="0"/>
        </w:tabs>
        <w:spacing w:before="0" w:beforeAutospacing="0" w:after="0" w:afterAutospacing="0"/>
        <w:ind w:hanging="720"/>
        <w:jc w:val="both"/>
      </w:pPr>
      <w:r>
        <w:rPr>
          <w:color w:val="000000"/>
          <w:sz w:val="28"/>
          <w:szCs w:val="28"/>
        </w:rPr>
        <w:t>Что называется сопряжением?</w:t>
      </w:r>
    </w:p>
    <w:p w:rsidR="00C95627" w:rsidRDefault="00C95627" w:rsidP="00C95627">
      <w:pPr>
        <w:pStyle w:val="a8"/>
        <w:numPr>
          <w:ilvl w:val="0"/>
          <w:numId w:val="39"/>
        </w:numPr>
        <w:tabs>
          <w:tab w:val="clear" w:pos="720"/>
          <w:tab w:val="left" w:pos="0"/>
        </w:tabs>
        <w:spacing w:before="0" w:beforeAutospacing="0" w:after="0" w:afterAutospacing="0"/>
        <w:ind w:left="0" w:firstLine="0"/>
        <w:jc w:val="both"/>
      </w:pPr>
      <w:r>
        <w:rPr>
          <w:color w:val="000000"/>
          <w:sz w:val="28"/>
          <w:szCs w:val="28"/>
        </w:rPr>
        <w:t>В каком случае переход между линиями будет плавным?</w:t>
      </w:r>
    </w:p>
    <w:p w:rsidR="00C95627" w:rsidRDefault="00C95627" w:rsidP="00C95627">
      <w:pPr>
        <w:pStyle w:val="a8"/>
        <w:numPr>
          <w:ilvl w:val="0"/>
          <w:numId w:val="39"/>
        </w:numPr>
        <w:tabs>
          <w:tab w:val="clear" w:pos="720"/>
          <w:tab w:val="left" w:pos="0"/>
        </w:tabs>
        <w:spacing w:before="0" w:beforeAutospacing="0" w:after="0" w:afterAutospacing="0"/>
        <w:ind w:left="0" w:firstLine="0"/>
        <w:jc w:val="both"/>
      </w:pPr>
      <w:r>
        <w:rPr>
          <w:color w:val="000000"/>
          <w:sz w:val="28"/>
          <w:szCs w:val="28"/>
        </w:rPr>
        <w:t>Что значит – построить сопряжение?</w:t>
      </w:r>
    </w:p>
    <w:p w:rsidR="00C95627" w:rsidRPr="00E43044" w:rsidRDefault="00C95627" w:rsidP="00A41065">
      <w:pPr>
        <w:tabs>
          <w:tab w:val="left" w:pos="284"/>
        </w:tabs>
        <w:spacing w:after="120" w:line="240" w:lineRule="auto"/>
        <w:ind w:left="-567" w:firstLine="283"/>
        <w:jc w:val="both"/>
        <w:rPr>
          <w:rFonts w:ascii="Times New Roman" w:hAnsi="Times New Roman"/>
          <w:sz w:val="28"/>
          <w:szCs w:val="28"/>
        </w:rPr>
      </w:pPr>
    </w:p>
    <w:p w:rsidR="006A76F1" w:rsidRPr="00C95627" w:rsidRDefault="006A76F1" w:rsidP="002E4759">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 xml:space="preserve">Практическая работа № </w:t>
      </w:r>
      <w:r w:rsidR="00C95627">
        <w:rPr>
          <w:rFonts w:ascii="Times New Roman" w:hAnsi="Times New Roman"/>
          <w:b/>
          <w:sz w:val="28"/>
          <w:szCs w:val="28"/>
        </w:rPr>
        <w:t>4</w:t>
      </w:r>
      <w:r w:rsidRPr="00C95627">
        <w:rPr>
          <w:rFonts w:ascii="Times New Roman" w:hAnsi="Times New Roman"/>
          <w:sz w:val="28"/>
          <w:szCs w:val="28"/>
        </w:rPr>
        <w:t xml:space="preserve"> </w:t>
      </w:r>
      <w:r w:rsidR="00C95627" w:rsidRPr="00C95627">
        <w:rPr>
          <w:rFonts w:ascii="Times New Roman" w:hAnsi="Times New Roman"/>
          <w:bCs/>
          <w:sz w:val="28"/>
          <w:szCs w:val="28"/>
        </w:rPr>
        <w:t>Комплексный чертеж геометрических тел. «Проекции геометрических тел»</w:t>
      </w:r>
      <w:r w:rsidR="00242F20" w:rsidRPr="00C95627">
        <w:rPr>
          <w:rFonts w:ascii="Times New Roman" w:hAnsi="Times New Roman"/>
          <w:sz w:val="28"/>
          <w:szCs w:val="28"/>
        </w:rPr>
        <w:t>.</w:t>
      </w:r>
    </w:p>
    <w:p w:rsidR="006A76F1" w:rsidRDefault="006A76F1" w:rsidP="002E4759">
      <w:pPr>
        <w:tabs>
          <w:tab w:val="left" w:pos="284"/>
        </w:tabs>
        <w:spacing w:after="0" w:line="240" w:lineRule="auto"/>
        <w:jc w:val="both"/>
        <w:rPr>
          <w:rFonts w:ascii="Times New Roman" w:hAnsi="Times New Roman"/>
          <w:sz w:val="28"/>
          <w:szCs w:val="28"/>
        </w:rPr>
      </w:pPr>
      <w:r w:rsidRPr="00E43044">
        <w:rPr>
          <w:rFonts w:ascii="Times New Roman" w:hAnsi="Times New Roman"/>
          <w:b/>
          <w:sz w:val="28"/>
          <w:szCs w:val="28"/>
        </w:rPr>
        <w:t>Текст задания</w:t>
      </w:r>
      <w:r w:rsidR="005A4C53">
        <w:rPr>
          <w:rFonts w:ascii="Times New Roman" w:hAnsi="Times New Roman"/>
          <w:sz w:val="28"/>
          <w:szCs w:val="28"/>
        </w:rPr>
        <w:t>:</w:t>
      </w:r>
    </w:p>
    <w:p w:rsidR="00242F20" w:rsidRDefault="00242F20" w:rsidP="002E4759">
      <w:pPr>
        <w:pStyle w:val="docdata"/>
        <w:widowControl w:val="0"/>
        <w:spacing w:before="0" w:beforeAutospacing="0" w:after="0" w:afterAutospacing="0"/>
        <w:jc w:val="both"/>
      </w:pPr>
      <w:r>
        <w:rPr>
          <w:color w:val="000000"/>
          <w:sz w:val="28"/>
          <w:szCs w:val="28"/>
        </w:rPr>
        <w:t>Целью работы является получение навыков вычерчивания на плоскости изображения основных геометрических тел.</w:t>
      </w:r>
    </w:p>
    <w:p w:rsidR="005A4C53" w:rsidRPr="005A4C53" w:rsidRDefault="005A4C53" w:rsidP="002E4759">
      <w:pPr>
        <w:tabs>
          <w:tab w:val="left" w:pos="284"/>
        </w:tabs>
        <w:spacing w:after="0" w:line="240" w:lineRule="auto"/>
        <w:jc w:val="both"/>
        <w:rPr>
          <w:rFonts w:ascii="Times New Roman" w:hAnsi="Times New Roman"/>
          <w:i/>
          <w:sz w:val="28"/>
          <w:szCs w:val="28"/>
        </w:rPr>
      </w:pPr>
      <w:r w:rsidRPr="005A4C53">
        <w:rPr>
          <w:rFonts w:ascii="Times New Roman" w:hAnsi="Times New Roman"/>
          <w:i/>
          <w:sz w:val="28"/>
          <w:szCs w:val="28"/>
        </w:rPr>
        <w:t xml:space="preserve">Порядок выполнения работы </w:t>
      </w:r>
    </w:p>
    <w:p w:rsidR="00242F20" w:rsidRDefault="00242F20" w:rsidP="002E4759">
      <w:pPr>
        <w:pStyle w:val="docdata"/>
        <w:widowControl w:val="0"/>
        <w:spacing w:before="0" w:beforeAutospacing="0" w:after="0" w:afterAutospacing="0"/>
        <w:jc w:val="both"/>
      </w:pPr>
      <w:r>
        <w:rPr>
          <w:color w:val="000000"/>
          <w:sz w:val="28"/>
          <w:szCs w:val="28"/>
        </w:rPr>
        <w:t>Построить на горизонтально расположенном формате А3 комплексные чертежи и изометрию геометрических тел: призмы и конуса, пирамиды и цилиндра. Определить проекции точек поверхности геометрических тел. Построение проекций точек А и В показано на разобранных примерах. Точки М и К заданы координатным способом: одна проекция задана, две определить самостоятельно.</w:t>
      </w:r>
    </w:p>
    <w:p w:rsidR="005A4C53" w:rsidRPr="005A4C53" w:rsidRDefault="005A4C53" w:rsidP="002E4759">
      <w:pPr>
        <w:tabs>
          <w:tab w:val="left" w:pos="284"/>
        </w:tabs>
        <w:spacing w:after="0" w:line="240" w:lineRule="auto"/>
        <w:jc w:val="both"/>
        <w:rPr>
          <w:rFonts w:ascii="Times New Roman" w:hAnsi="Times New Roman"/>
          <w:i/>
          <w:sz w:val="28"/>
          <w:szCs w:val="28"/>
        </w:rPr>
      </w:pPr>
      <w:r w:rsidRPr="005A4C53">
        <w:rPr>
          <w:rFonts w:ascii="Times New Roman" w:hAnsi="Times New Roman"/>
          <w:i/>
          <w:sz w:val="28"/>
          <w:szCs w:val="28"/>
        </w:rPr>
        <w:t>Контрольные вопросы:</w:t>
      </w:r>
    </w:p>
    <w:p w:rsidR="00242F20" w:rsidRDefault="00242F20" w:rsidP="002E4759">
      <w:pPr>
        <w:pStyle w:val="docdata"/>
        <w:shd w:val="clear" w:color="auto" w:fill="FFFFFF"/>
        <w:spacing w:before="0" w:beforeAutospacing="0" w:after="0" w:afterAutospacing="0"/>
      </w:pPr>
      <w:r>
        <w:rPr>
          <w:color w:val="000000"/>
          <w:sz w:val="28"/>
          <w:szCs w:val="28"/>
        </w:rPr>
        <w:t>1. Почему проекции цилиндра и конуса на фронтальной и профильной проекции одинаковы?</w:t>
      </w:r>
    </w:p>
    <w:p w:rsidR="005A4C53" w:rsidRDefault="005A4C53" w:rsidP="002E4759">
      <w:pPr>
        <w:tabs>
          <w:tab w:val="left" w:pos="284"/>
        </w:tabs>
        <w:spacing w:after="0" w:line="240" w:lineRule="auto"/>
        <w:jc w:val="both"/>
        <w:rPr>
          <w:rFonts w:ascii="Times New Roman" w:hAnsi="Times New Roman"/>
          <w:sz w:val="28"/>
          <w:szCs w:val="28"/>
        </w:rPr>
      </w:pP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lastRenderedPageBreak/>
        <w:t>Практическая работа № 5</w:t>
      </w:r>
      <w:r w:rsidRPr="00C95627">
        <w:rPr>
          <w:rFonts w:ascii="Times New Roman" w:hAnsi="Times New Roman"/>
          <w:sz w:val="28"/>
          <w:szCs w:val="28"/>
        </w:rPr>
        <w:t xml:space="preserve"> </w:t>
      </w:r>
      <w:r w:rsidRPr="00C95627">
        <w:rPr>
          <w:rFonts w:ascii="Times New Roman" w:hAnsi="Times New Roman"/>
          <w:bCs/>
          <w:sz w:val="28"/>
          <w:szCs w:val="28"/>
        </w:rPr>
        <w:t>Аксонометрические изображения геометрических тел. «Аксонометрические проекции»</w:t>
      </w:r>
    </w:p>
    <w:p w:rsidR="00C95627" w:rsidRPr="00C95627" w:rsidRDefault="00C95627" w:rsidP="00C95627">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Текст задания</w:t>
      </w:r>
      <w:r w:rsidRPr="00C95627">
        <w:rPr>
          <w:rFonts w:ascii="Times New Roman" w:hAnsi="Times New Roman"/>
          <w:sz w:val="28"/>
          <w:szCs w:val="28"/>
        </w:rPr>
        <w:t>:</w:t>
      </w:r>
    </w:p>
    <w:p w:rsidR="00C95627" w:rsidRPr="00C95627" w:rsidRDefault="00C95627" w:rsidP="00C95627">
      <w:pPr>
        <w:pStyle w:val="docdata"/>
        <w:widowControl w:val="0"/>
        <w:spacing w:before="0" w:beforeAutospacing="0" w:after="0" w:afterAutospacing="0"/>
        <w:jc w:val="both"/>
        <w:rPr>
          <w:sz w:val="28"/>
          <w:szCs w:val="28"/>
        </w:rPr>
      </w:pPr>
      <w:r w:rsidRPr="00C95627">
        <w:rPr>
          <w:color w:val="000000"/>
          <w:sz w:val="28"/>
          <w:szCs w:val="28"/>
        </w:rPr>
        <w:t xml:space="preserve">Целью работы является </w:t>
      </w:r>
      <w:r w:rsidRPr="00C95627">
        <w:rPr>
          <w:rStyle w:val="1429"/>
          <w:color w:val="000000"/>
          <w:sz w:val="28"/>
          <w:szCs w:val="28"/>
        </w:rPr>
        <w:t> </w:t>
      </w:r>
      <w:r w:rsidRPr="00C95627">
        <w:rPr>
          <w:color w:val="000000"/>
          <w:sz w:val="28"/>
          <w:szCs w:val="28"/>
        </w:rPr>
        <w:t>умение как строить аксонометрические проекции геометрических тел.</w:t>
      </w:r>
    </w:p>
    <w:p w:rsidR="00C95627" w:rsidRPr="00C95627" w:rsidRDefault="00C95627" w:rsidP="00C95627">
      <w:pPr>
        <w:tabs>
          <w:tab w:val="left" w:pos="284"/>
        </w:tabs>
        <w:spacing w:after="0" w:line="240" w:lineRule="auto"/>
        <w:jc w:val="both"/>
        <w:rPr>
          <w:rFonts w:ascii="Times New Roman" w:hAnsi="Times New Roman"/>
          <w:i/>
          <w:sz w:val="28"/>
          <w:szCs w:val="28"/>
        </w:rPr>
      </w:pPr>
      <w:r w:rsidRPr="00C95627">
        <w:rPr>
          <w:rFonts w:ascii="Times New Roman" w:hAnsi="Times New Roman"/>
          <w:i/>
          <w:sz w:val="28"/>
          <w:szCs w:val="28"/>
        </w:rPr>
        <w:t xml:space="preserve">Порядок выполнения работы </w:t>
      </w:r>
    </w:p>
    <w:p w:rsidR="00C95627" w:rsidRPr="00C95627" w:rsidRDefault="00C95627" w:rsidP="00C95627">
      <w:pPr>
        <w:pStyle w:val="docdata"/>
        <w:tabs>
          <w:tab w:val="left" w:pos="567"/>
        </w:tabs>
        <w:spacing w:before="0" w:beforeAutospacing="0" w:after="0" w:afterAutospacing="0"/>
        <w:jc w:val="both"/>
        <w:rPr>
          <w:sz w:val="28"/>
          <w:szCs w:val="28"/>
        </w:rPr>
      </w:pPr>
      <w:r w:rsidRPr="00C95627">
        <w:rPr>
          <w:color w:val="000000"/>
          <w:sz w:val="28"/>
          <w:szCs w:val="28"/>
        </w:rPr>
        <w:t>1. Изучить свой вариант.</w:t>
      </w:r>
    </w:p>
    <w:p w:rsidR="00C95627" w:rsidRPr="00C95627" w:rsidRDefault="00C95627" w:rsidP="00C95627">
      <w:pPr>
        <w:pStyle w:val="a8"/>
        <w:tabs>
          <w:tab w:val="left" w:pos="567"/>
        </w:tabs>
        <w:spacing w:before="0" w:beforeAutospacing="0" w:after="0" w:afterAutospacing="0"/>
        <w:jc w:val="both"/>
        <w:rPr>
          <w:sz w:val="28"/>
          <w:szCs w:val="28"/>
        </w:rPr>
      </w:pPr>
      <w:r w:rsidRPr="00C95627">
        <w:rPr>
          <w:color w:val="000000"/>
          <w:sz w:val="28"/>
          <w:szCs w:val="28"/>
        </w:rPr>
        <w:t>2. Построить правильный шестиугольник в изометрической проекции.</w:t>
      </w:r>
    </w:p>
    <w:p w:rsidR="00C95627" w:rsidRPr="00C95627" w:rsidRDefault="00C95627" w:rsidP="00C95627">
      <w:pPr>
        <w:pStyle w:val="a8"/>
        <w:tabs>
          <w:tab w:val="left" w:pos="567"/>
        </w:tabs>
        <w:spacing w:before="0" w:beforeAutospacing="0" w:after="0" w:afterAutospacing="0"/>
        <w:jc w:val="both"/>
        <w:rPr>
          <w:sz w:val="28"/>
          <w:szCs w:val="28"/>
        </w:rPr>
      </w:pPr>
      <w:r w:rsidRPr="00C95627">
        <w:rPr>
          <w:color w:val="000000"/>
          <w:sz w:val="28"/>
          <w:szCs w:val="28"/>
        </w:rPr>
        <w:t>3. Построить окружность в прямоугольной изометрической проекции.</w:t>
      </w:r>
    </w:p>
    <w:p w:rsidR="00C95627" w:rsidRPr="00C95627" w:rsidRDefault="00C95627" w:rsidP="00C95627">
      <w:pPr>
        <w:tabs>
          <w:tab w:val="left" w:pos="284"/>
        </w:tabs>
        <w:spacing w:after="0" w:line="240" w:lineRule="auto"/>
        <w:jc w:val="both"/>
        <w:rPr>
          <w:rFonts w:ascii="Times New Roman" w:hAnsi="Times New Roman"/>
          <w:i/>
          <w:sz w:val="28"/>
          <w:szCs w:val="28"/>
        </w:rPr>
      </w:pPr>
      <w:r w:rsidRPr="00C95627">
        <w:rPr>
          <w:rFonts w:ascii="Times New Roman" w:hAnsi="Times New Roman"/>
          <w:i/>
          <w:sz w:val="28"/>
          <w:szCs w:val="28"/>
        </w:rPr>
        <w:t>Контрольные вопросы:</w:t>
      </w:r>
    </w:p>
    <w:p w:rsidR="00C95627" w:rsidRPr="00C95627" w:rsidRDefault="00C95627" w:rsidP="00C95627">
      <w:pPr>
        <w:pStyle w:val="docdata"/>
        <w:tabs>
          <w:tab w:val="left" w:pos="567"/>
        </w:tabs>
        <w:spacing w:before="0" w:beforeAutospacing="0" w:after="0" w:afterAutospacing="0"/>
        <w:jc w:val="both"/>
        <w:rPr>
          <w:sz w:val="28"/>
          <w:szCs w:val="28"/>
        </w:rPr>
      </w:pPr>
      <w:r w:rsidRPr="00C95627">
        <w:rPr>
          <w:color w:val="000000"/>
          <w:sz w:val="28"/>
          <w:szCs w:val="28"/>
        </w:rPr>
        <w:t>1. Как располагаются большие и малые оси эллипсов в прямоугольных изометрических проекциях?</w:t>
      </w:r>
    </w:p>
    <w:p w:rsidR="00C95627" w:rsidRPr="00C95627" w:rsidRDefault="00C95627" w:rsidP="00C95627">
      <w:pPr>
        <w:pStyle w:val="a8"/>
        <w:tabs>
          <w:tab w:val="left" w:pos="567"/>
        </w:tabs>
        <w:spacing w:before="0" w:beforeAutospacing="0" w:after="0" w:afterAutospacing="0"/>
        <w:jc w:val="both"/>
        <w:rPr>
          <w:sz w:val="28"/>
          <w:szCs w:val="28"/>
        </w:rPr>
      </w:pPr>
      <w:r w:rsidRPr="00C95627">
        <w:rPr>
          <w:color w:val="000000"/>
          <w:sz w:val="28"/>
          <w:szCs w:val="28"/>
        </w:rPr>
        <w:t>2. Чему равна величина большой и малой оси эллипса в изометрии?</w:t>
      </w:r>
    </w:p>
    <w:p w:rsidR="00C95627" w:rsidRPr="00E43044" w:rsidRDefault="00C95627" w:rsidP="00C95627">
      <w:pPr>
        <w:tabs>
          <w:tab w:val="left" w:pos="284"/>
        </w:tabs>
        <w:spacing w:after="0" w:line="240" w:lineRule="auto"/>
        <w:jc w:val="both"/>
        <w:rPr>
          <w:rFonts w:ascii="Times New Roman" w:hAnsi="Times New Roman"/>
          <w:sz w:val="28"/>
          <w:szCs w:val="28"/>
        </w:rPr>
      </w:pPr>
    </w:p>
    <w:p w:rsidR="00C95627" w:rsidRPr="00E43044" w:rsidRDefault="00C95627" w:rsidP="002E4759">
      <w:pPr>
        <w:tabs>
          <w:tab w:val="left" w:pos="284"/>
        </w:tabs>
        <w:spacing w:after="0" w:line="240" w:lineRule="auto"/>
        <w:jc w:val="both"/>
        <w:rPr>
          <w:rFonts w:ascii="Times New Roman" w:hAnsi="Times New Roman"/>
          <w:sz w:val="28"/>
          <w:szCs w:val="28"/>
        </w:rPr>
      </w:pPr>
    </w:p>
    <w:p w:rsidR="00A446D0" w:rsidRPr="00C95627" w:rsidRDefault="006A76F1" w:rsidP="002E4759">
      <w:pPr>
        <w:tabs>
          <w:tab w:val="left" w:pos="284"/>
        </w:tabs>
        <w:spacing w:after="0" w:line="240" w:lineRule="auto"/>
        <w:jc w:val="both"/>
        <w:rPr>
          <w:rFonts w:ascii="Times New Roman" w:hAnsi="Times New Roman"/>
          <w:sz w:val="28"/>
          <w:szCs w:val="28"/>
        </w:rPr>
      </w:pPr>
      <w:r w:rsidRPr="00C95627">
        <w:rPr>
          <w:rFonts w:ascii="Times New Roman" w:hAnsi="Times New Roman"/>
          <w:b/>
          <w:sz w:val="28"/>
          <w:szCs w:val="28"/>
        </w:rPr>
        <w:t>Практическая работа № 7</w:t>
      </w:r>
      <w:r w:rsidRPr="00C95627">
        <w:rPr>
          <w:rFonts w:ascii="Times New Roman" w:hAnsi="Times New Roman"/>
          <w:sz w:val="28"/>
          <w:szCs w:val="28"/>
        </w:rPr>
        <w:t xml:space="preserve"> </w:t>
      </w:r>
      <w:r w:rsidR="00C95627" w:rsidRPr="00C95627">
        <w:rPr>
          <w:rFonts w:ascii="Times New Roman" w:hAnsi="Times New Roman"/>
          <w:bCs/>
          <w:sz w:val="28"/>
          <w:szCs w:val="28"/>
        </w:rPr>
        <w:t>Практическое занятие №6.Аксонометрическая проекция</w:t>
      </w:r>
      <w:r w:rsidR="00C95627">
        <w:rPr>
          <w:rFonts w:ascii="Times New Roman" w:hAnsi="Times New Roman"/>
          <w:bCs/>
          <w:sz w:val="28"/>
          <w:szCs w:val="28"/>
        </w:rPr>
        <w:t xml:space="preserve"> </w:t>
      </w:r>
      <w:r w:rsidR="00C95627" w:rsidRPr="00C95627">
        <w:rPr>
          <w:rFonts w:ascii="Times New Roman" w:hAnsi="Times New Roman"/>
          <w:bCs/>
          <w:sz w:val="28"/>
          <w:szCs w:val="28"/>
        </w:rPr>
        <w:t>модели. «Модель»</w:t>
      </w:r>
    </w:p>
    <w:p w:rsidR="006A76F1" w:rsidRPr="00A446D0" w:rsidRDefault="006A76F1" w:rsidP="002E4759">
      <w:pPr>
        <w:tabs>
          <w:tab w:val="left" w:pos="284"/>
        </w:tabs>
        <w:spacing w:after="0" w:line="240" w:lineRule="auto"/>
        <w:jc w:val="both"/>
        <w:rPr>
          <w:rFonts w:ascii="Times New Roman" w:hAnsi="Times New Roman"/>
          <w:sz w:val="28"/>
          <w:szCs w:val="28"/>
        </w:rPr>
      </w:pPr>
      <w:r w:rsidRPr="00A446D0">
        <w:rPr>
          <w:rFonts w:ascii="Times New Roman" w:hAnsi="Times New Roman"/>
          <w:b/>
          <w:sz w:val="28"/>
          <w:szCs w:val="28"/>
        </w:rPr>
        <w:t>Текст задания</w:t>
      </w:r>
      <w:r w:rsidR="00D60E65" w:rsidRPr="00A446D0">
        <w:rPr>
          <w:rFonts w:ascii="Times New Roman" w:hAnsi="Times New Roman"/>
          <w:sz w:val="28"/>
          <w:szCs w:val="28"/>
        </w:rPr>
        <w:t>:</w:t>
      </w:r>
    </w:p>
    <w:p w:rsidR="00A446D0" w:rsidRPr="00A446D0" w:rsidRDefault="00D60E65" w:rsidP="002E4759">
      <w:pPr>
        <w:pStyle w:val="docdata"/>
        <w:widowControl w:val="0"/>
        <w:shd w:val="clear" w:color="auto" w:fill="FFFFFF"/>
        <w:tabs>
          <w:tab w:val="left" w:pos="10349"/>
        </w:tabs>
        <w:spacing w:before="0" w:beforeAutospacing="0" w:after="0" w:afterAutospacing="0"/>
        <w:jc w:val="both"/>
      </w:pPr>
      <w:r w:rsidRPr="00A446D0">
        <w:rPr>
          <w:i/>
          <w:sz w:val="28"/>
          <w:szCs w:val="28"/>
        </w:rPr>
        <w:t>Цель занятия:</w:t>
      </w:r>
      <w:r w:rsidRPr="00A446D0">
        <w:rPr>
          <w:sz w:val="28"/>
          <w:szCs w:val="28"/>
        </w:rPr>
        <w:t xml:space="preserve"> </w:t>
      </w:r>
      <w:r w:rsidR="00A446D0" w:rsidRPr="00A446D0">
        <w:rPr>
          <w:sz w:val="28"/>
          <w:szCs w:val="28"/>
        </w:rPr>
        <w:t xml:space="preserve">изучить правила выполнения комплексного чертежа детали, отработать технику выполнения комплексного чертежа детали по натуральным образцам и аксонометрическим проекциям. </w:t>
      </w:r>
    </w:p>
    <w:p w:rsidR="00D60E65" w:rsidRPr="00A446D0" w:rsidRDefault="00D60E65" w:rsidP="002E4759">
      <w:pPr>
        <w:tabs>
          <w:tab w:val="left" w:pos="284"/>
        </w:tabs>
        <w:spacing w:after="0" w:line="240" w:lineRule="auto"/>
        <w:jc w:val="both"/>
        <w:rPr>
          <w:rFonts w:ascii="Times New Roman" w:hAnsi="Times New Roman"/>
          <w:i/>
          <w:sz w:val="28"/>
          <w:szCs w:val="28"/>
        </w:rPr>
      </w:pPr>
      <w:r w:rsidRPr="00A446D0">
        <w:rPr>
          <w:rFonts w:ascii="Times New Roman" w:hAnsi="Times New Roman"/>
          <w:sz w:val="28"/>
          <w:szCs w:val="28"/>
        </w:rPr>
        <w:t xml:space="preserve"> </w:t>
      </w:r>
      <w:r w:rsidRPr="00A446D0">
        <w:rPr>
          <w:rFonts w:ascii="Times New Roman" w:hAnsi="Times New Roman"/>
          <w:i/>
          <w:sz w:val="28"/>
          <w:szCs w:val="28"/>
        </w:rPr>
        <w:t xml:space="preserve">Порядок выполнения работы </w:t>
      </w:r>
    </w:p>
    <w:p w:rsidR="00D60E65" w:rsidRPr="00A446D0" w:rsidRDefault="00A446D0" w:rsidP="002E4759">
      <w:pPr>
        <w:tabs>
          <w:tab w:val="left" w:pos="284"/>
        </w:tabs>
        <w:spacing w:after="0" w:line="240" w:lineRule="auto"/>
        <w:jc w:val="both"/>
        <w:rPr>
          <w:rFonts w:ascii="Times New Roman" w:hAnsi="Times New Roman"/>
          <w:sz w:val="28"/>
          <w:szCs w:val="28"/>
        </w:rPr>
      </w:pPr>
      <w:r w:rsidRPr="00A446D0">
        <w:rPr>
          <w:rStyle w:val="1251"/>
          <w:rFonts w:ascii="Times New Roman" w:hAnsi="Times New Roman"/>
          <w:sz w:val="28"/>
          <w:szCs w:val="28"/>
        </w:rPr>
        <w:t>По аксонометрической проекции модели построить комплексный чертеж модели в</w:t>
      </w:r>
      <w:r w:rsidRPr="00A446D0">
        <w:rPr>
          <w:rFonts w:ascii="Times New Roman" w:hAnsi="Times New Roman"/>
          <w:sz w:val="28"/>
          <w:szCs w:val="28"/>
        </w:rPr>
        <w:t xml:space="preserve"> соответствии с вариантом</w:t>
      </w:r>
      <w:r w:rsidR="00D60E65" w:rsidRPr="00A446D0">
        <w:rPr>
          <w:rFonts w:ascii="Times New Roman" w:hAnsi="Times New Roman"/>
          <w:sz w:val="28"/>
          <w:szCs w:val="28"/>
        </w:rPr>
        <w:t xml:space="preserve"> </w:t>
      </w:r>
    </w:p>
    <w:p w:rsidR="00D60E65" w:rsidRPr="00A446D0" w:rsidRDefault="00D60E65" w:rsidP="002E4759">
      <w:pPr>
        <w:tabs>
          <w:tab w:val="left" w:pos="284"/>
        </w:tabs>
        <w:spacing w:after="0" w:line="240" w:lineRule="auto"/>
        <w:jc w:val="both"/>
        <w:rPr>
          <w:rFonts w:ascii="Times New Roman" w:hAnsi="Times New Roman"/>
          <w:sz w:val="28"/>
          <w:szCs w:val="28"/>
        </w:rPr>
      </w:pPr>
      <w:r w:rsidRPr="00A446D0">
        <w:rPr>
          <w:rFonts w:ascii="Times New Roman" w:hAnsi="Times New Roman"/>
          <w:sz w:val="28"/>
          <w:szCs w:val="28"/>
        </w:rPr>
        <w:t xml:space="preserve">Ответить на контрольные вопросы по заданию преподавателя. </w:t>
      </w:r>
    </w:p>
    <w:p w:rsidR="00D60E65" w:rsidRPr="00A446D0" w:rsidRDefault="00D60E65" w:rsidP="002E4759">
      <w:pPr>
        <w:tabs>
          <w:tab w:val="left" w:pos="284"/>
        </w:tabs>
        <w:spacing w:after="0" w:line="240" w:lineRule="auto"/>
        <w:jc w:val="both"/>
        <w:rPr>
          <w:rFonts w:ascii="Times New Roman" w:hAnsi="Times New Roman"/>
          <w:i/>
          <w:sz w:val="28"/>
          <w:szCs w:val="28"/>
        </w:rPr>
      </w:pPr>
      <w:r w:rsidRPr="00A446D0">
        <w:rPr>
          <w:rFonts w:ascii="Times New Roman" w:hAnsi="Times New Roman"/>
          <w:i/>
          <w:sz w:val="28"/>
          <w:szCs w:val="28"/>
        </w:rPr>
        <w:t xml:space="preserve">Контрольные вопросы. </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Сформулировать понятие чертежа.</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Сформулировать понятие комплексного чертежа.</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Дать понятие плоскости проекций, назвать её виды, обозначение плоскостей проекций.</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Определить понятие проекции точки, показать её обозначение в зависимости от плоскости проекций.</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Сформулировать понятие аксонометрических проекций.</w:t>
      </w:r>
    </w:p>
    <w:p w:rsidR="00A446D0" w:rsidRPr="00A446D0" w:rsidRDefault="00A446D0" w:rsidP="002E4759">
      <w:pPr>
        <w:pStyle w:val="a8"/>
        <w:numPr>
          <w:ilvl w:val="0"/>
          <w:numId w:val="40"/>
        </w:numPr>
        <w:shd w:val="clear" w:color="auto" w:fill="FFFFFF"/>
        <w:spacing w:before="0" w:beforeAutospacing="0" w:after="0" w:afterAutospacing="0"/>
        <w:ind w:left="0" w:firstLine="0"/>
        <w:jc w:val="both"/>
      </w:pPr>
      <w:r w:rsidRPr="00A446D0">
        <w:rPr>
          <w:sz w:val="28"/>
          <w:szCs w:val="28"/>
        </w:rPr>
        <w:t>Назвать виды аксонометрических проекций.</w:t>
      </w:r>
    </w:p>
    <w:p w:rsidR="00D60E65" w:rsidRPr="00E43044" w:rsidRDefault="00D60E65" w:rsidP="002E4759">
      <w:pPr>
        <w:tabs>
          <w:tab w:val="left" w:pos="284"/>
        </w:tabs>
        <w:spacing w:after="0" w:line="240" w:lineRule="auto"/>
        <w:jc w:val="both"/>
        <w:rPr>
          <w:rFonts w:ascii="Times New Roman" w:hAnsi="Times New Roman"/>
          <w:sz w:val="28"/>
          <w:szCs w:val="28"/>
        </w:rPr>
      </w:pPr>
    </w:p>
    <w:p w:rsidR="006A76F1" w:rsidRPr="00C95627" w:rsidRDefault="006A76F1" w:rsidP="00C95627">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C95627">
        <w:rPr>
          <w:rFonts w:ascii="Times New Roman" w:hAnsi="Times New Roman"/>
          <w:b/>
          <w:sz w:val="28"/>
          <w:szCs w:val="28"/>
        </w:rPr>
        <w:t xml:space="preserve">Практическая работа № </w:t>
      </w:r>
      <w:r w:rsidR="00C95627" w:rsidRPr="00C95627">
        <w:rPr>
          <w:rFonts w:ascii="Times New Roman" w:hAnsi="Times New Roman"/>
          <w:b/>
          <w:sz w:val="28"/>
          <w:szCs w:val="28"/>
        </w:rPr>
        <w:t>7</w:t>
      </w:r>
      <w:r w:rsidRPr="00C95627">
        <w:rPr>
          <w:rFonts w:ascii="Times New Roman" w:hAnsi="Times New Roman"/>
          <w:sz w:val="28"/>
          <w:szCs w:val="28"/>
        </w:rPr>
        <w:t xml:space="preserve"> </w:t>
      </w:r>
      <w:r w:rsidR="00C95627" w:rsidRPr="00C95627">
        <w:rPr>
          <w:rFonts w:ascii="Times New Roman" w:hAnsi="Times New Roman"/>
          <w:bCs/>
          <w:sz w:val="28"/>
          <w:szCs w:val="28"/>
        </w:rPr>
        <w:t>Комплексный чертеж пересекающихся геометрических тел. «Взаимное пересечение поверхностей геометрических тел»</w:t>
      </w:r>
      <w:r w:rsidRPr="00C95627">
        <w:rPr>
          <w:rFonts w:ascii="Times New Roman" w:hAnsi="Times New Roman"/>
          <w:sz w:val="28"/>
          <w:szCs w:val="28"/>
        </w:rPr>
        <w:t>;</w:t>
      </w:r>
    </w:p>
    <w:p w:rsidR="006A76F1" w:rsidRPr="00647FF6" w:rsidRDefault="006A76F1" w:rsidP="002E4759">
      <w:pPr>
        <w:tabs>
          <w:tab w:val="left" w:pos="284"/>
        </w:tabs>
        <w:spacing w:after="0" w:line="240" w:lineRule="auto"/>
        <w:jc w:val="both"/>
        <w:rPr>
          <w:rFonts w:ascii="Times New Roman" w:hAnsi="Times New Roman"/>
          <w:sz w:val="28"/>
          <w:szCs w:val="28"/>
        </w:rPr>
      </w:pPr>
      <w:r w:rsidRPr="00647FF6">
        <w:rPr>
          <w:rFonts w:ascii="Times New Roman" w:hAnsi="Times New Roman"/>
          <w:b/>
          <w:sz w:val="28"/>
          <w:szCs w:val="28"/>
        </w:rPr>
        <w:t>Текст задания</w:t>
      </w:r>
      <w:r w:rsidR="00D60E65" w:rsidRPr="00647FF6">
        <w:rPr>
          <w:rFonts w:ascii="Times New Roman" w:hAnsi="Times New Roman"/>
          <w:sz w:val="28"/>
          <w:szCs w:val="28"/>
        </w:rPr>
        <w:t>:</w:t>
      </w:r>
    </w:p>
    <w:p w:rsidR="00D60E65" w:rsidRPr="00647FF6" w:rsidRDefault="00D60E65" w:rsidP="002E4759">
      <w:pPr>
        <w:tabs>
          <w:tab w:val="left" w:pos="284"/>
        </w:tabs>
        <w:spacing w:after="0" w:line="240" w:lineRule="auto"/>
        <w:jc w:val="both"/>
        <w:rPr>
          <w:rFonts w:ascii="Times New Roman" w:hAnsi="Times New Roman"/>
          <w:sz w:val="28"/>
          <w:szCs w:val="28"/>
        </w:rPr>
      </w:pPr>
      <w:r w:rsidRPr="00647FF6">
        <w:rPr>
          <w:rFonts w:ascii="Times New Roman" w:hAnsi="Times New Roman"/>
          <w:i/>
          <w:sz w:val="28"/>
          <w:szCs w:val="28"/>
        </w:rPr>
        <w:t>Цель занятия</w:t>
      </w:r>
      <w:r w:rsidRPr="00647FF6">
        <w:rPr>
          <w:rFonts w:ascii="Times New Roman" w:hAnsi="Times New Roman"/>
          <w:sz w:val="28"/>
          <w:szCs w:val="28"/>
        </w:rPr>
        <w:t xml:space="preserve">: </w:t>
      </w:r>
      <w:r w:rsidR="001F3B85" w:rsidRPr="00647FF6">
        <w:rPr>
          <w:rStyle w:val="1423"/>
          <w:rFonts w:ascii="Times New Roman" w:hAnsi="Times New Roman"/>
          <w:color w:val="222222"/>
          <w:sz w:val="28"/>
          <w:szCs w:val="28"/>
          <w:shd w:val="clear" w:color="auto" w:fill="FFFFFF"/>
        </w:rPr>
        <w:t>по</w:t>
      </w:r>
      <w:r w:rsidR="001F3B85" w:rsidRPr="00647FF6">
        <w:rPr>
          <w:rFonts w:ascii="Times New Roman" w:hAnsi="Times New Roman"/>
          <w:color w:val="222222"/>
          <w:sz w:val="28"/>
          <w:szCs w:val="28"/>
          <w:shd w:val="clear" w:color="auto" w:fill="FFFFFF"/>
        </w:rPr>
        <w:t>лучение навыков построения линий пересечения поверхностей геометрических тел</w:t>
      </w:r>
      <w:r w:rsidRPr="00647FF6">
        <w:rPr>
          <w:rFonts w:ascii="Times New Roman" w:hAnsi="Times New Roman"/>
          <w:sz w:val="28"/>
          <w:szCs w:val="28"/>
        </w:rPr>
        <w:t xml:space="preserve">. </w:t>
      </w:r>
    </w:p>
    <w:p w:rsidR="00D60E65" w:rsidRPr="00647FF6" w:rsidRDefault="00D60E65" w:rsidP="002E4759">
      <w:pPr>
        <w:tabs>
          <w:tab w:val="left" w:pos="284"/>
        </w:tabs>
        <w:spacing w:after="0" w:line="240" w:lineRule="auto"/>
        <w:jc w:val="both"/>
        <w:rPr>
          <w:rFonts w:ascii="Times New Roman" w:hAnsi="Times New Roman"/>
          <w:i/>
          <w:sz w:val="28"/>
          <w:szCs w:val="28"/>
        </w:rPr>
      </w:pPr>
      <w:r w:rsidRPr="00647FF6">
        <w:rPr>
          <w:rFonts w:ascii="Times New Roman" w:hAnsi="Times New Roman"/>
          <w:i/>
          <w:sz w:val="28"/>
          <w:szCs w:val="28"/>
        </w:rPr>
        <w:t xml:space="preserve">Порядок выполнения работы </w:t>
      </w:r>
    </w:p>
    <w:p w:rsidR="00647FF6" w:rsidRPr="00647FF6" w:rsidRDefault="00647FF6" w:rsidP="002E4759">
      <w:pPr>
        <w:pStyle w:val="docdata"/>
        <w:shd w:val="clear" w:color="auto" w:fill="FFFFFF"/>
        <w:spacing w:before="0" w:beforeAutospacing="0" w:after="0" w:afterAutospacing="0"/>
        <w:jc w:val="both"/>
        <w:rPr>
          <w:sz w:val="28"/>
          <w:szCs w:val="28"/>
        </w:rPr>
      </w:pPr>
      <w:r w:rsidRPr="00647FF6">
        <w:rPr>
          <w:color w:val="000000"/>
          <w:sz w:val="28"/>
          <w:szCs w:val="28"/>
        </w:rPr>
        <w:t xml:space="preserve">На формате А3 в соответствии с вариантом выполнить построение усеченной шестиугольной призмы с построением </w:t>
      </w:r>
      <w:r w:rsidRPr="00647FF6">
        <w:rPr>
          <w:color w:val="333333"/>
          <w:sz w:val="28"/>
          <w:szCs w:val="28"/>
          <w:shd w:val="clear" w:color="auto" w:fill="FFFFFF"/>
        </w:rPr>
        <w:t>проекций фигуры сечения, </w:t>
      </w:r>
      <w:r w:rsidRPr="00647FF6">
        <w:rPr>
          <w:color w:val="333333"/>
          <w:sz w:val="28"/>
          <w:szCs w:val="28"/>
        </w:rPr>
        <w:t xml:space="preserve">с  определением натуральной величины сечения, с построением развертки </w:t>
      </w:r>
      <w:r w:rsidRPr="00647FF6">
        <w:rPr>
          <w:color w:val="333333"/>
          <w:sz w:val="28"/>
          <w:szCs w:val="28"/>
        </w:rPr>
        <w:lastRenderedPageBreak/>
        <w:t>отсеченной части, с построением аксонометрического изображения отсеченной части.</w:t>
      </w:r>
    </w:p>
    <w:p w:rsidR="00D60E65" w:rsidRPr="00647FF6" w:rsidRDefault="00D60E65" w:rsidP="002E4759">
      <w:pPr>
        <w:tabs>
          <w:tab w:val="left" w:pos="284"/>
        </w:tabs>
        <w:spacing w:after="0" w:line="240" w:lineRule="auto"/>
        <w:jc w:val="both"/>
        <w:rPr>
          <w:rFonts w:ascii="Times New Roman" w:hAnsi="Times New Roman"/>
          <w:i/>
          <w:sz w:val="28"/>
          <w:szCs w:val="28"/>
        </w:rPr>
      </w:pPr>
      <w:r w:rsidRPr="00647FF6">
        <w:rPr>
          <w:rFonts w:ascii="Times New Roman" w:hAnsi="Times New Roman"/>
          <w:i/>
          <w:sz w:val="28"/>
          <w:szCs w:val="28"/>
        </w:rPr>
        <w:t xml:space="preserve">Контрольные вопросы. </w:t>
      </w:r>
    </w:p>
    <w:p w:rsidR="00647FF6" w:rsidRPr="00647FF6" w:rsidRDefault="00647FF6" w:rsidP="002E4759">
      <w:pPr>
        <w:pStyle w:val="docdata"/>
        <w:shd w:val="clear" w:color="auto" w:fill="FEFEFE"/>
        <w:spacing w:before="0" w:beforeAutospacing="0" w:after="0" w:afterAutospacing="0"/>
        <w:ind w:right="-1"/>
        <w:jc w:val="both"/>
        <w:rPr>
          <w:sz w:val="28"/>
          <w:szCs w:val="28"/>
        </w:rPr>
      </w:pPr>
      <w:r w:rsidRPr="00647FF6">
        <w:rPr>
          <w:color w:val="222222"/>
          <w:sz w:val="28"/>
          <w:szCs w:val="28"/>
        </w:rPr>
        <w:t>1. Какая фигура получается в результате пересечения поверхности многогранника (призмы, пирамиды) проецирующей плоскостью?</w:t>
      </w:r>
    </w:p>
    <w:p w:rsidR="00647FF6" w:rsidRPr="00647FF6" w:rsidRDefault="00647FF6" w:rsidP="002E4759">
      <w:pPr>
        <w:pStyle w:val="a8"/>
        <w:shd w:val="clear" w:color="auto" w:fill="FEFEFE"/>
        <w:spacing w:before="0" w:beforeAutospacing="0" w:after="0" w:afterAutospacing="0"/>
        <w:ind w:right="-1"/>
        <w:jc w:val="both"/>
        <w:rPr>
          <w:sz w:val="28"/>
          <w:szCs w:val="28"/>
        </w:rPr>
      </w:pPr>
      <w:r w:rsidRPr="00647FF6">
        <w:rPr>
          <w:color w:val="222222"/>
          <w:sz w:val="28"/>
          <w:szCs w:val="28"/>
        </w:rPr>
        <w:t>2. Как определяется на комплексной чертеже действительный вид фигуры сечения?</w:t>
      </w:r>
    </w:p>
    <w:p w:rsidR="00647FF6" w:rsidRPr="00647FF6" w:rsidRDefault="00647FF6" w:rsidP="002E4759">
      <w:pPr>
        <w:pStyle w:val="a8"/>
        <w:shd w:val="clear" w:color="auto" w:fill="FEFEFE"/>
        <w:spacing w:before="0" w:beforeAutospacing="0" w:after="0" w:afterAutospacing="0"/>
        <w:ind w:right="-1"/>
        <w:jc w:val="both"/>
        <w:rPr>
          <w:sz w:val="28"/>
          <w:szCs w:val="28"/>
        </w:rPr>
      </w:pPr>
      <w:r w:rsidRPr="00647FF6">
        <w:rPr>
          <w:color w:val="222222"/>
          <w:sz w:val="28"/>
          <w:szCs w:val="28"/>
        </w:rPr>
        <w:t>3. Какими линиями на чертеже изображаются линии сгиба разверток?</w:t>
      </w:r>
    </w:p>
    <w:p w:rsidR="00B90063" w:rsidRDefault="00B90063" w:rsidP="002E4759">
      <w:pPr>
        <w:pStyle w:val="a8"/>
        <w:widowControl w:val="0"/>
        <w:spacing w:before="0" w:beforeAutospacing="0" w:after="0" w:afterAutospacing="0"/>
        <w:ind w:firstLine="709"/>
      </w:pPr>
    </w:p>
    <w:p w:rsidR="00B90063" w:rsidRPr="00B90063" w:rsidRDefault="00B90063" w:rsidP="00B90063">
      <w:pPr>
        <w:tabs>
          <w:tab w:val="left" w:pos="360"/>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8</w:t>
      </w:r>
      <w:r w:rsidRPr="00B90063">
        <w:rPr>
          <w:rFonts w:ascii="Times New Roman" w:hAnsi="Times New Roman"/>
          <w:spacing w:val="-4"/>
          <w:sz w:val="28"/>
          <w:szCs w:val="28"/>
        </w:rPr>
        <w:t xml:space="preserve"> </w:t>
      </w:r>
      <w:r w:rsidRPr="00B90063">
        <w:rPr>
          <w:rFonts w:ascii="Times New Roman" w:hAnsi="Times New Roman"/>
          <w:bCs/>
          <w:sz w:val="28"/>
          <w:szCs w:val="28"/>
        </w:rPr>
        <w:t>Технические рисунки плоских фигур и геометрических тел. Технический рисунок модели. «Техническое рисование»</w:t>
      </w:r>
      <w:r w:rsidRPr="00B90063">
        <w:rPr>
          <w:rFonts w:ascii="Times New Roman" w:hAnsi="Times New Roman"/>
          <w:sz w:val="28"/>
          <w:szCs w:val="28"/>
        </w:rPr>
        <w:t>.</w:t>
      </w:r>
    </w:p>
    <w:p w:rsidR="00B90063" w:rsidRPr="00BC4915" w:rsidRDefault="00B90063" w:rsidP="00B90063">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Pr="00BC4915">
        <w:rPr>
          <w:rFonts w:ascii="Times New Roman" w:hAnsi="Times New Roman"/>
          <w:sz w:val="28"/>
          <w:szCs w:val="28"/>
        </w:rPr>
        <w:t>:</w:t>
      </w:r>
    </w:p>
    <w:p w:rsidR="00B90063" w:rsidRPr="00BC4915" w:rsidRDefault="00B90063" w:rsidP="00B90063">
      <w:pPr>
        <w:pStyle w:val="docdata"/>
        <w:spacing w:before="0" w:beforeAutospacing="0" w:after="0" w:afterAutospacing="0"/>
        <w:jc w:val="both"/>
        <w:rPr>
          <w:sz w:val="28"/>
          <w:szCs w:val="28"/>
        </w:rPr>
      </w:pPr>
      <w:r>
        <w:rPr>
          <w:i/>
          <w:color w:val="000000"/>
          <w:sz w:val="28"/>
          <w:szCs w:val="28"/>
        </w:rPr>
        <w:t>Цель работы</w:t>
      </w:r>
      <w:r w:rsidRPr="00BC4915">
        <w:rPr>
          <w:i/>
          <w:color w:val="000000"/>
          <w:sz w:val="28"/>
          <w:szCs w:val="28"/>
        </w:rPr>
        <w:t>:</w:t>
      </w:r>
      <w:r>
        <w:rPr>
          <w:i/>
          <w:color w:val="000000"/>
          <w:sz w:val="28"/>
          <w:szCs w:val="28"/>
        </w:rPr>
        <w:t xml:space="preserve"> </w:t>
      </w:r>
      <w:r>
        <w:rPr>
          <w:rStyle w:val="1405"/>
          <w:color w:val="000000"/>
          <w:sz w:val="28"/>
          <w:szCs w:val="28"/>
        </w:rPr>
        <w:t>Научиться выполнять чертеж от руки на глаз. Овладеть техникой нанесения светотени на поверхность рисунка.</w:t>
      </w:r>
    </w:p>
    <w:p w:rsidR="00B90063" w:rsidRPr="00BC4915" w:rsidRDefault="00B90063" w:rsidP="00B90063">
      <w:pPr>
        <w:pStyle w:val="a8"/>
        <w:spacing w:before="0" w:beforeAutospacing="0" w:after="0" w:afterAutospacing="0"/>
        <w:jc w:val="both"/>
        <w:rPr>
          <w:i/>
          <w:sz w:val="28"/>
          <w:szCs w:val="28"/>
        </w:rPr>
      </w:pPr>
      <w:r w:rsidRPr="00BC4915">
        <w:rPr>
          <w:i/>
          <w:color w:val="000000"/>
          <w:sz w:val="28"/>
          <w:szCs w:val="28"/>
        </w:rPr>
        <w:t>Порядок выполнения:</w:t>
      </w:r>
    </w:p>
    <w:p w:rsidR="00B90063" w:rsidRDefault="00B90063" w:rsidP="00B90063">
      <w:pPr>
        <w:pStyle w:val="docdata"/>
        <w:tabs>
          <w:tab w:val="left" w:pos="567"/>
        </w:tabs>
        <w:spacing w:before="0" w:beforeAutospacing="0" w:after="0" w:afterAutospacing="0"/>
        <w:jc w:val="both"/>
      </w:pPr>
      <w:r>
        <w:rPr>
          <w:color w:val="000000"/>
          <w:sz w:val="28"/>
          <w:szCs w:val="28"/>
        </w:rPr>
        <w:t>1. Рассмотреть модель, выбрать аксонометрическую проекцию.</w:t>
      </w:r>
    </w:p>
    <w:p w:rsidR="00B90063" w:rsidRDefault="00B90063" w:rsidP="00B90063">
      <w:pPr>
        <w:pStyle w:val="a8"/>
        <w:tabs>
          <w:tab w:val="left" w:pos="567"/>
        </w:tabs>
        <w:spacing w:before="0" w:beforeAutospacing="0" w:after="0" w:afterAutospacing="0"/>
        <w:jc w:val="both"/>
      </w:pPr>
      <w:r>
        <w:rPr>
          <w:color w:val="000000"/>
          <w:sz w:val="28"/>
          <w:szCs w:val="28"/>
        </w:rPr>
        <w:t>2. Выполнить модель в аксонометрической проекции на бумаге от руки.</w:t>
      </w:r>
    </w:p>
    <w:p w:rsidR="00B90063" w:rsidRDefault="00B90063" w:rsidP="00B90063">
      <w:pPr>
        <w:pStyle w:val="a8"/>
        <w:widowControl w:val="0"/>
        <w:spacing w:before="0" w:beforeAutospacing="0" w:after="0" w:afterAutospacing="0"/>
        <w:rPr>
          <w:color w:val="000000"/>
          <w:sz w:val="28"/>
          <w:szCs w:val="28"/>
        </w:rPr>
      </w:pPr>
      <w:r>
        <w:rPr>
          <w:color w:val="000000"/>
          <w:sz w:val="28"/>
          <w:szCs w:val="28"/>
        </w:rPr>
        <w:t>3. Нанести на рисунок светотени.</w:t>
      </w:r>
    </w:p>
    <w:p w:rsidR="00B90063" w:rsidRPr="00A446D0" w:rsidRDefault="00B90063" w:rsidP="00B90063">
      <w:pPr>
        <w:tabs>
          <w:tab w:val="left" w:pos="284"/>
        </w:tabs>
        <w:spacing w:after="0" w:line="240" w:lineRule="auto"/>
        <w:jc w:val="both"/>
        <w:rPr>
          <w:rFonts w:ascii="Times New Roman" w:hAnsi="Times New Roman"/>
          <w:i/>
          <w:sz w:val="28"/>
          <w:szCs w:val="28"/>
        </w:rPr>
      </w:pPr>
      <w:r w:rsidRPr="00A446D0">
        <w:rPr>
          <w:rFonts w:ascii="Times New Roman" w:hAnsi="Times New Roman"/>
          <w:i/>
          <w:sz w:val="28"/>
          <w:szCs w:val="28"/>
        </w:rPr>
        <w:t xml:space="preserve">Контрольные вопросы. </w:t>
      </w:r>
    </w:p>
    <w:p w:rsidR="00B90063" w:rsidRDefault="00B90063" w:rsidP="00B90063">
      <w:pPr>
        <w:pStyle w:val="docdata"/>
        <w:tabs>
          <w:tab w:val="left" w:pos="567"/>
        </w:tabs>
        <w:spacing w:before="0" w:beforeAutospacing="0" w:after="0" w:afterAutospacing="0"/>
        <w:jc w:val="both"/>
      </w:pPr>
      <w:r>
        <w:rPr>
          <w:color w:val="000000"/>
          <w:sz w:val="28"/>
          <w:szCs w:val="28"/>
        </w:rPr>
        <w:t>1. Для чего необходимо знание выполнения технического рисунка?</w:t>
      </w:r>
    </w:p>
    <w:p w:rsidR="00B90063" w:rsidRDefault="00B90063" w:rsidP="00B90063">
      <w:pPr>
        <w:pStyle w:val="a8"/>
        <w:tabs>
          <w:tab w:val="left" w:pos="567"/>
        </w:tabs>
        <w:spacing w:before="0" w:beforeAutospacing="0" w:after="0" w:afterAutospacing="0"/>
        <w:jc w:val="both"/>
      </w:pPr>
      <w:r>
        <w:rPr>
          <w:color w:val="000000"/>
          <w:sz w:val="28"/>
          <w:szCs w:val="28"/>
        </w:rPr>
        <w:t>2. Обязательно ли соблюдать пропорции при выполнении технического рисунка?</w:t>
      </w:r>
    </w:p>
    <w:p w:rsidR="00B90063" w:rsidRDefault="00B90063" w:rsidP="00B90063">
      <w:pPr>
        <w:pStyle w:val="a8"/>
        <w:tabs>
          <w:tab w:val="left" w:pos="567"/>
        </w:tabs>
        <w:spacing w:before="0" w:beforeAutospacing="0" w:after="0" w:afterAutospacing="0"/>
        <w:jc w:val="both"/>
      </w:pPr>
      <w:r>
        <w:rPr>
          <w:color w:val="000000"/>
          <w:sz w:val="28"/>
          <w:szCs w:val="28"/>
        </w:rPr>
        <w:t>3. Какие способы нанесения светотени применяются на техническом рисунке?</w:t>
      </w:r>
    </w:p>
    <w:p w:rsidR="00B90063" w:rsidRDefault="00B90063" w:rsidP="002E4759">
      <w:pPr>
        <w:pStyle w:val="a8"/>
        <w:widowControl w:val="0"/>
        <w:spacing w:before="0" w:beforeAutospacing="0" w:after="0" w:afterAutospacing="0"/>
        <w:ind w:firstLine="709"/>
      </w:pPr>
    </w:p>
    <w:p w:rsidR="00B90063" w:rsidRDefault="00B90063" w:rsidP="002E4759">
      <w:pPr>
        <w:pStyle w:val="a8"/>
        <w:widowControl w:val="0"/>
        <w:spacing w:before="0" w:beforeAutospacing="0" w:after="0" w:afterAutospacing="0"/>
        <w:ind w:firstLine="709"/>
      </w:pPr>
    </w:p>
    <w:p w:rsidR="00BC4915" w:rsidRPr="00E43044" w:rsidRDefault="00647FF6" w:rsidP="002E4759">
      <w:pPr>
        <w:pStyle w:val="a8"/>
        <w:widowControl w:val="0"/>
        <w:spacing w:before="0" w:beforeAutospacing="0" w:after="0" w:afterAutospacing="0"/>
        <w:ind w:firstLine="709"/>
        <w:rPr>
          <w:sz w:val="28"/>
          <w:szCs w:val="28"/>
        </w:rPr>
      </w:pPr>
      <w:r>
        <w:t> </w:t>
      </w:r>
    </w:p>
    <w:p w:rsidR="00647FF6" w:rsidRPr="00B90063" w:rsidRDefault="006A76F1" w:rsidP="00B90063">
      <w:pPr>
        <w:tabs>
          <w:tab w:val="left" w:pos="360"/>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9</w:t>
      </w:r>
      <w:r w:rsidRPr="00B90063">
        <w:rPr>
          <w:rFonts w:ascii="Times New Roman" w:hAnsi="Times New Roman"/>
          <w:spacing w:val="-4"/>
          <w:sz w:val="28"/>
          <w:szCs w:val="28"/>
        </w:rPr>
        <w:t xml:space="preserve"> </w:t>
      </w:r>
      <w:r w:rsidR="00B90063" w:rsidRPr="00B90063">
        <w:rPr>
          <w:rFonts w:ascii="Times New Roman" w:hAnsi="Times New Roman"/>
          <w:bCs/>
          <w:sz w:val="28"/>
          <w:szCs w:val="28"/>
        </w:rPr>
        <w:t>Построение третьего вида по двум данным. Нанесение необходимых простых разрезов. Построение аксонометрической проекции модели с вырезом ¼ части. «Простые разрезы»</w:t>
      </w:r>
    </w:p>
    <w:p w:rsidR="006A76F1" w:rsidRPr="00BC4915" w:rsidRDefault="006A76F1" w:rsidP="002E4759">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00BC4915" w:rsidRPr="00BC4915">
        <w:rPr>
          <w:rFonts w:ascii="Times New Roman" w:hAnsi="Times New Roman"/>
          <w:sz w:val="28"/>
          <w:szCs w:val="28"/>
        </w:rPr>
        <w:t>:</w:t>
      </w:r>
    </w:p>
    <w:p w:rsidR="00BC4915" w:rsidRPr="00BC4915" w:rsidRDefault="00BC4915" w:rsidP="002E4759">
      <w:pPr>
        <w:pStyle w:val="docdata"/>
        <w:spacing w:before="0" w:beforeAutospacing="0" w:after="0" w:afterAutospacing="0"/>
        <w:jc w:val="both"/>
        <w:rPr>
          <w:sz w:val="28"/>
          <w:szCs w:val="28"/>
        </w:rPr>
      </w:pPr>
      <w:r>
        <w:rPr>
          <w:i/>
          <w:color w:val="000000"/>
          <w:sz w:val="28"/>
          <w:szCs w:val="28"/>
        </w:rPr>
        <w:t>Цель работы</w:t>
      </w:r>
      <w:r w:rsidRPr="00BC4915">
        <w:rPr>
          <w:i/>
          <w:color w:val="000000"/>
          <w:sz w:val="28"/>
          <w:szCs w:val="28"/>
        </w:rPr>
        <w:t>:</w:t>
      </w:r>
      <w:r>
        <w:rPr>
          <w:i/>
          <w:color w:val="000000"/>
          <w:sz w:val="28"/>
          <w:szCs w:val="28"/>
        </w:rPr>
        <w:t xml:space="preserve"> </w:t>
      </w:r>
      <w:r w:rsidR="00647FF6">
        <w:rPr>
          <w:rStyle w:val="1689"/>
          <w:color w:val="000000"/>
          <w:sz w:val="28"/>
          <w:szCs w:val="28"/>
        </w:rPr>
        <w:t>применение практических навыков при вычерчивании простых и сложных разрезов.</w:t>
      </w:r>
    </w:p>
    <w:p w:rsidR="00BC4915" w:rsidRPr="00BC4915" w:rsidRDefault="00BC4915" w:rsidP="002E4759">
      <w:pPr>
        <w:pStyle w:val="a8"/>
        <w:spacing w:before="0" w:beforeAutospacing="0" w:after="0" w:afterAutospacing="0"/>
        <w:jc w:val="both"/>
        <w:rPr>
          <w:i/>
          <w:sz w:val="28"/>
          <w:szCs w:val="28"/>
        </w:rPr>
      </w:pPr>
      <w:r w:rsidRPr="00BC4915">
        <w:rPr>
          <w:i/>
          <w:color w:val="000000"/>
          <w:sz w:val="28"/>
          <w:szCs w:val="28"/>
        </w:rPr>
        <w:t>Порядок выполнения:</w:t>
      </w:r>
    </w:p>
    <w:p w:rsidR="00647FF6" w:rsidRDefault="00647FF6" w:rsidP="002E4759">
      <w:pPr>
        <w:pStyle w:val="docdata"/>
        <w:widowControl w:val="0"/>
        <w:spacing w:before="0" w:beforeAutospacing="0" w:after="0" w:afterAutospacing="0"/>
        <w:jc w:val="both"/>
      </w:pPr>
      <w:r>
        <w:rPr>
          <w:color w:val="000000"/>
          <w:sz w:val="28"/>
          <w:szCs w:val="28"/>
        </w:rPr>
        <w:t>1. Модель задана в изометрической прямоугольной проекции и имеет одну плоскость симметрии. Все отверстия считать сквозными. Вычертить на листе формата А3 с нанесением рамки и основной надписи в соответствии с вариантом.</w:t>
      </w:r>
    </w:p>
    <w:p w:rsidR="00647FF6" w:rsidRDefault="00647FF6" w:rsidP="002E4759">
      <w:pPr>
        <w:pStyle w:val="a8"/>
        <w:widowControl w:val="0"/>
        <w:spacing w:before="0" w:beforeAutospacing="0" w:after="0" w:afterAutospacing="0"/>
        <w:jc w:val="both"/>
      </w:pPr>
      <w:r>
        <w:rPr>
          <w:color w:val="000000"/>
          <w:sz w:val="28"/>
          <w:szCs w:val="28"/>
        </w:rPr>
        <w:t>2. При необходимости разрез обозначить. Отдавать предпочтение соединению половины вида с половиной разреза.</w:t>
      </w:r>
    </w:p>
    <w:p w:rsidR="00647FF6" w:rsidRDefault="00647FF6" w:rsidP="002E4759">
      <w:pPr>
        <w:pStyle w:val="a8"/>
        <w:widowControl w:val="0"/>
        <w:spacing w:before="0" w:beforeAutospacing="0" w:after="0" w:afterAutospacing="0"/>
        <w:jc w:val="both"/>
      </w:pPr>
      <w:r>
        <w:rPr>
          <w:color w:val="000000"/>
          <w:sz w:val="28"/>
          <w:szCs w:val="28"/>
        </w:rPr>
        <w:t>3. Нанести все необходимые размеры</w:t>
      </w:r>
    </w:p>
    <w:p w:rsidR="00647FF6" w:rsidRDefault="00647FF6" w:rsidP="002E4759">
      <w:pPr>
        <w:pStyle w:val="a8"/>
        <w:widowControl w:val="0"/>
        <w:spacing w:before="0" w:beforeAutospacing="0" w:after="0" w:afterAutospacing="0"/>
        <w:jc w:val="both"/>
      </w:pPr>
      <w:r>
        <w:rPr>
          <w:color w:val="000000"/>
          <w:sz w:val="28"/>
          <w:szCs w:val="28"/>
        </w:rPr>
        <w:t>4. Вычертить изометрию с вырезом ¼ части</w:t>
      </w:r>
    </w:p>
    <w:p w:rsidR="00BC4915" w:rsidRDefault="00BC4915" w:rsidP="002E4759">
      <w:pPr>
        <w:pStyle w:val="a8"/>
        <w:spacing w:before="0" w:beforeAutospacing="0" w:after="0" w:afterAutospacing="0"/>
        <w:jc w:val="both"/>
        <w:rPr>
          <w:color w:val="000000"/>
          <w:sz w:val="28"/>
          <w:szCs w:val="28"/>
        </w:rPr>
      </w:pP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lastRenderedPageBreak/>
        <w:t>Практическая работа № 10</w:t>
      </w:r>
      <w:r w:rsidRPr="00B90063">
        <w:rPr>
          <w:rFonts w:ascii="Times New Roman" w:hAnsi="Times New Roman"/>
          <w:sz w:val="28"/>
          <w:szCs w:val="28"/>
        </w:rPr>
        <w:t xml:space="preserve"> </w:t>
      </w:r>
      <w:r w:rsidR="00B90063" w:rsidRPr="00B90063">
        <w:rPr>
          <w:rFonts w:ascii="Times New Roman" w:hAnsi="Times New Roman"/>
          <w:bCs/>
          <w:sz w:val="28"/>
          <w:szCs w:val="28"/>
        </w:rPr>
        <w:t>Выполнение сечений. Выполнение сложных разрезов. Выполнение деталей узлов железнодорожных машин. «Сложные разрезы»</w:t>
      </w:r>
      <w:r w:rsidRPr="00B90063">
        <w:rPr>
          <w:rFonts w:ascii="Times New Roman" w:hAnsi="Times New Roman"/>
          <w:sz w:val="28"/>
          <w:szCs w:val="28"/>
        </w:rPr>
        <w:t>;</w:t>
      </w: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Текст задания</w:t>
      </w:r>
      <w:r w:rsidR="00D60E65" w:rsidRPr="00B90063">
        <w:rPr>
          <w:rFonts w:ascii="Times New Roman" w:hAnsi="Times New Roman"/>
          <w:sz w:val="28"/>
          <w:szCs w:val="28"/>
        </w:rPr>
        <w:t>:</w:t>
      </w:r>
    </w:p>
    <w:p w:rsidR="00D60E65" w:rsidRPr="00647FF6" w:rsidRDefault="00D60E65" w:rsidP="002E4759">
      <w:pPr>
        <w:tabs>
          <w:tab w:val="left" w:pos="284"/>
        </w:tabs>
        <w:spacing w:after="0" w:line="240" w:lineRule="auto"/>
        <w:jc w:val="both"/>
        <w:rPr>
          <w:rFonts w:ascii="Times New Roman" w:hAnsi="Times New Roman"/>
          <w:sz w:val="28"/>
          <w:szCs w:val="28"/>
        </w:rPr>
      </w:pPr>
      <w:r w:rsidRPr="00647FF6">
        <w:rPr>
          <w:rFonts w:ascii="Times New Roman" w:hAnsi="Times New Roman"/>
          <w:i/>
          <w:sz w:val="28"/>
          <w:szCs w:val="28"/>
        </w:rPr>
        <w:t>Цель занятия</w:t>
      </w:r>
      <w:r w:rsidRPr="00647FF6">
        <w:rPr>
          <w:rFonts w:ascii="Times New Roman" w:hAnsi="Times New Roman"/>
          <w:sz w:val="28"/>
          <w:szCs w:val="28"/>
        </w:rPr>
        <w:t xml:space="preserve">: </w:t>
      </w:r>
      <w:r w:rsidR="00647FF6" w:rsidRPr="00647FF6">
        <w:rPr>
          <w:rStyle w:val="1101"/>
          <w:rFonts w:ascii="Times New Roman" w:hAnsi="Times New Roman"/>
          <w:color w:val="000000"/>
          <w:sz w:val="28"/>
          <w:szCs w:val="28"/>
        </w:rPr>
        <w:t>применение практических навыков при вычерчивании сечений.</w:t>
      </w:r>
      <w:r w:rsidRPr="00647FF6">
        <w:rPr>
          <w:rFonts w:ascii="Times New Roman" w:hAnsi="Times New Roman"/>
          <w:sz w:val="28"/>
          <w:szCs w:val="28"/>
        </w:rPr>
        <w:t xml:space="preserve"> </w:t>
      </w:r>
    </w:p>
    <w:p w:rsidR="00D60E65" w:rsidRPr="00D60E65" w:rsidRDefault="00D60E65" w:rsidP="002E4759">
      <w:pPr>
        <w:tabs>
          <w:tab w:val="left" w:pos="284"/>
        </w:tabs>
        <w:spacing w:after="0" w:line="240" w:lineRule="auto"/>
        <w:jc w:val="both"/>
        <w:rPr>
          <w:rFonts w:ascii="Times New Roman" w:hAnsi="Times New Roman"/>
          <w:i/>
          <w:sz w:val="28"/>
          <w:szCs w:val="28"/>
        </w:rPr>
      </w:pPr>
      <w:r w:rsidRPr="00D60E65">
        <w:rPr>
          <w:rFonts w:ascii="Times New Roman" w:hAnsi="Times New Roman"/>
          <w:i/>
          <w:sz w:val="28"/>
          <w:szCs w:val="28"/>
        </w:rPr>
        <w:t xml:space="preserve">Порядок выполнения работы </w:t>
      </w:r>
    </w:p>
    <w:p w:rsidR="00647FF6" w:rsidRPr="00647FF6" w:rsidRDefault="00647FF6" w:rsidP="002E4759">
      <w:pPr>
        <w:widowControl w:val="0"/>
        <w:spacing w:after="0" w:line="240" w:lineRule="auto"/>
        <w:jc w:val="both"/>
        <w:rPr>
          <w:rFonts w:ascii="Times New Roman" w:hAnsi="Times New Roman"/>
          <w:sz w:val="24"/>
          <w:szCs w:val="24"/>
          <w:lang w:eastAsia="ru-RU"/>
        </w:rPr>
      </w:pPr>
      <w:r w:rsidRPr="00647FF6">
        <w:rPr>
          <w:rFonts w:ascii="Times New Roman" w:hAnsi="Times New Roman"/>
          <w:color w:val="000000"/>
          <w:sz w:val="28"/>
          <w:szCs w:val="28"/>
          <w:lang w:eastAsia="ru-RU"/>
        </w:rPr>
        <w:t xml:space="preserve">По наглядному изображению начертить главный вид вала (направление взгляда по стрелке А). Выполнить три вынесенных сечения. Сечение плоскостью А расположить на продолжении следа секущей плоскости; сечение плоскостью Б – на свободном месте чертежа; сечение плоскостью В – в проекционной связи (на месте вида слева). </w:t>
      </w:r>
    </w:p>
    <w:p w:rsidR="00D60E65" w:rsidRPr="00D60E65" w:rsidRDefault="00647FF6" w:rsidP="002E4759">
      <w:pPr>
        <w:tabs>
          <w:tab w:val="left" w:pos="284"/>
        </w:tabs>
        <w:spacing w:after="0" w:line="240" w:lineRule="auto"/>
        <w:jc w:val="both"/>
        <w:rPr>
          <w:rFonts w:ascii="Times New Roman" w:hAnsi="Times New Roman"/>
          <w:sz w:val="28"/>
          <w:szCs w:val="28"/>
        </w:rPr>
      </w:pPr>
      <w:r w:rsidRPr="00647FF6">
        <w:rPr>
          <w:rFonts w:ascii="Times New Roman" w:hAnsi="Times New Roman"/>
          <w:color w:val="000000"/>
          <w:sz w:val="28"/>
          <w:szCs w:val="28"/>
          <w:lang w:eastAsia="ru-RU"/>
        </w:rPr>
        <w:t>Размеры приведены на карточках по вариантам.</w:t>
      </w:r>
    </w:p>
    <w:p w:rsidR="00D60E65" w:rsidRPr="00D60E65" w:rsidRDefault="00D60E65" w:rsidP="002E4759">
      <w:pPr>
        <w:tabs>
          <w:tab w:val="left" w:pos="284"/>
        </w:tabs>
        <w:spacing w:after="0" w:line="240" w:lineRule="auto"/>
        <w:jc w:val="both"/>
        <w:rPr>
          <w:rFonts w:ascii="Times New Roman" w:hAnsi="Times New Roman"/>
          <w:sz w:val="28"/>
          <w:szCs w:val="28"/>
        </w:rPr>
      </w:pP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11</w:t>
      </w:r>
      <w:r w:rsidRPr="00B90063">
        <w:rPr>
          <w:rFonts w:ascii="Times New Roman" w:hAnsi="Times New Roman"/>
          <w:sz w:val="28"/>
          <w:szCs w:val="28"/>
        </w:rPr>
        <w:t xml:space="preserve"> </w:t>
      </w:r>
      <w:r w:rsidR="00B90063" w:rsidRPr="00B90063">
        <w:rPr>
          <w:rFonts w:ascii="Times New Roman" w:hAnsi="Times New Roman"/>
          <w:bCs/>
          <w:sz w:val="28"/>
          <w:szCs w:val="28"/>
        </w:rPr>
        <w:t>Выполнение эскиза детали. «Эскиз детали»</w:t>
      </w:r>
      <w:r w:rsidRPr="00B90063">
        <w:rPr>
          <w:rFonts w:ascii="Times New Roman" w:hAnsi="Times New Roman"/>
          <w:sz w:val="28"/>
          <w:szCs w:val="28"/>
        </w:rPr>
        <w:t>;</w:t>
      </w:r>
    </w:p>
    <w:p w:rsidR="006A76F1" w:rsidRPr="00BC4915" w:rsidRDefault="006A76F1" w:rsidP="002E4759">
      <w:pPr>
        <w:tabs>
          <w:tab w:val="left" w:pos="284"/>
        </w:tabs>
        <w:spacing w:after="0" w:line="240" w:lineRule="auto"/>
        <w:jc w:val="both"/>
        <w:rPr>
          <w:rFonts w:ascii="Times New Roman" w:hAnsi="Times New Roman"/>
          <w:sz w:val="28"/>
          <w:szCs w:val="28"/>
        </w:rPr>
      </w:pPr>
      <w:r w:rsidRPr="00BC4915">
        <w:rPr>
          <w:rFonts w:ascii="Times New Roman" w:hAnsi="Times New Roman"/>
          <w:b/>
          <w:sz w:val="28"/>
          <w:szCs w:val="28"/>
        </w:rPr>
        <w:t>Текст задания</w:t>
      </w:r>
      <w:r w:rsidR="00BC4915" w:rsidRPr="00BC4915">
        <w:rPr>
          <w:rFonts w:ascii="Times New Roman" w:hAnsi="Times New Roman"/>
          <w:sz w:val="28"/>
          <w:szCs w:val="28"/>
        </w:rPr>
        <w:t>:</w:t>
      </w:r>
    </w:p>
    <w:p w:rsidR="00BC4915" w:rsidRPr="00BC4915" w:rsidRDefault="00BC4915" w:rsidP="002E4759">
      <w:pPr>
        <w:pStyle w:val="docdata"/>
        <w:spacing w:before="0" w:beforeAutospacing="0" w:after="0" w:afterAutospacing="0"/>
        <w:ind w:right="-1"/>
        <w:jc w:val="both"/>
        <w:rPr>
          <w:sz w:val="28"/>
          <w:szCs w:val="28"/>
        </w:rPr>
      </w:pPr>
      <w:r w:rsidRPr="00BC4915">
        <w:rPr>
          <w:i/>
          <w:color w:val="000000"/>
          <w:sz w:val="28"/>
          <w:szCs w:val="28"/>
        </w:rPr>
        <w:t>Цель работы:</w:t>
      </w:r>
      <w:r w:rsidRPr="00BC4915">
        <w:rPr>
          <w:color w:val="000000"/>
          <w:sz w:val="28"/>
          <w:szCs w:val="28"/>
        </w:rPr>
        <w:t xml:space="preserve"> </w:t>
      </w:r>
      <w:r w:rsidR="00647FF6" w:rsidRPr="00647FF6">
        <w:rPr>
          <w:color w:val="000000"/>
          <w:sz w:val="28"/>
          <w:szCs w:val="28"/>
        </w:rPr>
        <w:t>закрепление навыков построения чертежа методом прямоугольного проецирования, выполнения эскизов сборочных узлов подвижного состава; формирование навыков чтение сборочных чертежей</w:t>
      </w:r>
      <w:r w:rsidRPr="00BC4915">
        <w:rPr>
          <w:color w:val="000000"/>
          <w:sz w:val="28"/>
          <w:szCs w:val="28"/>
        </w:rPr>
        <w:t>.</w:t>
      </w:r>
    </w:p>
    <w:p w:rsidR="00BC4915" w:rsidRPr="00BC4915" w:rsidRDefault="00BC4915" w:rsidP="002E4759">
      <w:pPr>
        <w:spacing w:after="0" w:line="240" w:lineRule="auto"/>
        <w:jc w:val="both"/>
        <w:rPr>
          <w:rFonts w:ascii="Times New Roman" w:hAnsi="Times New Roman"/>
          <w:i/>
          <w:sz w:val="28"/>
          <w:szCs w:val="28"/>
          <w:lang w:eastAsia="ru-RU"/>
        </w:rPr>
      </w:pPr>
      <w:r w:rsidRPr="00BC4915">
        <w:rPr>
          <w:rFonts w:ascii="Times New Roman" w:hAnsi="Times New Roman"/>
          <w:i/>
          <w:color w:val="000000"/>
          <w:sz w:val="28"/>
          <w:szCs w:val="28"/>
          <w:lang w:eastAsia="ru-RU"/>
        </w:rPr>
        <w:t>Порядок выполнения</w:t>
      </w:r>
    </w:p>
    <w:p w:rsidR="00BC4915" w:rsidRDefault="00647FF6" w:rsidP="002E4759">
      <w:pPr>
        <w:tabs>
          <w:tab w:val="left" w:pos="284"/>
        </w:tabs>
        <w:spacing w:after="0" w:line="240" w:lineRule="auto"/>
        <w:jc w:val="both"/>
        <w:rPr>
          <w:rFonts w:ascii="Times New Roman" w:hAnsi="Times New Roman"/>
          <w:color w:val="000000"/>
          <w:sz w:val="28"/>
          <w:szCs w:val="28"/>
        </w:rPr>
      </w:pPr>
      <w:r w:rsidRPr="00647FF6">
        <w:rPr>
          <w:rStyle w:val="1524"/>
          <w:rFonts w:ascii="Times New Roman" w:hAnsi="Times New Roman"/>
          <w:color w:val="000000"/>
          <w:sz w:val="28"/>
          <w:szCs w:val="28"/>
        </w:rPr>
        <w:t>Начертить сборочный че</w:t>
      </w:r>
      <w:r w:rsidRPr="00647FF6">
        <w:rPr>
          <w:rFonts w:ascii="Times New Roman" w:hAnsi="Times New Roman"/>
          <w:color w:val="000000"/>
          <w:sz w:val="28"/>
          <w:szCs w:val="28"/>
        </w:rPr>
        <w:t>ртёж (главный вид) механического узла (при симметричном изображении соединить половину вида с половиной разреза). Нанести размеры и позиции деталей, входящих в узел. Выполнить спецификацию (разместить над угловым штампом, если достаточно места на чертеже).</w:t>
      </w:r>
    </w:p>
    <w:p w:rsidR="00B90063" w:rsidRDefault="00B90063" w:rsidP="002E4759">
      <w:pPr>
        <w:tabs>
          <w:tab w:val="left" w:pos="284"/>
        </w:tabs>
        <w:spacing w:after="0" w:line="240" w:lineRule="auto"/>
        <w:jc w:val="both"/>
        <w:rPr>
          <w:rFonts w:ascii="Times New Roman" w:hAnsi="Times New Roman"/>
          <w:color w:val="000000"/>
          <w:sz w:val="28"/>
          <w:szCs w:val="28"/>
        </w:rPr>
      </w:pP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12</w:t>
      </w:r>
      <w:r w:rsidRPr="00B90063">
        <w:rPr>
          <w:rFonts w:ascii="Times New Roman" w:hAnsi="Times New Roman"/>
          <w:sz w:val="28"/>
          <w:szCs w:val="28"/>
        </w:rPr>
        <w:t xml:space="preserve"> </w:t>
      </w:r>
      <w:r w:rsidRPr="00B90063">
        <w:rPr>
          <w:rFonts w:ascii="Times New Roman" w:hAnsi="Times New Roman"/>
          <w:bCs/>
          <w:sz w:val="28"/>
          <w:szCs w:val="28"/>
        </w:rPr>
        <w:t>Выполнение рабочего чертежа детали по эскизу. «Рабочий чертеж»</w:t>
      </w:r>
      <w:r w:rsidRPr="00B90063">
        <w:rPr>
          <w:rFonts w:ascii="Times New Roman" w:hAnsi="Times New Roman"/>
          <w:sz w:val="28"/>
          <w:szCs w:val="28"/>
        </w:rPr>
        <w:t>;</w:t>
      </w: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Текст задания</w:t>
      </w:r>
      <w:r w:rsidRPr="00B90063">
        <w:rPr>
          <w:rFonts w:ascii="Times New Roman" w:hAnsi="Times New Roman"/>
          <w:sz w:val="28"/>
          <w:szCs w:val="28"/>
        </w:rPr>
        <w:t>:</w:t>
      </w:r>
    </w:p>
    <w:p w:rsidR="00B90063" w:rsidRDefault="00B90063" w:rsidP="00B90063">
      <w:pPr>
        <w:pStyle w:val="docdata"/>
        <w:spacing w:before="0" w:beforeAutospacing="0" w:after="0" w:afterAutospacing="0"/>
        <w:ind w:right="-1"/>
        <w:jc w:val="both"/>
        <w:rPr>
          <w:sz w:val="28"/>
          <w:szCs w:val="28"/>
        </w:rPr>
      </w:pPr>
      <w:r w:rsidRPr="00A41065">
        <w:rPr>
          <w:i/>
          <w:sz w:val="28"/>
          <w:szCs w:val="28"/>
        </w:rPr>
        <w:t>Цель занятия:</w:t>
      </w:r>
      <w:r w:rsidRPr="00A41065">
        <w:rPr>
          <w:sz w:val="28"/>
          <w:szCs w:val="28"/>
        </w:rPr>
        <w:t xml:space="preserve"> </w:t>
      </w:r>
      <w:r>
        <w:rPr>
          <w:rStyle w:val="2116"/>
          <w:color w:val="000000"/>
          <w:sz w:val="28"/>
          <w:szCs w:val="28"/>
        </w:rPr>
        <w:t>Научиться выполнять чертеж</w:t>
      </w:r>
      <w:r>
        <w:rPr>
          <w:color w:val="000000"/>
          <w:sz w:val="28"/>
          <w:szCs w:val="28"/>
        </w:rPr>
        <w:t>и детали по эскизу. Овладеть техникой работы с чертежными инструментами.</w:t>
      </w:r>
      <w:r w:rsidRPr="00A41065">
        <w:rPr>
          <w:sz w:val="28"/>
          <w:szCs w:val="28"/>
        </w:rPr>
        <w:t xml:space="preserve"> </w:t>
      </w:r>
    </w:p>
    <w:p w:rsidR="00B90063" w:rsidRPr="00A41065" w:rsidRDefault="00B90063" w:rsidP="00B90063">
      <w:pPr>
        <w:tabs>
          <w:tab w:val="left" w:pos="284"/>
        </w:tabs>
        <w:spacing w:after="0" w:line="240" w:lineRule="auto"/>
        <w:jc w:val="both"/>
        <w:rPr>
          <w:rFonts w:ascii="Times New Roman" w:hAnsi="Times New Roman"/>
          <w:i/>
          <w:sz w:val="28"/>
          <w:szCs w:val="28"/>
        </w:rPr>
      </w:pPr>
      <w:r w:rsidRPr="00A41065">
        <w:rPr>
          <w:rFonts w:ascii="Times New Roman" w:hAnsi="Times New Roman"/>
          <w:i/>
          <w:sz w:val="28"/>
          <w:szCs w:val="28"/>
        </w:rPr>
        <w:t xml:space="preserve">Порядок выполнения работы </w:t>
      </w:r>
    </w:p>
    <w:p w:rsidR="00B90063" w:rsidRDefault="00B90063" w:rsidP="00B90063">
      <w:pPr>
        <w:pStyle w:val="docdata"/>
        <w:tabs>
          <w:tab w:val="left" w:pos="567"/>
        </w:tabs>
        <w:spacing w:before="0" w:beforeAutospacing="0" w:after="0" w:afterAutospacing="0"/>
        <w:jc w:val="both"/>
      </w:pPr>
      <w:r>
        <w:rPr>
          <w:color w:val="000000"/>
          <w:sz w:val="28"/>
          <w:szCs w:val="28"/>
        </w:rPr>
        <w:t>1. Рассмотреть вариант задания, выбрать деталь.</w:t>
      </w:r>
    </w:p>
    <w:p w:rsidR="00B90063" w:rsidRDefault="00B90063" w:rsidP="00B90063">
      <w:pPr>
        <w:pStyle w:val="a8"/>
        <w:tabs>
          <w:tab w:val="left" w:pos="567"/>
        </w:tabs>
        <w:spacing w:before="0" w:beforeAutospacing="0" w:after="0" w:afterAutospacing="0"/>
        <w:jc w:val="both"/>
      </w:pPr>
      <w:r>
        <w:rPr>
          <w:color w:val="000000"/>
          <w:sz w:val="28"/>
          <w:szCs w:val="28"/>
        </w:rPr>
        <w:t>2. Выполнить деталь в соответствии с требования выполнения чертежей технических деталей.</w:t>
      </w:r>
    </w:p>
    <w:p w:rsidR="00B90063" w:rsidRDefault="00B90063" w:rsidP="00B90063">
      <w:pPr>
        <w:pStyle w:val="a8"/>
        <w:tabs>
          <w:tab w:val="left" w:pos="567"/>
        </w:tabs>
        <w:spacing w:before="0" w:beforeAutospacing="0" w:after="0" w:afterAutospacing="0"/>
        <w:jc w:val="both"/>
        <w:rPr>
          <w:color w:val="000000"/>
          <w:sz w:val="28"/>
          <w:szCs w:val="28"/>
        </w:rPr>
      </w:pPr>
      <w:r>
        <w:rPr>
          <w:color w:val="000000"/>
          <w:sz w:val="28"/>
          <w:szCs w:val="28"/>
        </w:rPr>
        <w:t>3. Нанести размеры.</w:t>
      </w:r>
    </w:p>
    <w:p w:rsidR="00B90063" w:rsidRPr="00A446D0" w:rsidRDefault="00B90063" w:rsidP="00B90063">
      <w:pPr>
        <w:tabs>
          <w:tab w:val="left" w:pos="284"/>
        </w:tabs>
        <w:spacing w:after="0" w:line="240" w:lineRule="auto"/>
        <w:jc w:val="both"/>
        <w:rPr>
          <w:rFonts w:ascii="Times New Roman" w:hAnsi="Times New Roman"/>
          <w:i/>
          <w:sz w:val="28"/>
          <w:szCs w:val="28"/>
        </w:rPr>
      </w:pPr>
      <w:r w:rsidRPr="00A446D0">
        <w:rPr>
          <w:rFonts w:ascii="Times New Roman" w:hAnsi="Times New Roman"/>
          <w:i/>
          <w:sz w:val="28"/>
          <w:szCs w:val="28"/>
        </w:rPr>
        <w:t xml:space="preserve">Контрольные вопросы. </w:t>
      </w:r>
    </w:p>
    <w:p w:rsidR="00B90063" w:rsidRDefault="00B90063" w:rsidP="00B90063">
      <w:pPr>
        <w:pStyle w:val="docdata"/>
        <w:tabs>
          <w:tab w:val="left" w:pos="567"/>
        </w:tabs>
        <w:spacing w:before="0" w:beforeAutospacing="0" w:after="0" w:afterAutospacing="0"/>
        <w:jc w:val="both"/>
      </w:pPr>
      <w:r>
        <w:rPr>
          <w:color w:val="000000"/>
          <w:sz w:val="28"/>
          <w:szCs w:val="28"/>
        </w:rPr>
        <w:t>1. Рассмотреть вариант задания, выбрать деталь.</w:t>
      </w:r>
    </w:p>
    <w:p w:rsidR="00B90063" w:rsidRDefault="00B90063" w:rsidP="00B90063">
      <w:pPr>
        <w:pStyle w:val="a8"/>
        <w:tabs>
          <w:tab w:val="left" w:pos="567"/>
        </w:tabs>
        <w:spacing w:before="0" w:beforeAutospacing="0" w:after="0" w:afterAutospacing="0"/>
        <w:jc w:val="both"/>
      </w:pPr>
      <w:r>
        <w:rPr>
          <w:color w:val="000000"/>
          <w:sz w:val="28"/>
          <w:szCs w:val="28"/>
        </w:rPr>
        <w:t>2. Выполнить деталь в соответствии с требования выполнения чертежей технических деталей.</w:t>
      </w:r>
    </w:p>
    <w:p w:rsidR="00B90063" w:rsidRDefault="00B90063" w:rsidP="00B90063">
      <w:pPr>
        <w:pStyle w:val="a8"/>
        <w:tabs>
          <w:tab w:val="left" w:pos="567"/>
        </w:tabs>
        <w:spacing w:before="0" w:beforeAutospacing="0" w:after="0" w:afterAutospacing="0"/>
        <w:jc w:val="both"/>
      </w:pPr>
      <w:r>
        <w:rPr>
          <w:color w:val="000000"/>
          <w:sz w:val="28"/>
          <w:szCs w:val="28"/>
        </w:rPr>
        <w:t>3. Нанести размеры.</w:t>
      </w:r>
    </w:p>
    <w:p w:rsidR="00B90063" w:rsidRDefault="00B90063" w:rsidP="00B90063">
      <w:pPr>
        <w:pStyle w:val="a8"/>
        <w:tabs>
          <w:tab w:val="left" w:pos="567"/>
        </w:tabs>
        <w:spacing w:before="0" w:beforeAutospacing="0" w:after="0" w:afterAutospacing="0" w:line="360" w:lineRule="auto"/>
        <w:jc w:val="both"/>
      </w:pPr>
    </w:p>
    <w:p w:rsidR="00B90063" w:rsidRDefault="00B90063" w:rsidP="002E4759">
      <w:pPr>
        <w:tabs>
          <w:tab w:val="left" w:pos="284"/>
        </w:tabs>
        <w:spacing w:after="0" w:line="240" w:lineRule="auto"/>
        <w:jc w:val="both"/>
        <w:rPr>
          <w:rFonts w:ascii="Times New Roman" w:hAnsi="Times New Roman"/>
          <w:color w:val="000000"/>
          <w:sz w:val="28"/>
          <w:szCs w:val="28"/>
        </w:rPr>
      </w:pPr>
    </w:p>
    <w:p w:rsidR="00B90063" w:rsidRPr="00647FF6" w:rsidRDefault="00B90063" w:rsidP="002E4759">
      <w:pPr>
        <w:tabs>
          <w:tab w:val="left" w:pos="284"/>
        </w:tabs>
        <w:spacing w:after="0" w:line="240" w:lineRule="auto"/>
        <w:jc w:val="both"/>
        <w:rPr>
          <w:rFonts w:ascii="Times New Roman" w:hAnsi="Times New Roman"/>
          <w:color w:val="000000"/>
          <w:sz w:val="28"/>
          <w:szCs w:val="28"/>
          <w:lang w:eastAsia="ru-RU"/>
        </w:rPr>
      </w:pPr>
    </w:p>
    <w:p w:rsidR="006A76F1" w:rsidRPr="00B90063" w:rsidRDefault="006A76F1" w:rsidP="002E4759">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lastRenderedPageBreak/>
        <w:t>Практическая работа № 1</w:t>
      </w:r>
      <w:r w:rsidR="00B90063" w:rsidRPr="00B90063">
        <w:rPr>
          <w:rFonts w:ascii="Times New Roman" w:hAnsi="Times New Roman"/>
          <w:b/>
          <w:sz w:val="28"/>
          <w:szCs w:val="28"/>
        </w:rPr>
        <w:t>3</w:t>
      </w:r>
      <w:r w:rsidRPr="00B90063">
        <w:rPr>
          <w:rFonts w:ascii="Times New Roman" w:hAnsi="Times New Roman"/>
          <w:sz w:val="28"/>
          <w:szCs w:val="28"/>
        </w:rPr>
        <w:t xml:space="preserve"> </w:t>
      </w:r>
      <w:r w:rsidR="00B90063" w:rsidRPr="00B90063">
        <w:rPr>
          <w:rFonts w:ascii="Times New Roman" w:hAnsi="Times New Roman"/>
          <w:bCs/>
          <w:sz w:val="28"/>
          <w:szCs w:val="28"/>
        </w:rPr>
        <w:t>Чертеж резьбовых соединений. «Резьбовые соединения»</w:t>
      </w:r>
      <w:r w:rsidRPr="00B90063">
        <w:rPr>
          <w:rFonts w:ascii="Times New Roman" w:hAnsi="Times New Roman"/>
          <w:sz w:val="28"/>
          <w:szCs w:val="28"/>
        </w:rPr>
        <w:t>;</w:t>
      </w:r>
    </w:p>
    <w:p w:rsidR="006A76F1" w:rsidRPr="00A41065" w:rsidRDefault="006A76F1" w:rsidP="002E4759">
      <w:pPr>
        <w:tabs>
          <w:tab w:val="left" w:pos="284"/>
        </w:tabs>
        <w:spacing w:after="0" w:line="240" w:lineRule="auto"/>
        <w:jc w:val="both"/>
        <w:rPr>
          <w:rFonts w:ascii="Times New Roman" w:hAnsi="Times New Roman"/>
          <w:sz w:val="28"/>
          <w:szCs w:val="28"/>
        </w:rPr>
      </w:pPr>
      <w:r w:rsidRPr="00A41065">
        <w:rPr>
          <w:rFonts w:ascii="Times New Roman" w:hAnsi="Times New Roman"/>
          <w:b/>
          <w:sz w:val="28"/>
          <w:szCs w:val="28"/>
        </w:rPr>
        <w:t>Текст задания</w:t>
      </w:r>
      <w:r w:rsidR="00A41065" w:rsidRPr="00A41065">
        <w:rPr>
          <w:rFonts w:ascii="Times New Roman" w:hAnsi="Times New Roman"/>
          <w:sz w:val="28"/>
          <w:szCs w:val="28"/>
        </w:rPr>
        <w:t>:</w:t>
      </w:r>
    </w:p>
    <w:p w:rsidR="00A41065" w:rsidRDefault="00A41065" w:rsidP="002E4759">
      <w:pPr>
        <w:pStyle w:val="docdata"/>
        <w:spacing w:before="0" w:beforeAutospacing="0" w:after="0" w:afterAutospacing="0"/>
        <w:ind w:right="-1"/>
        <w:jc w:val="both"/>
        <w:rPr>
          <w:sz w:val="28"/>
          <w:szCs w:val="28"/>
        </w:rPr>
      </w:pPr>
      <w:r w:rsidRPr="00A41065">
        <w:rPr>
          <w:i/>
          <w:sz w:val="28"/>
          <w:szCs w:val="28"/>
        </w:rPr>
        <w:t>Цель занятия:</w:t>
      </w:r>
      <w:r w:rsidRPr="00A41065">
        <w:rPr>
          <w:sz w:val="28"/>
          <w:szCs w:val="28"/>
        </w:rPr>
        <w:t xml:space="preserve"> </w:t>
      </w:r>
      <w:r w:rsidR="00647FF6" w:rsidRPr="00647FF6">
        <w:rPr>
          <w:color w:val="000000"/>
          <w:sz w:val="28"/>
          <w:szCs w:val="28"/>
        </w:rPr>
        <w:t>закрепление навыков построения чертежа методом прямоугольного проецирования, выполнения разрезов; формирование навыков построения винтового и шпилечного соединений</w:t>
      </w:r>
      <w:r w:rsidRPr="00A41065">
        <w:rPr>
          <w:sz w:val="28"/>
          <w:szCs w:val="28"/>
        </w:rPr>
        <w:t xml:space="preserve">. </w:t>
      </w:r>
    </w:p>
    <w:p w:rsidR="00A41065" w:rsidRPr="00A41065" w:rsidRDefault="00A41065" w:rsidP="002E4759">
      <w:pPr>
        <w:tabs>
          <w:tab w:val="left" w:pos="284"/>
        </w:tabs>
        <w:spacing w:after="0" w:line="240" w:lineRule="auto"/>
        <w:jc w:val="both"/>
        <w:rPr>
          <w:rFonts w:ascii="Times New Roman" w:hAnsi="Times New Roman"/>
          <w:i/>
          <w:sz w:val="28"/>
          <w:szCs w:val="28"/>
        </w:rPr>
      </w:pPr>
      <w:r w:rsidRPr="00A41065">
        <w:rPr>
          <w:rFonts w:ascii="Times New Roman" w:hAnsi="Times New Roman"/>
          <w:i/>
          <w:sz w:val="28"/>
          <w:szCs w:val="28"/>
        </w:rPr>
        <w:t xml:space="preserve">Порядок выполнения работы </w:t>
      </w:r>
    </w:p>
    <w:p w:rsidR="00647FF6" w:rsidRDefault="00647FF6" w:rsidP="002E4759">
      <w:pPr>
        <w:pStyle w:val="docdata"/>
        <w:spacing w:before="0" w:beforeAutospacing="0" w:after="0" w:afterAutospacing="0"/>
        <w:ind w:right="-1"/>
        <w:jc w:val="both"/>
      </w:pPr>
      <w:r>
        <w:rPr>
          <w:color w:val="000000"/>
          <w:sz w:val="28"/>
          <w:szCs w:val="28"/>
        </w:rPr>
        <w:t>1.Вычертить деталь  по заданным размерам на чертежной бумаги формата А4.</w:t>
      </w:r>
    </w:p>
    <w:p w:rsidR="00647FF6" w:rsidRDefault="00647FF6" w:rsidP="002E4759">
      <w:pPr>
        <w:pStyle w:val="a8"/>
        <w:spacing w:before="0" w:beforeAutospacing="0" w:after="0" w:afterAutospacing="0"/>
        <w:ind w:right="-1"/>
        <w:jc w:val="both"/>
      </w:pPr>
      <w:r>
        <w:rPr>
          <w:color w:val="000000"/>
          <w:sz w:val="28"/>
          <w:szCs w:val="28"/>
        </w:rPr>
        <w:t>2.Проставить все размеры.</w:t>
      </w:r>
    </w:p>
    <w:p w:rsidR="00647FF6" w:rsidRDefault="00647FF6" w:rsidP="002E4759">
      <w:pPr>
        <w:pStyle w:val="a8"/>
        <w:spacing w:before="0" w:beforeAutospacing="0" w:after="0" w:afterAutospacing="0"/>
        <w:ind w:right="-1"/>
        <w:jc w:val="both"/>
      </w:pPr>
      <w:r>
        <w:rPr>
          <w:color w:val="000000"/>
          <w:sz w:val="28"/>
          <w:szCs w:val="28"/>
        </w:rPr>
        <w:t>3.Нанести наименование деталей.</w:t>
      </w:r>
    </w:p>
    <w:p w:rsidR="00647FF6" w:rsidRDefault="00647FF6" w:rsidP="002E4759">
      <w:pPr>
        <w:pStyle w:val="a8"/>
        <w:spacing w:before="0" w:beforeAutospacing="0" w:after="0" w:afterAutospacing="0"/>
        <w:ind w:right="-1"/>
        <w:jc w:val="both"/>
      </w:pPr>
      <w:r>
        <w:rPr>
          <w:color w:val="000000"/>
          <w:sz w:val="28"/>
          <w:szCs w:val="28"/>
        </w:rPr>
        <w:t>4.Заполнить основную надпись.</w:t>
      </w:r>
    </w:p>
    <w:p w:rsidR="00A41065" w:rsidRPr="00A41065" w:rsidRDefault="00A41065" w:rsidP="002E4759">
      <w:pPr>
        <w:tabs>
          <w:tab w:val="left" w:pos="284"/>
        </w:tabs>
        <w:spacing w:after="0" w:line="240" w:lineRule="auto"/>
        <w:jc w:val="both"/>
        <w:rPr>
          <w:rFonts w:ascii="Times New Roman" w:hAnsi="Times New Roman"/>
          <w:sz w:val="28"/>
          <w:szCs w:val="28"/>
        </w:rPr>
      </w:pPr>
    </w:p>
    <w:p w:rsidR="006A76F1" w:rsidRPr="00B90063" w:rsidRDefault="006A76F1" w:rsidP="00B9006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w:t>
      </w:r>
      <w:r w:rsidR="00B90063" w:rsidRPr="00B90063">
        <w:rPr>
          <w:rFonts w:ascii="Times New Roman" w:hAnsi="Times New Roman"/>
          <w:b/>
          <w:sz w:val="28"/>
          <w:szCs w:val="28"/>
        </w:rPr>
        <w:t>4</w:t>
      </w:r>
      <w:r w:rsidRPr="00B90063">
        <w:rPr>
          <w:rFonts w:ascii="Times New Roman" w:hAnsi="Times New Roman"/>
          <w:sz w:val="28"/>
          <w:szCs w:val="28"/>
        </w:rPr>
        <w:t xml:space="preserve"> </w:t>
      </w:r>
      <w:r w:rsidR="00B90063" w:rsidRPr="00B90063">
        <w:rPr>
          <w:rFonts w:ascii="Times New Roman" w:hAnsi="Times New Roman"/>
          <w:bCs/>
          <w:sz w:val="28"/>
          <w:szCs w:val="28"/>
        </w:rPr>
        <w:t>Эскизы деталей сборочного узла путевой машины. «Сборочный чертеж»</w:t>
      </w:r>
      <w:r w:rsidRPr="00B90063">
        <w:rPr>
          <w:rFonts w:ascii="Times New Roman" w:hAnsi="Times New Roman"/>
          <w:sz w:val="28"/>
          <w:szCs w:val="28"/>
        </w:rPr>
        <w:t>;</w:t>
      </w:r>
    </w:p>
    <w:p w:rsidR="00A41065" w:rsidRPr="00B90063" w:rsidRDefault="00A41065"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Текст задания</w:t>
      </w:r>
      <w:r w:rsidRPr="00B90063">
        <w:rPr>
          <w:rFonts w:ascii="Times New Roman" w:hAnsi="Times New Roman"/>
          <w:sz w:val="28"/>
          <w:szCs w:val="28"/>
        </w:rPr>
        <w:t>:</w:t>
      </w:r>
    </w:p>
    <w:p w:rsidR="00A41065" w:rsidRPr="00B90063" w:rsidRDefault="00A41065" w:rsidP="00B90063">
      <w:pPr>
        <w:tabs>
          <w:tab w:val="left" w:pos="284"/>
        </w:tabs>
        <w:spacing w:after="0" w:line="240" w:lineRule="auto"/>
        <w:jc w:val="both"/>
        <w:rPr>
          <w:rFonts w:ascii="Times New Roman" w:hAnsi="Times New Roman"/>
          <w:sz w:val="28"/>
          <w:szCs w:val="28"/>
        </w:rPr>
      </w:pPr>
      <w:r w:rsidRPr="00B90063">
        <w:rPr>
          <w:rFonts w:ascii="Times New Roman" w:hAnsi="Times New Roman"/>
          <w:i/>
          <w:sz w:val="28"/>
          <w:szCs w:val="28"/>
        </w:rPr>
        <w:t>Цель занятия:</w:t>
      </w:r>
      <w:r w:rsidRPr="00B90063">
        <w:rPr>
          <w:rFonts w:ascii="Times New Roman" w:hAnsi="Times New Roman"/>
          <w:sz w:val="28"/>
          <w:szCs w:val="28"/>
        </w:rPr>
        <w:t xml:space="preserve"> </w:t>
      </w:r>
      <w:r w:rsidR="00B90063" w:rsidRPr="00B90063">
        <w:rPr>
          <w:rFonts w:ascii="Times New Roman" w:hAnsi="Times New Roman"/>
          <w:sz w:val="28"/>
          <w:szCs w:val="28"/>
        </w:rPr>
        <w:t>н</w:t>
      </w:r>
      <w:r w:rsidR="00B90063" w:rsidRPr="00B90063">
        <w:rPr>
          <w:rStyle w:val="2438"/>
          <w:rFonts w:ascii="Times New Roman" w:hAnsi="Times New Roman"/>
          <w:color w:val="000000"/>
          <w:sz w:val="28"/>
          <w:szCs w:val="28"/>
        </w:rPr>
        <w:t xml:space="preserve">аучиться выполнять </w:t>
      </w:r>
      <w:r w:rsidR="00B90063" w:rsidRPr="00B90063">
        <w:rPr>
          <w:rFonts w:ascii="Times New Roman" w:hAnsi="Times New Roman"/>
          <w:color w:val="000000"/>
          <w:sz w:val="28"/>
          <w:szCs w:val="28"/>
        </w:rPr>
        <w:t>эскизы деталей сборочного узла путевой машины. Овладеть техникой построения сборочного чертежа.</w:t>
      </w:r>
    </w:p>
    <w:p w:rsidR="00A41065" w:rsidRPr="00B90063" w:rsidRDefault="00A41065" w:rsidP="00B90063">
      <w:pPr>
        <w:tabs>
          <w:tab w:val="left" w:pos="284"/>
        </w:tabs>
        <w:spacing w:after="0" w:line="240" w:lineRule="auto"/>
        <w:jc w:val="both"/>
        <w:rPr>
          <w:rFonts w:ascii="Times New Roman" w:hAnsi="Times New Roman"/>
          <w:i/>
          <w:sz w:val="28"/>
          <w:szCs w:val="28"/>
        </w:rPr>
      </w:pPr>
      <w:r w:rsidRPr="00B90063">
        <w:rPr>
          <w:rFonts w:ascii="Times New Roman" w:hAnsi="Times New Roman"/>
          <w:i/>
          <w:sz w:val="28"/>
          <w:szCs w:val="28"/>
        </w:rPr>
        <w:t xml:space="preserve">Порядок выполнения работы </w:t>
      </w:r>
    </w:p>
    <w:p w:rsidR="00B90063" w:rsidRPr="00B90063" w:rsidRDefault="00B90063" w:rsidP="00B90063">
      <w:pPr>
        <w:pStyle w:val="docdata"/>
        <w:tabs>
          <w:tab w:val="left" w:pos="2955"/>
        </w:tabs>
        <w:spacing w:before="0" w:beforeAutospacing="0" w:after="0" w:afterAutospacing="0"/>
        <w:jc w:val="both"/>
      </w:pPr>
      <w:r w:rsidRPr="00B90063">
        <w:rPr>
          <w:color w:val="000000"/>
          <w:sz w:val="28"/>
          <w:szCs w:val="28"/>
        </w:rPr>
        <w:t>1. Ознакомиться с конструкцией узла, установить назначение и принцип его работы;</w:t>
      </w:r>
    </w:p>
    <w:p w:rsidR="00B90063" w:rsidRPr="00B90063" w:rsidRDefault="00B90063" w:rsidP="00B90063">
      <w:pPr>
        <w:pStyle w:val="a8"/>
        <w:tabs>
          <w:tab w:val="left" w:pos="2955"/>
        </w:tabs>
        <w:spacing w:before="0" w:beforeAutospacing="0" w:after="0" w:afterAutospacing="0"/>
        <w:jc w:val="both"/>
      </w:pPr>
      <w:r w:rsidRPr="00B90063">
        <w:rPr>
          <w:color w:val="000000"/>
          <w:sz w:val="28"/>
          <w:szCs w:val="28"/>
        </w:rPr>
        <w:t>2. Разобрать узел на составные части и собрать его в обратном порядке;</w:t>
      </w:r>
    </w:p>
    <w:p w:rsidR="00B90063" w:rsidRPr="00B90063" w:rsidRDefault="00B90063" w:rsidP="00B90063">
      <w:pPr>
        <w:pStyle w:val="a8"/>
        <w:tabs>
          <w:tab w:val="left" w:pos="2955"/>
        </w:tabs>
        <w:spacing w:before="0" w:beforeAutospacing="0" w:after="0" w:afterAutospacing="0"/>
        <w:jc w:val="both"/>
      </w:pPr>
      <w:r w:rsidRPr="00B90063">
        <w:rPr>
          <w:color w:val="000000"/>
          <w:sz w:val="28"/>
          <w:szCs w:val="28"/>
        </w:rPr>
        <w:t>3. Составить схему деления изделия на составные части;</w:t>
      </w:r>
    </w:p>
    <w:p w:rsidR="00B90063" w:rsidRPr="00B90063" w:rsidRDefault="00B90063" w:rsidP="00B90063">
      <w:pPr>
        <w:pStyle w:val="a8"/>
        <w:tabs>
          <w:tab w:val="left" w:pos="2955"/>
        </w:tabs>
        <w:spacing w:before="0" w:beforeAutospacing="0" w:after="0" w:afterAutospacing="0"/>
        <w:jc w:val="both"/>
      </w:pPr>
      <w:r w:rsidRPr="00B90063">
        <w:rPr>
          <w:color w:val="000000"/>
          <w:sz w:val="28"/>
          <w:szCs w:val="28"/>
        </w:rPr>
        <w:t>4. Присвоить наименование узлу и его составным частям;</w:t>
      </w:r>
    </w:p>
    <w:p w:rsidR="00B90063" w:rsidRPr="00B90063" w:rsidRDefault="00B90063" w:rsidP="00B90063">
      <w:pPr>
        <w:pStyle w:val="a8"/>
        <w:spacing w:before="0" w:beforeAutospacing="0" w:after="0" w:afterAutospacing="0"/>
        <w:jc w:val="both"/>
        <w:rPr>
          <w:color w:val="000000"/>
          <w:sz w:val="28"/>
          <w:szCs w:val="28"/>
        </w:rPr>
      </w:pPr>
      <w:r w:rsidRPr="00B90063">
        <w:rPr>
          <w:color w:val="000000"/>
          <w:sz w:val="28"/>
          <w:szCs w:val="28"/>
        </w:rPr>
        <w:t xml:space="preserve">5. Выполнение эскизов деталей узла. Эскиз – это временный чертеж, выполненный от руки в глазомерном масштабе с соблюдением пропорций. Эскизы деталей и технический рисунок выполняются карандашом на бумаге в клетку формата А4 или А3. Выполненные эскизы и технический рисунок брошюруются в альбом. </w:t>
      </w:r>
    </w:p>
    <w:p w:rsidR="00A41065" w:rsidRPr="00B90063" w:rsidRDefault="00A41065" w:rsidP="00B90063">
      <w:pPr>
        <w:pStyle w:val="a8"/>
        <w:spacing w:before="0" w:beforeAutospacing="0" w:after="0" w:afterAutospacing="0"/>
        <w:jc w:val="both"/>
        <w:rPr>
          <w:i/>
          <w:color w:val="000000"/>
          <w:sz w:val="28"/>
          <w:szCs w:val="28"/>
        </w:rPr>
      </w:pPr>
      <w:r w:rsidRPr="00B90063">
        <w:rPr>
          <w:i/>
          <w:color w:val="000000"/>
          <w:sz w:val="28"/>
          <w:szCs w:val="28"/>
        </w:rPr>
        <w:t>Контрольные вопросы:</w:t>
      </w:r>
    </w:p>
    <w:p w:rsidR="00B90063" w:rsidRPr="00B90063" w:rsidRDefault="00B90063" w:rsidP="00B90063">
      <w:pPr>
        <w:pStyle w:val="docdata"/>
        <w:tabs>
          <w:tab w:val="left" w:pos="567"/>
        </w:tabs>
        <w:spacing w:before="0" w:beforeAutospacing="0" w:after="0" w:afterAutospacing="0"/>
        <w:jc w:val="both"/>
      </w:pPr>
      <w:r w:rsidRPr="00B90063">
        <w:rPr>
          <w:color w:val="000000"/>
          <w:sz w:val="28"/>
          <w:szCs w:val="28"/>
        </w:rPr>
        <w:t>1. Для чего необходимо знание выполнения эскизов сборочного чертежа?</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2. Обязательно ли соблюдать пропорции при выполнении эскиза?</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3. Применяется ли масштаб при выполнении эскизов?</w:t>
      </w:r>
    </w:p>
    <w:p w:rsidR="00B90063" w:rsidRPr="00B90063" w:rsidRDefault="00B90063" w:rsidP="00B90063">
      <w:pPr>
        <w:pStyle w:val="a8"/>
        <w:widowControl w:val="0"/>
        <w:spacing w:before="0" w:beforeAutospacing="0" w:after="0" w:afterAutospacing="0"/>
        <w:ind w:right="-284"/>
        <w:jc w:val="both"/>
        <w:rPr>
          <w:color w:val="000000"/>
          <w:sz w:val="28"/>
          <w:szCs w:val="28"/>
        </w:rPr>
      </w:pPr>
    </w:p>
    <w:p w:rsidR="00B90063" w:rsidRPr="00B90063" w:rsidRDefault="00B90063" w:rsidP="00B90063">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90063">
        <w:rPr>
          <w:rFonts w:ascii="Times New Roman" w:hAnsi="Times New Roman"/>
          <w:b/>
          <w:sz w:val="28"/>
          <w:szCs w:val="28"/>
        </w:rPr>
        <w:t>Практическая работа № 15</w:t>
      </w:r>
      <w:r w:rsidRPr="00B90063">
        <w:rPr>
          <w:rFonts w:ascii="Times New Roman" w:hAnsi="Times New Roman"/>
          <w:sz w:val="28"/>
          <w:szCs w:val="28"/>
        </w:rPr>
        <w:t xml:space="preserve"> </w:t>
      </w:r>
      <w:r w:rsidRPr="00B90063">
        <w:rPr>
          <w:rFonts w:ascii="Times New Roman" w:hAnsi="Times New Roman"/>
          <w:bCs/>
          <w:sz w:val="28"/>
          <w:szCs w:val="28"/>
        </w:rPr>
        <w:t>Выполнение сборочного чертеж, составление спецификации. «Сборочный чертеж»</w:t>
      </w:r>
      <w:r w:rsidRPr="00B90063">
        <w:rPr>
          <w:rFonts w:ascii="Times New Roman" w:hAnsi="Times New Roman"/>
          <w:sz w:val="28"/>
          <w:szCs w:val="28"/>
        </w:rPr>
        <w:t>;</w:t>
      </w: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b/>
          <w:sz w:val="28"/>
          <w:szCs w:val="28"/>
        </w:rPr>
        <w:t>Текст задания</w:t>
      </w:r>
      <w:r w:rsidRPr="00B90063">
        <w:rPr>
          <w:rFonts w:ascii="Times New Roman" w:hAnsi="Times New Roman"/>
          <w:sz w:val="28"/>
          <w:szCs w:val="28"/>
        </w:rPr>
        <w:t>:</w:t>
      </w:r>
    </w:p>
    <w:p w:rsidR="00B90063" w:rsidRPr="00B90063" w:rsidRDefault="00B90063" w:rsidP="00B90063">
      <w:pPr>
        <w:tabs>
          <w:tab w:val="left" w:pos="284"/>
        </w:tabs>
        <w:spacing w:after="0" w:line="240" w:lineRule="auto"/>
        <w:jc w:val="both"/>
        <w:rPr>
          <w:rFonts w:ascii="Times New Roman" w:hAnsi="Times New Roman"/>
          <w:sz w:val="28"/>
          <w:szCs w:val="28"/>
        </w:rPr>
      </w:pPr>
      <w:r w:rsidRPr="00B90063">
        <w:rPr>
          <w:rFonts w:ascii="Times New Roman" w:hAnsi="Times New Roman"/>
          <w:i/>
          <w:sz w:val="28"/>
          <w:szCs w:val="28"/>
        </w:rPr>
        <w:t>Цель занятия:</w:t>
      </w:r>
      <w:r w:rsidRPr="00B90063">
        <w:rPr>
          <w:rFonts w:ascii="Times New Roman" w:hAnsi="Times New Roman"/>
          <w:sz w:val="28"/>
          <w:szCs w:val="28"/>
        </w:rPr>
        <w:t xml:space="preserve"> </w:t>
      </w:r>
      <w:r w:rsidRPr="00B90063">
        <w:rPr>
          <w:rStyle w:val="1941"/>
          <w:rFonts w:ascii="Times New Roman" w:hAnsi="Times New Roman"/>
          <w:color w:val="000000"/>
          <w:sz w:val="28"/>
          <w:szCs w:val="28"/>
        </w:rPr>
        <w:t xml:space="preserve">Научиться выполнять </w:t>
      </w:r>
      <w:r w:rsidRPr="00B90063">
        <w:rPr>
          <w:rFonts w:ascii="Times New Roman" w:hAnsi="Times New Roman"/>
          <w:color w:val="000000"/>
          <w:sz w:val="28"/>
          <w:szCs w:val="28"/>
        </w:rPr>
        <w:t>сборочный чертеж. Составлять спецификацию к сборочному чертежу.</w:t>
      </w:r>
      <w:r w:rsidRPr="00B90063">
        <w:rPr>
          <w:rFonts w:ascii="Times New Roman" w:hAnsi="Times New Roman"/>
          <w:sz w:val="28"/>
          <w:szCs w:val="28"/>
        </w:rPr>
        <w:t xml:space="preserve"> </w:t>
      </w:r>
    </w:p>
    <w:p w:rsidR="00B90063" w:rsidRPr="00B90063" w:rsidRDefault="00B90063" w:rsidP="00B90063">
      <w:pPr>
        <w:tabs>
          <w:tab w:val="left" w:pos="284"/>
        </w:tabs>
        <w:spacing w:after="0" w:line="240" w:lineRule="auto"/>
        <w:jc w:val="both"/>
        <w:rPr>
          <w:rFonts w:ascii="Times New Roman" w:hAnsi="Times New Roman"/>
          <w:i/>
          <w:sz w:val="28"/>
          <w:szCs w:val="28"/>
        </w:rPr>
      </w:pPr>
      <w:r w:rsidRPr="00B90063">
        <w:rPr>
          <w:rFonts w:ascii="Times New Roman" w:hAnsi="Times New Roman"/>
          <w:i/>
          <w:sz w:val="28"/>
          <w:szCs w:val="28"/>
        </w:rPr>
        <w:t xml:space="preserve">Порядок выполнения работы </w:t>
      </w:r>
    </w:p>
    <w:p w:rsidR="00B90063" w:rsidRPr="00B90063" w:rsidRDefault="00B90063" w:rsidP="00B90063">
      <w:pPr>
        <w:pStyle w:val="docdata"/>
        <w:tabs>
          <w:tab w:val="left" w:pos="567"/>
        </w:tabs>
        <w:spacing w:before="0" w:beforeAutospacing="0" w:after="0" w:afterAutospacing="0"/>
        <w:jc w:val="both"/>
      </w:pPr>
      <w:r w:rsidRPr="00B90063">
        <w:rPr>
          <w:color w:val="000000"/>
          <w:sz w:val="28"/>
          <w:szCs w:val="28"/>
        </w:rPr>
        <w:t>1. Изучить составные части сборочного чертежа.</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2. Составить спецификацию, учитывая все необходимые разделы.</w:t>
      </w:r>
    </w:p>
    <w:p w:rsidR="00B90063" w:rsidRPr="00B90063" w:rsidRDefault="00B90063" w:rsidP="00B90063">
      <w:pPr>
        <w:pStyle w:val="a8"/>
        <w:spacing w:before="0" w:beforeAutospacing="0" w:after="0" w:afterAutospacing="0"/>
        <w:jc w:val="both"/>
        <w:rPr>
          <w:i/>
          <w:color w:val="000000"/>
          <w:sz w:val="28"/>
          <w:szCs w:val="28"/>
        </w:rPr>
      </w:pPr>
      <w:r w:rsidRPr="00B90063">
        <w:rPr>
          <w:i/>
          <w:color w:val="000000"/>
          <w:sz w:val="28"/>
          <w:szCs w:val="28"/>
        </w:rPr>
        <w:t>Контрольные вопросы:</w:t>
      </w:r>
    </w:p>
    <w:p w:rsidR="00B90063" w:rsidRPr="00B90063" w:rsidRDefault="00B90063" w:rsidP="00B90063">
      <w:pPr>
        <w:pStyle w:val="docdata"/>
        <w:tabs>
          <w:tab w:val="left" w:pos="567"/>
        </w:tabs>
        <w:spacing w:before="0" w:beforeAutospacing="0" w:after="0" w:afterAutospacing="0"/>
        <w:jc w:val="both"/>
      </w:pPr>
      <w:r w:rsidRPr="00B90063">
        <w:rPr>
          <w:color w:val="000000"/>
          <w:sz w:val="28"/>
          <w:szCs w:val="28"/>
        </w:rPr>
        <w:t>1. Для чего необходима спецификация к сборочному чертежу?</w:t>
      </w:r>
    </w:p>
    <w:p w:rsidR="00B90063" w:rsidRPr="00B90063" w:rsidRDefault="00B90063" w:rsidP="00B90063">
      <w:pPr>
        <w:pStyle w:val="a8"/>
        <w:tabs>
          <w:tab w:val="left" w:pos="567"/>
        </w:tabs>
        <w:spacing w:before="0" w:beforeAutospacing="0" w:after="0" w:afterAutospacing="0"/>
        <w:jc w:val="both"/>
      </w:pPr>
      <w:r w:rsidRPr="00B90063">
        <w:rPr>
          <w:color w:val="000000"/>
          <w:sz w:val="28"/>
          <w:szCs w:val="28"/>
        </w:rPr>
        <w:t>2. На каком формате выполняется спецификация?</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lastRenderedPageBreak/>
        <w:t>Практическая работа № 16</w:t>
      </w:r>
      <w:r w:rsidRPr="00BA21DC">
        <w:rPr>
          <w:rFonts w:ascii="Times New Roman" w:hAnsi="Times New Roman"/>
          <w:sz w:val="28"/>
          <w:szCs w:val="28"/>
        </w:rPr>
        <w:t xml:space="preserve"> </w:t>
      </w:r>
      <w:r w:rsidRPr="00BA21DC">
        <w:rPr>
          <w:rFonts w:ascii="Times New Roman" w:hAnsi="Times New Roman"/>
          <w:bCs/>
          <w:sz w:val="28"/>
          <w:szCs w:val="28"/>
        </w:rPr>
        <w:t>Чертеж кинематической, электрической схем. Чертеж пневматической, гидравлической схем. Составление перечня элементов железнодорожного пути. Составление перечня элементов железнодорожного со</w:t>
      </w:r>
      <w:r w:rsidRPr="00BA21DC">
        <w:rPr>
          <w:rFonts w:ascii="Times New Roman" w:hAnsi="Times New Roman"/>
          <w:bCs/>
          <w:sz w:val="28"/>
          <w:szCs w:val="28"/>
        </w:rPr>
        <w:softHyphen/>
        <w:t>оружения. «Схема»</w:t>
      </w:r>
      <w:r w:rsidRPr="00BA21DC">
        <w:rPr>
          <w:rFonts w:ascii="Times New Roman" w:hAnsi="Times New Roman"/>
          <w:sz w:val="28"/>
          <w:szCs w:val="28"/>
        </w:rPr>
        <w:t>;</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t>Текст задания</w:t>
      </w:r>
      <w:r w:rsidRPr="00BA21DC">
        <w:rPr>
          <w:rFonts w:ascii="Times New Roman" w:hAnsi="Times New Roman"/>
          <w:sz w:val="28"/>
          <w:szCs w:val="28"/>
        </w:rPr>
        <w:t>:</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i/>
          <w:sz w:val="28"/>
          <w:szCs w:val="28"/>
        </w:rPr>
        <w:t>Цель занятия:</w:t>
      </w:r>
      <w:r w:rsidRPr="00BA21DC">
        <w:rPr>
          <w:rFonts w:ascii="Times New Roman" w:hAnsi="Times New Roman"/>
          <w:sz w:val="28"/>
          <w:szCs w:val="28"/>
        </w:rPr>
        <w:t xml:space="preserve"> </w:t>
      </w:r>
      <w:r w:rsidRPr="00BA21DC">
        <w:rPr>
          <w:rStyle w:val="2009"/>
          <w:rFonts w:ascii="Times New Roman" w:hAnsi="Times New Roman"/>
          <w:b/>
          <w:bCs/>
          <w:color w:val="000000"/>
          <w:sz w:val="28"/>
          <w:szCs w:val="28"/>
        </w:rPr>
        <w:t> </w:t>
      </w:r>
      <w:r w:rsidR="00BA21DC" w:rsidRPr="00BA21DC">
        <w:rPr>
          <w:rStyle w:val="2469"/>
          <w:rFonts w:ascii="Times New Roman" w:hAnsi="Times New Roman"/>
          <w:color w:val="000000"/>
          <w:sz w:val="28"/>
          <w:szCs w:val="28"/>
        </w:rPr>
        <w:t xml:space="preserve">Научиться строить </w:t>
      </w:r>
      <w:r w:rsidR="00BA21DC" w:rsidRPr="00BA21DC">
        <w:rPr>
          <w:rFonts w:ascii="Times New Roman" w:hAnsi="Times New Roman"/>
          <w:color w:val="000000"/>
          <w:sz w:val="28"/>
          <w:szCs w:val="28"/>
        </w:rPr>
        <w:t>чертежи кинематической, электрической схем, чертежи пневматической, гидравлической схем. Составлять перечень элементов железнодорожного пути. Составлять перечень элементов железнодорожного сооружения. Закрепить знания и навыки выполнения условных графических изображений на чертежах и схемах по специальности. Уметь их применять.</w:t>
      </w:r>
    </w:p>
    <w:p w:rsidR="00B90063" w:rsidRPr="00BA21DC" w:rsidRDefault="00B90063" w:rsidP="00BA21DC">
      <w:pPr>
        <w:tabs>
          <w:tab w:val="left" w:pos="284"/>
        </w:tabs>
        <w:spacing w:after="0" w:line="240" w:lineRule="auto"/>
        <w:jc w:val="both"/>
        <w:rPr>
          <w:rFonts w:ascii="Times New Roman" w:hAnsi="Times New Roman"/>
          <w:i/>
          <w:sz w:val="28"/>
          <w:szCs w:val="28"/>
        </w:rPr>
      </w:pPr>
      <w:r w:rsidRPr="00BA21DC">
        <w:rPr>
          <w:rFonts w:ascii="Times New Roman" w:hAnsi="Times New Roman"/>
          <w:i/>
          <w:sz w:val="28"/>
          <w:szCs w:val="28"/>
        </w:rPr>
        <w:t>Порядок выполнения работы:</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i/>
          <w:sz w:val="28"/>
          <w:szCs w:val="28"/>
        </w:rPr>
        <w:t>-</w:t>
      </w:r>
      <w:r w:rsidRPr="00BA21DC">
        <w:rPr>
          <w:rFonts w:ascii="Times New Roman" w:hAnsi="Times New Roman"/>
          <w:sz w:val="28"/>
          <w:szCs w:val="28"/>
        </w:rPr>
        <w:t xml:space="preserve">определить элементы, входящие в схему и их условные графические обозначения; </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sz w:val="28"/>
          <w:szCs w:val="28"/>
        </w:rPr>
        <w:t xml:space="preserve">- вычертить в глазомерном масштабе схему; </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sz w:val="28"/>
          <w:szCs w:val="28"/>
        </w:rPr>
        <w:t xml:space="preserve">- нанести позиционные обозначения элементов схемы; </w:t>
      </w:r>
    </w:p>
    <w:p w:rsidR="00B90063" w:rsidRPr="00BA21DC" w:rsidRDefault="00B90063" w:rsidP="00BA21DC">
      <w:pPr>
        <w:tabs>
          <w:tab w:val="left" w:pos="284"/>
        </w:tabs>
        <w:spacing w:after="0" w:line="240" w:lineRule="auto"/>
        <w:jc w:val="both"/>
        <w:rPr>
          <w:rFonts w:ascii="Times New Roman" w:hAnsi="Times New Roman"/>
          <w:sz w:val="28"/>
          <w:szCs w:val="28"/>
        </w:rPr>
      </w:pPr>
      <w:r w:rsidRPr="00BA21DC">
        <w:rPr>
          <w:rFonts w:ascii="Times New Roman" w:hAnsi="Times New Roman"/>
          <w:sz w:val="28"/>
          <w:szCs w:val="28"/>
        </w:rPr>
        <w:t xml:space="preserve">- вычертить и заполнить экспликацию; </w:t>
      </w:r>
    </w:p>
    <w:p w:rsidR="00B90063" w:rsidRPr="00BA21DC" w:rsidRDefault="00B90063" w:rsidP="00BA21DC">
      <w:pPr>
        <w:tabs>
          <w:tab w:val="left" w:pos="284"/>
        </w:tabs>
        <w:spacing w:after="0" w:line="240" w:lineRule="auto"/>
        <w:jc w:val="both"/>
        <w:rPr>
          <w:rFonts w:ascii="Times New Roman" w:hAnsi="Times New Roman"/>
          <w:i/>
          <w:color w:val="000000"/>
          <w:sz w:val="28"/>
          <w:szCs w:val="28"/>
        </w:rPr>
      </w:pPr>
      <w:r w:rsidRPr="00BA21DC">
        <w:rPr>
          <w:rFonts w:ascii="Times New Roman" w:hAnsi="Times New Roman"/>
          <w:sz w:val="28"/>
          <w:szCs w:val="28"/>
        </w:rPr>
        <w:t>- заполнить основную надпись.</w:t>
      </w:r>
      <w:r w:rsidRPr="00BA21DC">
        <w:rPr>
          <w:rFonts w:ascii="Times New Roman" w:hAnsi="Times New Roman"/>
          <w:i/>
          <w:color w:val="000000"/>
          <w:sz w:val="28"/>
          <w:szCs w:val="28"/>
        </w:rPr>
        <w:t xml:space="preserve"> </w:t>
      </w:r>
    </w:p>
    <w:p w:rsidR="00B90063" w:rsidRPr="00BA21DC" w:rsidRDefault="00B90063" w:rsidP="00BA21DC">
      <w:pPr>
        <w:tabs>
          <w:tab w:val="left" w:pos="284"/>
        </w:tabs>
        <w:spacing w:after="0" w:line="240" w:lineRule="auto"/>
        <w:jc w:val="both"/>
        <w:rPr>
          <w:rFonts w:ascii="Times New Roman" w:hAnsi="Times New Roman"/>
          <w:i/>
          <w:color w:val="000000"/>
          <w:sz w:val="28"/>
          <w:szCs w:val="28"/>
        </w:rPr>
      </w:pPr>
      <w:r w:rsidRPr="00BA21DC">
        <w:rPr>
          <w:rFonts w:ascii="Times New Roman" w:hAnsi="Times New Roman"/>
          <w:i/>
          <w:color w:val="000000"/>
          <w:sz w:val="28"/>
          <w:szCs w:val="28"/>
        </w:rPr>
        <w:t>Контрольные вопросы:</w:t>
      </w:r>
    </w:p>
    <w:p w:rsidR="00BA21DC" w:rsidRPr="00BA21DC" w:rsidRDefault="00BA21DC" w:rsidP="00BA21DC">
      <w:pPr>
        <w:pStyle w:val="docdata"/>
        <w:tabs>
          <w:tab w:val="left" w:pos="567"/>
        </w:tabs>
        <w:spacing w:before="0" w:beforeAutospacing="0" w:after="0" w:afterAutospacing="0"/>
        <w:jc w:val="both"/>
      </w:pPr>
      <w:r w:rsidRPr="00BA21DC">
        <w:rPr>
          <w:color w:val="000000"/>
          <w:sz w:val="28"/>
          <w:szCs w:val="28"/>
        </w:rPr>
        <w:t>1. Какие бывают виды и типы схем?</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2. Озвучить назначение схем?</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3. Какие существуют основные правила выполнения схем? </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4. Перечислить правила расположения графических изображений на схемах?</w:t>
      </w:r>
    </w:p>
    <w:p w:rsidR="00BA21DC" w:rsidRPr="00BA21DC" w:rsidRDefault="00BA21DC" w:rsidP="00BA21DC">
      <w:pPr>
        <w:pStyle w:val="a8"/>
        <w:tabs>
          <w:tab w:val="left" w:pos="567"/>
        </w:tabs>
        <w:spacing w:before="0" w:beforeAutospacing="0" w:after="0" w:afterAutospacing="0"/>
        <w:jc w:val="both"/>
      </w:pPr>
      <w:r w:rsidRPr="00BA21DC">
        <w:rPr>
          <w:color w:val="000000"/>
          <w:sz w:val="28"/>
          <w:szCs w:val="28"/>
        </w:rPr>
        <w:t>5. Как осуществляется нумерация элементов на кинематических схемах</w:t>
      </w:r>
    </w:p>
    <w:p w:rsidR="00B90063" w:rsidRDefault="00B90063" w:rsidP="00B90063">
      <w:pPr>
        <w:tabs>
          <w:tab w:val="left" w:pos="0"/>
        </w:tabs>
        <w:spacing w:after="0" w:line="240" w:lineRule="auto"/>
        <w:rPr>
          <w:rFonts w:ascii="Times New Roman" w:hAnsi="Times New Roman"/>
          <w:sz w:val="28"/>
          <w:szCs w:val="28"/>
        </w:rPr>
      </w:pPr>
    </w:p>
    <w:p w:rsidR="00BA21DC" w:rsidRPr="00BA21DC" w:rsidRDefault="00BA21DC" w:rsidP="00BA21DC">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t>Практическая работа № 17</w:t>
      </w:r>
      <w:r w:rsidRPr="00BA21DC">
        <w:rPr>
          <w:rFonts w:ascii="Times New Roman" w:hAnsi="Times New Roman"/>
          <w:sz w:val="28"/>
          <w:szCs w:val="28"/>
        </w:rPr>
        <w:t xml:space="preserve"> </w:t>
      </w:r>
      <w:r w:rsidRPr="00BA21DC">
        <w:rPr>
          <w:rFonts w:ascii="Times New Roman" w:hAnsi="Times New Roman"/>
          <w:bCs/>
          <w:sz w:val="28"/>
          <w:szCs w:val="28"/>
        </w:rPr>
        <w:t>Архитектурно-строительный чертеж зданий и сооружений. Чертеж железнодорожного здания или сооружения с элементами схем «Строительные чертежи»</w:t>
      </w:r>
      <w:r w:rsidRPr="00BA21DC">
        <w:rPr>
          <w:rFonts w:ascii="Times New Roman" w:hAnsi="Times New Roman"/>
          <w:sz w:val="28"/>
          <w:szCs w:val="28"/>
        </w:rPr>
        <w:t>;</w:t>
      </w:r>
    </w:p>
    <w:p w:rsidR="00BA21DC" w:rsidRPr="002E4759" w:rsidRDefault="00BA21DC" w:rsidP="00BA21DC">
      <w:pPr>
        <w:tabs>
          <w:tab w:val="left" w:pos="284"/>
        </w:tabs>
        <w:spacing w:after="0" w:line="240" w:lineRule="auto"/>
        <w:jc w:val="both"/>
        <w:rPr>
          <w:rFonts w:ascii="Times New Roman" w:hAnsi="Times New Roman"/>
          <w:sz w:val="28"/>
          <w:szCs w:val="28"/>
        </w:rPr>
      </w:pPr>
      <w:r w:rsidRPr="002E4759">
        <w:rPr>
          <w:rFonts w:ascii="Times New Roman" w:hAnsi="Times New Roman"/>
          <w:b/>
          <w:sz w:val="28"/>
          <w:szCs w:val="28"/>
        </w:rPr>
        <w:t>Текст задания</w:t>
      </w:r>
      <w:r w:rsidRPr="002E4759">
        <w:rPr>
          <w:rFonts w:ascii="Times New Roman" w:hAnsi="Times New Roman"/>
          <w:sz w:val="28"/>
          <w:szCs w:val="28"/>
        </w:rPr>
        <w:t>:</w:t>
      </w:r>
    </w:p>
    <w:p w:rsidR="00BA21DC" w:rsidRPr="002E4759" w:rsidRDefault="00BA21DC" w:rsidP="00BA21DC">
      <w:pPr>
        <w:tabs>
          <w:tab w:val="left" w:pos="284"/>
        </w:tabs>
        <w:spacing w:after="0" w:line="240" w:lineRule="auto"/>
        <w:jc w:val="both"/>
        <w:rPr>
          <w:rFonts w:ascii="Times New Roman" w:hAnsi="Times New Roman"/>
          <w:sz w:val="28"/>
          <w:szCs w:val="28"/>
        </w:rPr>
      </w:pPr>
      <w:r w:rsidRPr="002E4759">
        <w:rPr>
          <w:rFonts w:ascii="Times New Roman" w:hAnsi="Times New Roman"/>
          <w:i/>
          <w:sz w:val="28"/>
          <w:szCs w:val="28"/>
        </w:rPr>
        <w:t>Цель занятия:</w:t>
      </w:r>
      <w:r w:rsidRPr="002E4759">
        <w:rPr>
          <w:rFonts w:ascii="Times New Roman" w:hAnsi="Times New Roman"/>
          <w:sz w:val="28"/>
          <w:szCs w:val="28"/>
        </w:rPr>
        <w:t xml:space="preserve"> </w:t>
      </w:r>
      <w:r w:rsidRPr="002E4759">
        <w:rPr>
          <w:rStyle w:val="2009"/>
          <w:rFonts w:ascii="Times New Roman" w:hAnsi="Times New Roman"/>
          <w:b/>
          <w:bCs/>
          <w:color w:val="000000"/>
          <w:sz w:val="28"/>
          <w:szCs w:val="28"/>
        </w:rPr>
        <w:t> </w:t>
      </w:r>
      <w:r w:rsidRPr="002E4759">
        <w:rPr>
          <w:rStyle w:val="2107"/>
          <w:rFonts w:ascii="Times New Roman" w:hAnsi="Times New Roman"/>
          <w:color w:val="000000"/>
          <w:sz w:val="28"/>
          <w:szCs w:val="28"/>
        </w:rPr>
        <w:t xml:space="preserve">сформировать практические умения и навыки выполнения строительных чертежей; углубить знания государственных стандартов ЕСКД и СПДС на разработку и оформление чертежей; развить техническое мышление. </w:t>
      </w:r>
      <w:r w:rsidRPr="002E4759">
        <w:rPr>
          <w:rFonts w:ascii="Times New Roman" w:hAnsi="Times New Roman"/>
          <w:color w:val="000000"/>
          <w:sz w:val="28"/>
          <w:szCs w:val="28"/>
        </w:rPr>
        <w:t>Научиться читать строительные чертежи.</w:t>
      </w:r>
    </w:p>
    <w:p w:rsidR="00BA21DC" w:rsidRPr="002E4759" w:rsidRDefault="00BA21DC" w:rsidP="00BA21DC">
      <w:pPr>
        <w:tabs>
          <w:tab w:val="left" w:pos="284"/>
        </w:tabs>
        <w:spacing w:after="0" w:line="240" w:lineRule="auto"/>
        <w:jc w:val="both"/>
        <w:rPr>
          <w:rFonts w:ascii="Times New Roman" w:hAnsi="Times New Roman"/>
          <w:i/>
          <w:sz w:val="28"/>
          <w:szCs w:val="28"/>
        </w:rPr>
      </w:pPr>
      <w:r w:rsidRPr="002E4759">
        <w:rPr>
          <w:rFonts w:ascii="Times New Roman" w:hAnsi="Times New Roman"/>
          <w:i/>
          <w:sz w:val="28"/>
          <w:szCs w:val="28"/>
        </w:rPr>
        <w:t>Порядок выполнения работы:</w:t>
      </w:r>
    </w:p>
    <w:p w:rsidR="00BA21DC" w:rsidRPr="002E4759" w:rsidRDefault="00BA21DC" w:rsidP="00BA21DC">
      <w:pPr>
        <w:pStyle w:val="a6"/>
        <w:numPr>
          <w:ilvl w:val="0"/>
          <w:numId w:val="41"/>
        </w:numPr>
        <w:tabs>
          <w:tab w:val="left" w:pos="284"/>
        </w:tabs>
        <w:spacing w:after="0" w:line="240" w:lineRule="auto"/>
        <w:ind w:left="0" w:firstLine="0"/>
        <w:jc w:val="both"/>
        <w:rPr>
          <w:rFonts w:ascii="Times New Roman" w:hAnsi="Times New Roman"/>
          <w:i/>
          <w:color w:val="000000"/>
          <w:sz w:val="28"/>
          <w:szCs w:val="28"/>
        </w:rPr>
      </w:pPr>
      <w:r w:rsidRPr="002E4759">
        <w:rPr>
          <w:rStyle w:val="1791"/>
          <w:rFonts w:ascii="Times New Roman" w:hAnsi="Times New Roman"/>
          <w:color w:val="000000"/>
          <w:sz w:val="28"/>
          <w:szCs w:val="28"/>
        </w:rPr>
        <w:t>Прочитайте выданный преподавателем чертеж, ответьте на вопросы к чертежу. Ответ оформить в письменном виде.</w:t>
      </w:r>
      <w:r w:rsidRPr="002E4759">
        <w:rPr>
          <w:rFonts w:ascii="Times New Roman" w:hAnsi="Times New Roman"/>
          <w:i/>
          <w:color w:val="000000"/>
          <w:sz w:val="28"/>
          <w:szCs w:val="28"/>
        </w:rPr>
        <w:t xml:space="preserve"> </w:t>
      </w:r>
    </w:p>
    <w:p w:rsidR="00BA21DC" w:rsidRPr="002E4759" w:rsidRDefault="00BA21DC" w:rsidP="00BA21DC">
      <w:pPr>
        <w:pStyle w:val="a6"/>
        <w:numPr>
          <w:ilvl w:val="0"/>
          <w:numId w:val="41"/>
        </w:numPr>
        <w:tabs>
          <w:tab w:val="left" w:pos="284"/>
        </w:tabs>
        <w:spacing w:after="0" w:line="240" w:lineRule="auto"/>
        <w:ind w:left="0" w:firstLine="0"/>
        <w:jc w:val="both"/>
        <w:rPr>
          <w:rFonts w:ascii="Times New Roman" w:hAnsi="Times New Roman"/>
          <w:i/>
          <w:color w:val="000000"/>
          <w:sz w:val="28"/>
          <w:szCs w:val="28"/>
        </w:rPr>
      </w:pPr>
      <w:r w:rsidRPr="002E4759">
        <w:rPr>
          <w:rStyle w:val="1081"/>
          <w:rFonts w:ascii="Times New Roman" w:hAnsi="Times New Roman"/>
          <w:color w:val="000000"/>
          <w:sz w:val="28"/>
          <w:szCs w:val="28"/>
        </w:rPr>
        <w:t>Выполнить чертеж на формате А3, план центральной  мастерской.</w:t>
      </w:r>
    </w:p>
    <w:p w:rsidR="00BA21DC" w:rsidRPr="002E4759" w:rsidRDefault="00BA21DC" w:rsidP="00BA21DC">
      <w:pPr>
        <w:tabs>
          <w:tab w:val="left" w:pos="284"/>
        </w:tabs>
        <w:spacing w:after="0" w:line="240" w:lineRule="auto"/>
        <w:jc w:val="both"/>
        <w:rPr>
          <w:rFonts w:ascii="Times New Roman" w:hAnsi="Times New Roman"/>
          <w:i/>
          <w:color w:val="000000"/>
          <w:sz w:val="28"/>
          <w:szCs w:val="28"/>
        </w:rPr>
      </w:pPr>
      <w:r w:rsidRPr="002E4759">
        <w:rPr>
          <w:rFonts w:ascii="Times New Roman" w:hAnsi="Times New Roman"/>
          <w:i/>
          <w:color w:val="000000"/>
          <w:sz w:val="28"/>
          <w:szCs w:val="28"/>
        </w:rPr>
        <w:t>Контрольные вопросы:</w:t>
      </w:r>
    </w:p>
    <w:p w:rsidR="00BA21DC" w:rsidRPr="002E4759" w:rsidRDefault="00BA21DC" w:rsidP="00BA21DC">
      <w:pPr>
        <w:tabs>
          <w:tab w:val="left" w:pos="0"/>
        </w:tabs>
        <w:spacing w:after="0" w:line="240" w:lineRule="auto"/>
        <w:rPr>
          <w:rFonts w:ascii="Times New Roman" w:hAnsi="Times New Roman"/>
          <w:sz w:val="28"/>
          <w:szCs w:val="28"/>
        </w:rPr>
      </w:pPr>
      <w:r w:rsidRPr="002E4759">
        <w:rPr>
          <w:rFonts w:ascii="Times New Roman" w:hAnsi="Times New Roman"/>
          <w:sz w:val="28"/>
          <w:szCs w:val="28"/>
        </w:rPr>
        <w:t>1 В каком масштабе могут выполняться планы зданий ?</w:t>
      </w:r>
    </w:p>
    <w:p w:rsidR="00BA21DC" w:rsidRPr="002E4759" w:rsidRDefault="00BA21DC" w:rsidP="00BA21DC">
      <w:pPr>
        <w:tabs>
          <w:tab w:val="left" w:pos="0"/>
        </w:tabs>
        <w:spacing w:after="0" w:line="240" w:lineRule="auto"/>
        <w:rPr>
          <w:rFonts w:ascii="Times New Roman" w:hAnsi="Times New Roman"/>
          <w:sz w:val="28"/>
          <w:szCs w:val="28"/>
        </w:rPr>
      </w:pPr>
      <w:r w:rsidRPr="002E4759">
        <w:rPr>
          <w:rFonts w:ascii="Times New Roman" w:hAnsi="Times New Roman"/>
          <w:sz w:val="28"/>
          <w:szCs w:val="28"/>
        </w:rPr>
        <w:t xml:space="preserve"> 2 Что называется главным фасадом здания?</w:t>
      </w:r>
    </w:p>
    <w:p w:rsidR="00BA21DC" w:rsidRPr="002E4759" w:rsidRDefault="00BA21DC" w:rsidP="00BA21DC">
      <w:pPr>
        <w:tabs>
          <w:tab w:val="left" w:pos="0"/>
        </w:tabs>
        <w:spacing w:after="0" w:line="240" w:lineRule="auto"/>
        <w:rPr>
          <w:rFonts w:ascii="Times New Roman" w:hAnsi="Times New Roman"/>
          <w:sz w:val="28"/>
          <w:szCs w:val="28"/>
        </w:rPr>
      </w:pPr>
      <w:r w:rsidRPr="002E4759">
        <w:rPr>
          <w:rFonts w:ascii="Times New Roman" w:hAnsi="Times New Roman"/>
          <w:sz w:val="28"/>
          <w:szCs w:val="28"/>
        </w:rPr>
        <w:t xml:space="preserve"> 3 К каким элементам здания относятся лестницы?</w:t>
      </w:r>
    </w:p>
    <w:p w:rsidR="00BA21DC" w:rsidRPr="002E4759" w:rsidRDefault="00BA21DC" w:rsidP="00BA21DC">
      <w:pPr>
        <w:tabs>
          <w:tab w:val="left" w:pos="0"/>
        </w:tabs>
        <w:spacing w:after="0" w:line="240" w:lineRule="auto"/>
        <w:rPr>
          <w:rFonts w:ascii="Times New Roman" w:hAnsi="Times New Roman"/>
          <w:sz w:val="28"/>
          <w:szCs w:val="28"/>
        </w:rPr>
      </w:pPr>
    </w:p>
    <w:p w:rsidR="00B90063" w:rsidRPr="00B90063" w:rsidRDefault="00B90063" w:rsidP="00B90063">
      <w:pPr>
        <w:pStyle w:val="a8"/>
        <w:widowControl w:val="0"/>
        <w:spacing w:before="0" w:beforeAutospacing="0" w:after="0" w:afterAutospacing="0"/>
        <w:ind w:right="-284"/>
        <w:jc w:val="both"/>
        <w:rPr>
          <w:sz w:val="28"/>
          <w:szCs w:val="28"/>
        </w:rPr>
      </w:pPr>
    </w:p>
    <w:p w:rsidR="00A41065" w:rsidRDefault="00A41065" w:rsidP="002E4759">
      <w:pPr>
        <w:tabs>
          <w:tab w:val="left" w:pos="284"/>
        </w:tabs>
        <w:spacing w:after="0" w:line="240" w:lineRule="auto"/>
        <w:jc w:val="both"/>
        <w:rPr>
          <w:rFonts w:ascii="Times New Roman" w:hAnsi="Times New Roman"/>
          <w:b/>
          <w:sz w:val="28"/>
          <w:szCs w:val="28"/>
        </w:rPr>
      </w:pPr>
    </w:p>
    <w:p w:rsidR="006A76F1" w:rsidRPr="00BA21DC" w:rsidRDefault="006A76F1" w:rsidP="002E4759">
      <w:pPr>
        <w:tabs>
          <w:tab w:val="left" w:pos="284"/>
        </w:tabs>
        <w:spacing w:after="0" w:line="240" w:lineRule="auto"/>
        <w:jc w:val="both"/>
        <w:rPr>
          <w:rFonts w:ascii="Times New Roman" w:hAnsi="Times New Roman"/>
          <w:sz w:val="28"/>
          <w:szCs w:val="28"/>
        </w:rPr>
      </w:pPr>
      <w:r w:rsidRPr="00BA21DC">
        <w:rPr>
          <w:rFonts w:ascii="Times New Roman" w:hAnsi="Times New Roman"/>
          <w:b/>
          <w:sz w:val="28"/>
          <w:szCs w:val="28"/>
        </w:rPr>
        <w:lastRenderedPageBreak/>
        <w:t>Практическая работа № 14</w:t>
      </w:r>
      <w:r w:rsidRPr="00BA21DC">
        <w:rPr>
          <w:rFonts w:ascii="Times New Roman" w:hAnsi="Times New Roman"/>
          <w:sz w:val="28"/>
          <w:szCs w:val="28"/>
        </w:rPr>
        <w:t xml:space="preserve"> </w:t>
      </w:r>
      <w:r w:rsidR="00BA21DC" w:rsidRPr="00BA21DC">
        <w:rPr>
          <w:rFonts w:ascii="Times New Roman" w:hAnsi="Times New Roman"/>
          <w:bCs/>
          <w:sz w:val="28"/>
          <w:szCs w:val="28"/>
        </w:rPr>
        <w:t>Плоские изображения в САПРе. Комплексный чертеж геометрических тел в САПРе. Рабочий чертеж железнодорожного пути и сооружений. Схемы железнодорожного пути и сооружений. «Средства инженерной графики»</w:t>
      </w:r>
      <w:r w:rsidRPr="00BA21DC">
        <w:rPr>
          <w:rFonts w:ascii="Times New Roman" w:hAnsi="Times New Roman"/>
          <w:sz w:val="28"/>
          <w:szCs w:val="28"/>
        </w:rPr>
        <w:t>;</w:t>
      </w:r>
    </w:p>
    <w:p w:rsidR="006A76F1" w:rsidRPr="00A41065" w:rsidRDefault="006A76F1" w:rsidP="002E4759">
      <w:pPr>
        <w:tabs>
          <w:tab w:val="left" w:pos="284"/>
        </w:tabs>
        <w:spacing w:after="0" w:line="240" w:lineRule="auto"/>
        <w:jc w:val="both"/>
        <w:rPr>
          <w:rFonts w:ascii="Times New Roman" w:hAnsi="Times New Roman"/>
          <w:sz w:val="28"/>
          <w:szCs w:val="28"/>
        </w:rPr>
      </w:pPr>
      <w:r w:rsidRPr="00A41065">
        <w:rPr>
          <w:rFonts w:ascii="Times New Roman" w:hAnsi="Times New Roman"/>
          <w:b/>
          <w:sz w:val="28"/>
          <w:szCs w:val="28"/>
        </w:rPr>
        <w:t>Текст задания</w:t>
      </w:r>
      <w:r w:rsidR="00A41065" w:rsidRPr="00A41065">
        <w:rPr>
          <w:rFonts w:ascii="Times New Roman" w:hAnsi="Times New Roman"/>
          <w:sz w:val="28"/>
          <w:szCs w:val="28"/>
        </w:rPr>
        <w:t>:</w:t>
      </w:r>
    </w:p>
    <w:p w:rsidR="00A41065" w:rsidRDefault="00A41065" w:rsidP="00BA21DC">
      <w:pPr>
        <w:pStyle w:val="docdata"/>
        <w:spacing w:before="0" w:beforeAutospacing="0" w:after="0" w:afterAutospacing="0"/>
        <w:ind w:right="-1"/>
        <w:jc w:val="both"/>
        <w:rPr>
          <w:sz w:val="28"/>
          <w:szCs w:val="28"/>
        </w:rPr>
      </w:pPr>
      <w:r w:rsidRPr="00A41065">
        <w:rPr>
          <w:i/>
          <w:sz w:val="28"/>
          <w:szCs w:val="28"/>
        </w:rPr>
        <w:t>Цель занятия:</w:t>
      </w:r>
      <w:r w:rsidRPr="00A41065">
        <w:rPr>
          <w:sz w:val="28"/>
          <w:szCs w:val="28"/>
        </w:rPr>
        <w:t xml:space="preserve"> </w:t>
      </w:r>
      <w:r w:rsidR="002E131F">
        <w:rPr>
          <w:rStyle w:val="2763"/>
          <w:color w:val="000000"/>
          <w:sz w:val="28"/>
          <w:szCs w:val="28"/>
        </w:rPr>
        <w:t>Закрепить знания, умения и навыки работы с графическим редактором AutoCAD</w:t>
      </w:r>
      <w:r w:rsidR="002E131F">
        <w:rPr>
          <w:color w:val="000000"/>
          <w:sz w:val="28"/>
          <w:szCs w:val="28"/>
        </w:rPr>
        <w:t>, с условными графическими изображениями на чертежах и схемах по специальности. Уметь правильно их применять при построении чертежа продольного профиля пути; при построении чертежа поперечного профиля пути.</w:t>
      </w:r>
    </w:p>
    <w:p w:rsidR="00A41065" w:rsidRDefault="00A41065" w:rsidP="002E4759">
      <w:pPr>
        <w:tabs>
          <w:tab w:val="left" w:pos="284"/>
        </w:tabs>
        <w:spacing w:after="0" w:line="240" w:lineRule="auto"/>
        <w:jc w:val="both"/>
        <w:rPr>
          <w:rFonts w:ascii="Times New Roman" w:hAnsi="Times New Roman"/>
          <w:sz w:val="28"/>
          <w:szCs w:val="28"/>
        </w:rPr>
      </w:pPr>
      <w:r w:rsidRPr="00A41065">
        <w:rPr>
          <w:rFonts w:ascii="Times New Roman" w:hAnsi="Times New Roman"/>
          <w:i/>
          <w:sz w:val="28"/>
          <w:szCs w:val="28"/>
        </w:rPr>
        <w:t>Порядок выполнения работы</w:t>
      </w:r>
      <w:r w:rsidRPr="00A41065">
        <w:rPr>
          <w:rFonts w:ascii="Times New Roman" w:hAnsi="Times New Roman"/>
          <w:sz w:val="28"/>
          <w:szCs w:val="28"/>
        </w:rPr>
        <w:t xml:space="preserve"> </w:t>
      </w:r>
    </w:p>
    <w:p w:rsidR="002E131F" w:rsidRDefault="002E131F" w:rsidP="002E4759">
      <w:pPr>
        <w:pStyle w:val="a8"/>
        <w:spacing w:before="0" w:beforeAutospacing="0" w:after="0" w:afterAutospacing="0"/>
        <w:jc w:val="both"/>
        <w:rPr>
          <w:sz w:val="28"/>
          <w:szCs w:val="28"/>
        </w:rPr>
      </w:pPr>
      <w:r w:rsidRPr="002E131F">
        <w:rPr>
          <w:sz w:val="28"/>
          <w:szCs w:val="28"/>
        </w:rPr>
        <w:t xml:space="preserve">Выполнение комплексного чертежа детали в системе </w:t>
      </w:r>
      <w:r w:rsidR="00BA21DC">
        <w:rPr>
          <w:rStyle w:val="2763"/>
          <w:color w:val="000000"/>
          <w:sz w:val="28"/>
          <w:szCs w:val="28"/>
        </w:rPr>
        <w:t>AutoCAD</w:t>
      </w:r>
      <w:r w:rsidRPr="002E131F">
        <w:rPr>
          <w:sz w:val="28"/>
          <w:szCs w:val="28"/>
        </w:rPr>
        <w:t xml:space="preserve"> в соответствии с вариантом задания.</w:t>
      </w:r>
    </w:p>
    <w:p w:rsidR="00A41065" w:rsidRPr="002E131F" w:rsidRDefault="00A41065" w:rsidP="002E4759">
      <w:pPr>
        <w:pStyle w:val="a8"/>
        <w:spacing w:before="0" w:beforeAutospacing="0" w:after="0" w:afterAutospacing="0"/>
        <w:jc w:val="both"/>
        <w:rPr>
          <w:i/>
          <w:color w:val="000000"/>
          <w:sz w:val="28"/>
          <w:szCs w:val="28"/>
        </w:rPr>
      </w:pPr>
      <w:r w:rsidRPr="002E131F">
        <w:rPr>
          <w:i/>
          <w:color w:val="000000"/>
          <w:sz w:val="28"/>
          <w:szCs w:val="28"/>
        </w:rPr>
        <w:t>Контрольные вопросы:</w:t>
      </w:r>
    </w:p>
    <w:p w:rsidR="002E131F" w:rsidRDefault="002E131F" w:rsidP="002E4759">
      <w:pPr>
        <w:pStyle w:val="docdata"/>
        <w:spacing w:before="0" w:beforeAutospacing="0" w:after="0" w:afterAutospacing="0"/>
        <w:jc w:val="both"/>
      </w:pPr>
      <w:r>
        <w:rPr>
          <w:color w:val="000000"/>
          <w:sz w:val="28"/>
          <w:szCs w:val="28"/>
        </w:rPr>
        <w:t>1. Где применяются условные графические обозначения?</w:t>
      </w:r>
    </w:p>
    <w:p w:rsidR="002E131F" w:rsidRDefault="002E131F" w:rsidP="002E4759">
      <w:pPr>
        <w:pStyle w:val="a8"/>
        <w:spacing w:before="0" w:beforeAutospacing="0" w:after="0" w:afterAutospacing="0"/>
        <w:jc w:val="both"/>
      </w:pPr>
      <w:r>
        <w:rPr>
          <w:color w:val="000000"/>
          <w:sz w:val="28"/>
          <w:szCs w:val="28"/>
        </w:rPr>
        <w:t>2. На каких дисциплинах применяются знания этой темы?</w:t>
      </w:r>
    </w:p>
    <w:p w:rsidR="002E4759" w:rsidRDefault="002E4759" w:rsidP="002E4759">
      <w:pPr>
        <w:tabs>
          <w:tab w:val="left" w:pos="284"/>
        </w:tabs>
        <w:spacing w:after="0" w:line="240" w:lineRule="auto"/>
        <w:jc w:val="both"/>
        <w:rPr>
          <w:rFonts w:ascii="Times New Roman" w:hAnsi="Times New Roman"/>
          <w:b/>
          <w:sz w:val="28"/>
          <w:szCs w:val="28"/>
        </w:rPr>
      </w:pPr>
    </w:p>
    <w:p w:rsidR="002E4759" w:rsidRPr="00E43044" w:rsidRDefault="002E4759" w:rsidP="002E4759">
      <w:pPr>
        <w:tabs>
          <w:tab w:val="left" w:pos="0"/>
        </w:tabs>
        <w:spacing w:after="0" w:line="240" w:lineRule="auto"/>
        <w:rPr>
          <w:rFonts w:ascii="Times New Roman" w:hAnsi="Times New Roman"/>
          <w:b/>
          <w:bCs/>
          <w:sz w:val="28"/>
          <w:szCs w:val="28"/>
        </w:rPr>
      </w:pPr>
    </w:p>
    <w:p w:rsidR="00BA21DC" w:rsidRPr="004044DA" w:rsidRDefault="00BA21DC" w:rsidP="00BA21DC">
      <w:pPr>
        <w:tabs>
          <w:tab w:val="left" w:pos="0"/>
        </w:tabs>
        <w:spacing w:after="0" w:line="240" w:lineRule="auto"/>
        <w:jc w:val="both"/>
        <w:rPr>
          <w:rFonts w:ascii="Times New Roman" w:hAnsi="Times New Roman"/>
          <w:sz w:val="28"/>
          <w:szCs w:val="28"/>
        </w:rPr>
      </w:pPr>
      <w:r w:rsidRPr="004044DA">
        <w:rPr>
          <w:rFonts w:ascii="Times New Roman" w:hAnsi="Times New Roman"/>
          <w:sz w:val="28"/>
          <w:szCs w:val="28"/>
        </w:rPr>
        <w:t xml:space="preserve">Контролируемые компетенции </w:t>
      </w:r>
    </w:p>
    <w:p w:rsidR="00BA21DC" w:rsidRPr="00B02596" w:rsidRDefault="00BA21DC" w:rsidP="00BA21DC">
      <w:pPr>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01 </w:t>
      </w:r>
      <w:r w:rsidRPr="00B02596">
        <w:rPr>
          <w:rFonts w:ascii="Times New Roman" w:hAnsi="Times New Roman"/>
          <w:color w:val="000000"/>
          <w:sz w:val="28"/>
          <w:szCs w:val="28"/>
        </w:rPr>
        <w:t>Выбирать способы решения задач профессиональной деятельности применительно к различным контекстам</w:t>
      </w:r>
      <w:r w:rsidRPr="00B02596">
        <w:rPr>
          <w:rFonts w:ascii="Times New Roman" w:hAnsi="Times New Roman"/>
          <w:b/>
          <w:bCs/>
          <w:iCs/>
          <w:sz w:val="28"/>
          <w:szCs w:val="28"/>
        </w:rPr>
        <w:t xml:space="preserve"> </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02 </w:t>
      </w:r>
      <w:r w:rsidRPr="00B02596">
        <w:rPr>
          <w:rFonts w:ascii="Times New Roman" w:hAnsi="Times New Roman"/>
          <w:color w:val="000000"/>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Pr="00B02596">
        <w:rPr>
          <w:rFonts w:ascii="Times New Roman" w:hAnsi="Times New Roman"/>
          <w:b/>
          <w:bCs/>
          <w:iCs/>
          <w:sz w:val="28"/>
          <w:szCs w:val="28"/>
        </w:rPr>
        <w:t xml:space="preserve"> </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B02596">
        <w:rPr>
          <w:rFonts w:ascii="Times New Roman" w:hAnsi="Times New Roman"/>
          <w:color w:val="000000"/>
          <w:sz w:val="28"/>
          <w:szCs w:val="28"/>
        </w:rPr>
        <w:t>ОК 04 Эффективно взаимодействовать и работать в коллективе и команде</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 xml:space="preserve">ПК 1.1. Выполнять различные виды геодезических съемок </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9019DE" w:rsidRPr="009019DE" w:rsidRDefault="009019DE" w:rsidP="009019DE">
      <w:pPr>
        <w:tabs>
          <w:tab w:val="left" w:pos="0"/>
        </w:tabs>
        <w:spacing w:after="0" w:line="240" w:lineRule="auto"/>
        <w:jc w:val="both"/>
        <w:rPr>
          <w:rFonts w:ascii="Times New Roman" w:hAnsi="Times New Roman"/>
          <w:sz w:val="28"/>
          <w:szCs w:val="28"/>
        </w:rPr>
      </w:pPr>
    </w:p>
    <w:p w:rsidR="00E43044" w:rsidRPr="00E43044" w:rsidRDefault="00E43044" w:rsidP="00E43044">
      <w:pPr>
        <w:tabs>
          <w:tab w:val="left" w:pos="0"/>
        </w:tabs>
        <w:spacing w:after="0" w:line="240" w:lineRule="auto"/>
        <w:rPr>
          <w:rFonts w:ascii="Times New Roman" w:hAnsi="Times New Roman"/>
          <w:sz w:val="28"/>
          <w:szCs w:val="28"/>
        </w:rPr>
      </w:pP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b/>
          <w:bCs/>
          <w:spacing w:val="1"/>
          <w:w w:val="99"/>
          <w:sz w:val="28"/>
          <w:szCs w:val="28"/>
        </w:rPr>
        <w:t>Кр</w:t>
      </w:r>
      <w:r w:rsidRPr="00A41065">
        <w:rPr>
          <w:rFonts w:ascii="Times New Roman" w:hAnsi="Times New Roman"/>
          <w:b/>
          <w:bCs/>
          <w:spacing w:val="-1"/>
          <w:w w:val="99"/>
          <w:sz w:val="28"/>
          <w:szCs w:val="28"/>
        </w:rPr>
        <w:t>и</w:t>
      </w:r>
      <w:r w:rsidRPr="00A41065">
        <w:rPr>
          <w:rFonts w:ascii="Times New Roman" w:hAnsi="Times New Roman"/>
          <w:b/>
          <w:bCs/>
          <w:spacing w:val="1"/>
          <w:w w:val="99"/>
          <w:sz w:val="28"/>
          <w:szCs w:val="28"/>
        </w:rPr>
        <w:t>т</w:t>
      </w:r>
      <w:r w:rsidRPr="00A41065">
        <w:rPr>
          <w:rFonts w:ascii="Times New Roman" w:hAnsi="Times New Roman"/>
          <w:b/>
          <w:bCs/>
          <w:sz w:val="28"/>
          <w:szCs w:val="28"/>
        </w:rPr>
        <w:t>е</w:t>
      </w:r>
      <w:r w:rsidRPr="00A41065">
        <w:rPr>
          <w:rFonts w:ascii="Times New Roman" w:hAnsi="Times New Roman"/>
          <w:b/>
          <w:bCs/>
          <w:w w:val="99"/>
          <w:sz w:val="28"/>
          <w:szCs w:val="28"/>
        </w:rPr>
        <w:t>р</w:t>
      </w:r>
      <w:r w:rsidRPr="00A41065">
        <w:rPr>
          <w:rFonts w:ascii="Times New Roman" w:hAnsi="Times New Roman"/>
          <w:b/>
          <w:bCs/>
          <w:spacing w:val="1"/>
          <w:w w:val="99"/>
          <w:sz w:val="28"/>
          <w:szCs w:val="28"/>
        </w:rPr>
        <w:t>и</w:t>
      </w:r>
      <w:r w:rsidRPr="00A41065">
        <w:rPr>
          <w:rFonts w:ascii="Times New Roman" w:hAnsi="Times New Roman"/>
          <w:b/>
          <w:bCs/>
          <w:w w:val="99"/>
          <w:sz w:val="28"/>
          <w:szCs w:val="28"/>
        </w:rPr>
        <w:t>я</w:t>
      </w:r>
      <w:r w:rsidRPr="00A41065">
        <w:rPr>
          <w:rFonts w:ascii="Times New Roman" w:hAnsi="Times New Roman"/>
          <w:b/>
          <w:bCs/>
          <w:spacing w:val="-2"/>
          <w:w w:val="99"/>
          <w:sz w:val="28"/>
          <w:szCs w:val="28"/>
        </w:rPr>
        <w:t>м</w:t>
      </w:r>
      <w:r w:rsidRPr="00A41065">
        <w:rPr>
          <w:rFonts w:ascii="Times New Roman" w:hAnsi="Times New Roman"/>
          <w:b/>
          <w:bCs/>
          <w:w w:val="99"/>
          <w:sz w:val="28"/>
          <w:szCs w:val="28"/>
        </w:rPr>
        <w:t>и</w:t>
      </w:r>
      <w:r w:rsidRPr="00A41065">
        <w:rPr>
          <w:rFonts w:ascii="Times New Roman" w:hAnsi="Times New Roman"/>
          <w:spacing w:val="163"/>
          <w:sz w:val="28"/>
          <w:szCs w:val="28"/>
        </w:rPr>
        <w:t xml:space="preserve"> </w:t>
      </w:r>
      <w:r w:rsidRPr="00A41065">
        <w:rPr>
          <w:rFonts w:ascii="Times New Roman" w:hAnsi="Times New Roman"/>
          <w:b/>
          <w:bCs/>
          <w:sz w:val="28"/>
          <w:szCs w:val="28"/>
        </w:rPr>
        <w:t>о</w:t>
      </w:r>
      <w:r w:rsidRPr="00A41065">
        <w:rPr>
          <w:rFonts w:ascii="Times New Roman" w:hAnsi="Times New Roman"/>
          <w:b/>
          <w:bCs/>
          <w:spacing w:val="1"/>
          <w:w w:val="99"/>
          <w:sz w:val="28"/>
          <w:szCs w:val="28"/>
        </w:rPr>
        <w:t>ц</w:t>
      </w:r>
      <w:r w:rsidRPr="00A41065">
        <w:rPr>
          <w:rFonts w:ascii="Times New Roman" w:hAnsi="Times New Roman"/>
          <w:b/>
          <w:bCs/>
          <w:sz w:val="28"/>
          <w:szCs w:val="28"/>
        </w:rPr>
        <w:t>е</w:t>
      </w:r>
      <w:r w:rsidRPr="00A41065">
        <w:rPr>
          <w:rFonts w:ascii="Times New Roman" w:hAnsi="Times New Roman"/>
          <w:b/>
          <w:bCs/>
          <w:w w:val="99"/>
          <w:sz w:val="28"/>
          <w:szCs w:val="28"/>
        </w:rPr>
        <w:t>н</w:t>
      </w:r>
      <w:r w:rsidRPr="00A41065">
        <w:rPr>
          <w:rFonts w:ascii="Times New Roman" w:hAnsi="Times New Roman"/>
          <w:b/>
          <w:bCs/>
          <w:spacing w:val="-1"/>
          <w:w w:val="99"/>
          <w:sz w:val="28"/>
          <w:szCs w:val="28"/>
        </w:rPr>
        <w:t>к</w:t>
      </w:r>
      <w:r w:rsidRPr="00A41065">
        <w:rPr>
          <w:rFonts w:ascii="Times New Roman" w:hAnsi="Times New Roman"/>
          <w:b/>
          <w:bCs/>
          <w:w w:val="99"/>
          <w:sz w:val="28"/>
          <w:szCs w:val="28"/>
        </w:rPr>
        <w:t>и</w:t>
      </w:r>
      <w:r w:rsidRPr="00A41065">
        <w:rPr>
          <w:rFonts w:ascii="Times New Roman" w:hAnsi="Times New Roman"/>
          <w:spacing w:val="160"/>
          <w:sz w:val="28"/>
          <w:szCs w:val="28"/>
        </w:rPr>
        <w:t xml:space="preserve"> </w:t>
      </w:r>
      <w:r w:rsidRPr="00A41065">
        <w:rPr>
          <w:rFonts w:ascii="Times New Roman" w:hAnsi="Times New Roman"/>
          <w:b/>
          <w:bCs/>
          <w:spacing w:val="1"/>
          <w:w w:val="99"/>
          <w:sz w:val="28"/>
          <w:szCs w:val="28"/>
        </w:rPr>
        <w:t>пр</w:t>
      </w:r>
      <w:r w:rsidRPr="00A41065">
        <w:rPr>
          <w:rFonts w:ascii="Times New Roman" w:hAnsi="Times New Roman"/>
          <w:b/>
          <w:bCs/>
          <w:w w:val="99"/>
          <w:sz w:val="28"/>
          <w:szCs w:val="28"/>
        </w:rPr>
        <w:t>и</w:t>
      </w:r>
      <w:r w:rsidRPr="00A41065">
        <w:rPr>
          <w:rFonts w:ascii="Times New Roman" w:hAnsi="Times New Roman"/>
          <w:spacing w:val="163"/>
          <w:sz w:val="28"/>
          <w:szCs w:val="28"/>
        </w:rPr>
        <w:t xml:space="preserve"> </w:t>
      </w:r>
      <w:r w:rsidRPr="00A41065">
        <w:rPr>
          <w:rFonts w:ascii="Times New Roman" w:hAnsi="Times New Roman"/>
          <w:b/>
          <w:bCs/>
          <w:sz w:val="28"/>
          <w:szCs w:val="28"/>
        </w:rPr>
        <w:t>з</w:t>
      </w:r>
      <w:r w:rsidRPr="00A41065">
        <w:rPr>
          <w:rFonts w:ascii="Times New Roman" w:hAnsi="Times New Roman"/>
          <w:b/>
          <w:bCs/>
          <w:spacing w:val="2"/>
          <w:sz w:val="28"/>
          <w:szCs w:val="28"/>
        </w:rPr>
        <w:t>а</w:t>
      </w:r>
      <w:r w:rsidRPr="00A41065">
        <w:rPr>
          <w:rFonts w:ascii="Times New Roman" w:hAnsi="Times New Roman"/>
          <w:b/>
          <w:bCs/>
          <w:spacing w:val="-5"/>
          <w:w w:val="99"/>
          <w:sz w:val="28"/>
          <w:szCs w:val="28"/>
        </w:rPr>
        <w:t>щ</w:t>
      </w:r>
      <w:r w:rsidRPr="00A41065">
        <w:rPr>
          <w:rFonts w:ascii="Times New Roman" w:hAnsi="Times New Roman"/>
          <w:b/>
          <w:bCs/>
          <w:w w:val="99"/>
          <w:sz w:val="28"/>
          <w:szCs w:val="28"/>
        </w:rPr>
        <w:t>и</w:t>
      </w:r>
      <w:r w:rsidRPr="00A41065">
        <w:rPr>
          <w:rFonts w:ascii="Times New Roman" w:hAnsi="Times New Roman"/>
          <w:b/>
          <w:bCs/>
          <w:spacing w:val="2"/>
          <w:w w:val="99"/>
          <w:sz w:val="28"/>
          <w:szCs w:val="28"/>
        </w:rPr>
        <w:t>т</w:t>
      </w:r>
      <w:r w:rsidRPr="00A41065">
        <w:rPr>
          <w:rFonts w:ascii="Times New Roman" w:hAnsi="Times New Roman"/>
          <w:b/>
          <w:bCs/>
          <w:sz w:val="28"/>
          <w:szCs w:val="28"/>
        </w:rPr>
        <w:t>е</w:t>
      </w:r>
      <w:r w:rsidRPr="00A41065">
        <w:rPr>
          <w:rFonts w:ascii="Times New Roman" w:hAnsi="Times New Roman"/>
          <w:spacing w:val="162"/>
          <w:sz w:val="28"/>
          <w:szCs w:val="28"/>
        </w:rPr>
        <w:t xml:space="preserve"> </w:t>
      </w:r>
      <w:r w:rsidRPr="00A41065">
        <w:rPr>
          <w:rFonts w:ascii="Times New Roman" w:hAnsi="Times New Roman"/>
          <w:b/>
          <w:bCs/>
          <w:w w:val="99"/>
          <w:sz w:val="28"/>
          <w:szCs w:val="28"/>
        </w:rPr>
        <w:t>гр</w:t>
      </w:r>
      <w:r w:rsidRPr="00A41065">
        <w:rPr>
          <w:rFonts w:ascii="Times New Roman" w:hAnsi="Times New Roman"/>
          <w:b/>
          <w:bCs/>
          <w:sz w:val="28"/>
          <w:szCs w:val="28"/>
        </w:rPr>
        <w:t>аф</w:t>
      </w:r>
      <w:r w:rsidRPr="00A41065">
        <w:rPr>
          <w:rFonts w:ascii="Times New Roman" w:hAnsi="Times New Roman"/>
          <w:b/>
          <w:bCs/>
          <w:w w:val="99"/>
          <w:sz w:val="28"/>
          <w:szCs w:val="28"/>
        </w:rPr>
        <w:t>и</w:t>
      </w:r>
      <w:r w:rsidRPr="00A41065">
        <w:rPr>
          <w:rFonts w:ascii="Times New Roman" w:hAnsi="Times New Roman"/>
          <w:b/>
          <w:bCs/>
          <w:sz w:val="28"/>
          <w:szCs w:val="28"/>
        </w:rPr>
        <w:t>ч</w:t>
      </w:r>
      <w:r w:rsidRPr="00A41065">
        <w:rPr>
          <w:rFonts w:ascii="Times New Roman" w:hAnsi="Times New Roman"/>
          <w:b/>
          <w:bCs/>
          <w:spacing w:val="-1"/>
          <w:sz w:val="28"/>
          <w:szCs w:val="28"/>
        </w:rPr>
        <w:t>ес</w:t>
      </w:r>
      <w:r w:rsidRPr="00A41065">
        <w:rPr>
          <w:rFonts w:ascii="Times New Roman" w:hAnsi="Times New Roman"/>
          <w:b/>
          <w:bCs/>
          <w:w w:val="99"/>
          <w:sz w:val="28"/>
          <w:szCs w:val="28"/>
        </w:rPr>
        <w:t>к</w:t>
      </w:r>
      <w:r w:rsidRPr="00A41065">
        <w:rPr>
          <w:rFonts w:ascii="Times New Roman" w:hAnsi="Times New Roman"/>
          <w:b/>
          <w:bCs/>
          <w:spacing w:val="1"/>
          <w:w w:val="99"/>
          <w:sz w:val="28"/>
          <w:szCs w:val="28"/>
        </w:rPr>
        <w:t>и</w:t>
      </w:r>
      <w:r w:rsidRPr="00A41065">
        <w:rPr>
          <w:rFonts w:ascii="Times New Roman" w:hAnsi="Times New Roman"/>
          <w:b/>
          <w:bCs/>
          <w:sz w:val="28"/>
          <w:szCs w:val="28"/>
        </w:rPr>
        <w:t>х</w:t>
      </w:r>
      <w:r w:rsidRPr="00A41065">
        <w:rPr>
          <w:rFonts w:ascii="Times New Roman" w:hAnsi="Times New Roman"/>
          <w:spacing w:val="162"/>
          <w:sz w:val="28"/>
          <w:szCs w:val="28"/>
        </w:rPr>
        <w:t xml:space="preserve"> </w:t>
      </w:r>
      <w:r w:rsidRPr="00A41065">
        <w:rPr>
          <w:rFonts w:ascii="Times New Roman" w:hAnsi="Times New Roman"/>
          <w:b/>
          <w:bCs/>
          <w:spacing w:val="1"/>
          <w:w w:val="99"/>
          <w:sz w:val="28"/>
          <w:szCs w:val="28"/>
        </w:rPr>
        <w:t>р</w:t>
      </w:r>
      <w:r w:rsidRPr="00A41065">
        <w:rPr>
          <w:rFonts w:ascii="Times New Roman" w:hAnsi="Times New Roman"/>
          <w:b/>
          <w:bCs/>
          <w:sz w:val="28"/>
          <w:szCs w:val="28"/>
        </w:rPr>
        <w:t>або</w:t>
      </w:r>
      <w:r w:rsidRPr="00A41065">
        <w:rPr>
          <w:rFonts w:ascii="Times New Roman" w:hAnsi="Times New Roman"/>
          <w:b/>
          <w:bCs/>
          <w:w w:val="99"/>
          <w:sz w:val="28"/>
          <w:szCs w:val="28"/>
        </w:rPr>
        <w:t>т</w:t>
      </w:r>
      <w:r w:rsidRPr="00A41065">
        <w:rPr>
          <w:rFonts w:ascii="Times New Roman" w:hAnsi="Times New Roman"/>
          <w:spacing w:val="165"/>
          <w:sz w:val="28"/>
          <w:szCs w:val="28"/>
        </w:rPr>
        <w:t xml:space="preserve"> </w:t>
      </w:r>
      <w:r w:rsidRPr="00A41065">
        <w:rPr>
          <w:rFonts w:ascii="Times New Roman" w:hAnsi="Times New Roman"/>
          <w:b/>
          <w:bCs/>
          <w:w w:val="99"/>
          <w:sz w:val="28"/>
          <w:szCs w:val="28"/>
        </w:rPr>
        <w:t>яв</w:t>
      </w:r>
      <w:r w:rsidRPr="00A41065">
        <w:rPr>
          <w:rFonts w:ascii="Times New Roman" w:hAnsi="Times New Roman"/>
          <w:b/>
          <w:bCs/>
          <w:spacing w:val="-2"/>
          <w:w w:val="99"/>
          <w:sz w:val="28"/>
          <w:szCs w:val="28"/>
        </w:rPr>
        <w:t>л</w:t>
      </w:r>
      <w:r w:rsidRPr="00A41065">
        <w:rPr>
          <w:rFonts w:ascii="Times New Roman" w:hAnsi="Times New Roman"/>
          <w:b/>
          <w:bCs/>
          <w:w w:val="99"/>
          <w:sz w:val="28"/>
          <w:szCs w:val="28"/>
        </w:rPr>
        <w:t>я</w:t>
      </w:r>
      <w:r w:rsidRPr="00A41065">
        <w:rPr>
          <w:rFonts w:ascii="Times New Roman" w:hAnsi="Times New Roman"/>
          <w:b/>
          <w:bCs/>
          <w:spacing w:val="-1"/>
          <w:w w:val="99"/>
          <w:sz w:val="28"/>
          <w:szCs w:val="28"/>
        </w:rPr>
        <w:t>ю</w:t>
      </w:r>
      <w:r w:rsidRPr="00A41065">
        <w:rPr>
          <w:rFonts w:ascii="Times New Roman" w:hAnsi="Times New Roman"/>
          <w:b/>
          <w:bCs/>
          <w:spacing w:val="1"/>
          <w:w w:val="99"/>
          <w:sz w:val="28"/>
          <w:szCs w:val="28"/>
        </w:rPr>
        <w:t>т</w:t>
      </w:r>
      <w:r w:rsidRPr="00A41065">
        <w:rPr>
          <w:rFonts w:ascii="Times New Roman" w:hAnsi="Times New Roman"/>
          <w:b/>
          <w:bCs/>
          <w:sz w:val="28"/>
          <w:szCs w:val="28"/>
        </w:rPr>
        <w:t>с</w:t>
      </w:r>
      <w:r w:rsidRPr="00A41065">
        <w:rPr>
          <w:rFonts w:ascii="Times New Roman" w:hAnsi="Times New Roman"/>
          <w:b/>
          <w:bCs/>
          <w:w w:val="99"/>
          <w:sz w:val="28"/>
          <w:szCs w:val="28"/>
        </w:rPr>
        <w:t>я</w:t>
      </w:r>
      <w:r w:rsidRPr="00A41065">
        <w:rPr>
          <w:rFonts w:ascii="Times New Roman" w:hAnsi="Times New Roman"/>
          <w:spacing w:val="161"/>
          <w:sz w:val="28"/>
          <w:szCs w:val="28"/>
        </w:rPr>
        <w:t xml:space="preserve"> </w:t>
      </w:r>
      <w:r w:rsidRPr="00A41065">
        <w:rPr>
          <w:rFonts w:ascii="Times New Roman" w:hAnsi="Times New Roman"/>
          <w:b/>
          <w:bCs/>
          <w:sz w:val="28"/>
          <w:szCs w:val="28"/>
        </w:rPr>
        <w:t>с</w:t>
      </w:r>
      <w:r w:rsidRPr="00A41065">
        <w:rPr>
          <w:rFonts w:ascii="Times New Roman" w:hAnsi="Times New Roman"/>
          <w:b/>
          <w:bCs/>
          <w:w w:val="99"/>
          <w:sz w:val="28"/>
          <w:szCs w:val="28"/>
        </w:rPr>
        <w:t>л</w:t>
      </w:r>
      <w:r w:rsidRPr="00A41065">
        <w:rPr>
          <w:rFonts w:ascii="Times New Roman" w:hAnsi="Times New Roman"/>
          <w:b/>
          <w:bCs/>
          <w:spacing w:val="-1"/>
          <w:sz w:val="28"/>
          <w:szCs w:val="28"/>
        </w:rPr>
        <w:t>е</w:t>
      </w:r>
      <w:r w:rsidRPr="00A41065">
        <w:rPr>
          <w:rFonts w:ascii="Times New Roman" w:hAnsi="Times New Roman"/>
          <w:b/>
          <w:bCs/>
          <w:sz w:val="28"/>
          <w:szCs w:val="28"/>
        </w:rPr>
        <w:t>ду</w:t>
      </w:r>
      <w:r w:rsidRPr="00A41065">
        <w:rPr>
          <w:rFonts w:ascii="Times New Roman" w:hAnsi="Times New Roman"/>
          <w:b/>
          <w:bCs/>
          <w:spacing w:val="4"/>
          <w:w w:val="99"/>
          <w:sz w:val="28"/>
          <w:szCs w:val="28"/>
        </w:rPr>
        <w:t>ю</w:t>
      </w:r>
      <w:r w:rsidRPr="00A41065">
        <w:rPr>
          <w:rFonts w:ascii="Times New Roman" w:hAnsi="Times New Roman"/>
          <w:b/>
          <w:bCs/>
          <w:spacing w:val="-5"/>
          <w:w w:val="99"/>
          <w:sz w:val="28"/>
          <w:szCs w:val="28"/>
        </w:rPr>
        <w:t>щ</w:t>
      </w:r>
      <w:r w:rsidRPr="00A41065">
        <w:rPr>
          <w:rFonts w:ascii="Times New Roman" w:hAnsi="Times New Roman"/>
          <w:b/>
          <w:bCs/>
          <w:spacing w:val="2"/>
          <w:w w:val="99"/>
          <w:sz w:val="28"/>
          <w:szCs w:val="28"/>
        </w:rPr>
        <w:t>и</w:t>
      </w:r>
      <w:r w:rsidRPr="00A41065">
        <w:rPr>
          <w:rFonts w:ascii="Times New Roman" w:hAnsi="Times New Roman"/>
          <w:b/>
          <w:bCs/>
          <w:sz w:val="28"/>
          <w:szCs w:val="28"/>
        </w:rPr>
        <w:t>е</w:t>
      </w:r>
      <w:r w:rsidRPr="00A41065">
        <w:rPr>
          <w:rFonts w:ascii="Times New Roman" w:hAnsi="Times New Roman"/>
          <w:sz w:val="28"/>
          <w:szCs w:val="28"/>
        </w:rPr>
        <w:t xml:space="preserve"> </w:t>
      </w:r>
      <w:r w:rsidRPr="00A41065">
        <w:rPr>
          <w:rFonts w:ascii="Times New Roman" w:hAnsi="Times New Roman"/>
          <w:b/>
          <w:bCs/>
          <w:w w:val="99"/>
          <w:sz w:val="28"/>
          <w:szCs w:val="28"/>
        </w:rPr>
        <w:t>п</w:t>
      </w:r>
      <w:r w:rsidRPr="00A41065">
        <w:rPr>
          <w:rFonts w:ascii="Times New Roman" w:hAnsi="Times New Roman"/>
          <w:b/>
          <w:bCs/>
          <w:sz w:val="28"/>
          <w:szCs w:val="28"/>
        </w:rPr>
        <w:t>а</w:t>
      </w:r>
      <w:r w:rsidRPr="00A41065">
        <w:rPr>
          <w:rFonts w:ascii="Times New Roman" w:hAnsi="Times New Roman"/>
          <w:b/>
          <w:bCs/>
          <w:spacing w:val="1"/>
          <w:w w:val="99"/>
          <w:sz w:val="28"/>
          <w:szCs w:val="28"/>
        </w:rPr>
        <w:t>р</w:t>
      </w:r>
      <w:r w:rsidRPr="00A41065">
        <w:rPr>
          <w:rFonts w:ascii="Times New Roman" w:hAnsi="Times New Roman"/>
          <w:b/>
          <w:bCs/>
          <w:sz w:val="28"/>
          <w:szCs w:val="28"/>
        </w:rPr>
        <w:t>а</w:t>
      </w:r>
      <w:r w:rsidRPr="00A41065">
        <w:rPr>
          <w:rFonts w:ascii="Times New Roman" w:hAnsi="Times New Roman"/>
          <w:b/>
          <w:bCs/>
          <w:w w:val="99"/>
          <w:sz w:val="28"/>
          <w:szCs w:val="28"/>
        </w:rPr>
        <w:t>м</w:t>
      </w:r>
      <w:r w:rsidRPr="00A41065">
        <w:rPr>
          <w:rFonts w:ascii="Times New Roman" w:hAnsi="Times New Roman"/>
          <w:b/>
          <w:bCs/>
          <w:sz w:val="28"/>
          <w:szCs w:val="28"/>
        </w:rPr>
        <w:t>е</w:t>
      </w:r>
      <w:r w:rsidRPr="00A41065">
        <w:rPr>
          <w:rFonts w:ascii="Times New Roman" w:hAnsi="Times New Roman"/>
          <w:b/>
          <w:bCs/>
          <w:spacing w:val="1"/>
          <w:w w:val="99"/>
          <w:sz w:val="28"/>
          <w:szCs w:val="28"/>
        </w:rPr>
        <w:t>тр</w:t>
      </w:r>
      <w:r w:rsidRPr="00A41065">
        <w:rPr>
          <w:rFonts w:ascii="Times New Roman" w:hAnsi="Times New Roman"/>
          <w:b/>
          <w:bCs/>
          <w:sz w:val="28"/>
          <w:szCs w:val="28"/>
        </w:rPr>
        <w:t>ы</w:t>
      </w:r>
      <w:r w:rsidRPr="00A41065">
        <w:rPr>
          <w:rFonts w:ascii="Times New Roman" w:hAnsi="Times New Roman"/>
          <w:b/>
          <w:bCs/>
          <w:w w:val="99"/>
          <w:sz w:val="28"/>
          <w:szCs w:val="28"/>
        </w:rPr>
        <w:t>:</w:t>
      </w:r>
    </w:p>
    <w:p w:rsidR="00A41065" w:rsidRPr="00A41065" w:rsidRDefault="00A41065" w:rsidP="00A41065">
      <w:pPr>
        <w:widowControl w:val="0"/>
        <w:autoSpaceDE w:val="0"/>
        <w:autoSpaceDN w:val="0"/>
        <w:adjustRightInd w:val="0"/>
        <w:spacing w:after="11" w:line="20" w:lineRule="exact"/>
        <w:ind w:right="-20"/>
        <w:jc w:val="both"/>
        <w:rPr>
          <w:rFonts w:ascii="Times New Roman" w:hAnsi="Times New Roman"/>
          <w:sz w:val="28"/>
          <w:szCs w:val="28"/>
        </w:rPr>
      </w:pP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b/>
          <w:bCs/>
          <w:w w:val="99"/>
          <w:sz w:val="28"/>
          <w:szCs w:val="28"/>
        </w:rPr>
        <w:t>-</w:t>
      </w:r>
      <w:r w:rsidRPr="00A41065">
        <w:rPr>
          <w:rFonts w:ascii="Times New Roman" w:hAnsi="Times New Roman"/>
          <w:sz w:val="28"/>
          <w:szCs w:val="28"/>
        </w:rPr>
        <w:t xml:space="preserve"> </w:t>
      </w:r>
      <w:r w:rsidRPr="00A41065">
        <w:rPr>
          <w:rFonts w:ascii="Times New Roman" w:hAnsi="Times New Roman"/>
          <w:spacing w:val="-1"/>
          <w:sz w:val="28"/>
          <w:szCs w:val="28"/>
        </w:rPr>
        <w:t>с</w:t>
      </w:r>
      <w:r w:rsidRPr="00A41065">
        <w:rPr>
          <w:rFonts w:ascii="Times New Roman" w:hAnsi="Times New Roman"/>
          <w:sz w:val="28"/>
          <w:szCs w:val="28"/>
        </w:rPr>
        <w:t>оо</w:t>
      </w:r>
      <w:r w:rsidRPr="00A41065">
        <w:rPr>
          <w:rFonts w:ascii="Times New Roman" w:hAnsi="Times New Roman"/>
          <w:w w:val="99"/>
          <w:sz w:val="28"/>
          <w:szCs w:val="28"/>
        </w:rPr>
        <w:t>тв</w:t>
      </w:r>
      <w:r w:rsidRPr="00A41065">
        <w:rPr>
          <w:rFonts w:ascii="Times New Roman" w:hAnsi="Times New Roman"/>
          <w:spacing w:val="-1"/>
          <w:sz w:val="28"/>
          <w:szCs w:val="28"/>
        </w:rPr>
        <w:t>е</w:t>
      </w:r>
      <w:r w:rsidRPr="00A41065">
        <w:rPr>
          <w:rFonts w:ascii="Times New Roman" w:hAnsi="Times New Roman"/>
          <w:w w:val="99"/>
          <w:sz w:val="28"/>
          <w:szCs w:val="28"/>
        </w:rPr>
        <w:t>т</w:t>
      </w:r>
      <w:r w:rsidRPr="00A41065">
        <w:rPr>
          <w:rFonts w:ascii="Times New Roman" w:hAnsi="Times New Roman"/>
          <w:sz w:val="28"/>
          <w:szCs w:val="28"/>
        </w:rPr>
        <w:t>с</w:t>
      </w:r>
      <w:r w:rsidRPr="00A41065">
        <w:rPr>
          <w:rFonts w:ascii="Times New Roman" w:hAnsi="Times New Roman"/>
          <w:w w:val="99"/>
          <w:sz w:val="28"/>
          <w:szCs w:val="28"/>
        </w:rPr>
        <w:t>тви</w:t>
      </w:r>
      <w:r w:rsidRPr="00A41065">
        <w:rPr>
          <w:rFonts w:ascii="Times New Roman" w:hAnsi="Times New Roman"/>
          <w:sz w:val="28"/>
          <w:szCs w:val="28"/>
        </w:rPr>
        <w:t xml:space="preserve">е </w:t>
      </w:r>
      <w:r w:rsidRPr="00A41065">
        <w:rPr>
          <w:rFonts w:ascii="Times New Roman" w:hAnsi="Times New Roman"/>
          <w:w w:val="99"/>
          <w:sz w:val="28"/>
          <w:szCs w:val="28"/>
        </w:rPr>
        <w:t>г</w:t>
      </w:r>
      <w:r w:rsidRPr="00A41065">
        <w:rPr>
          <w:rFonts w:ascii="Times New Roman" w:hAnsi="Times New Roman"/>
          <w:sz w:val="28"/>
          <w:szCs w:val="28"/>
        </w:rPr>
        <w:t>р</w:t>
      </w:r>
      <w:r w:rsidRPr="00A41065">
        <w:rPr>
          <w:rFonts w:ascii="Times New Roman" w:hAnsi="Times New Roman"/>
          <w:spacing w:val="-1"/>
          <w:sz w:val="28"/>
          <w:szCs w:val="28"/>
        </w:rPr>
        <w:t>а</w:t>
      </w:r>
      <w:r w:rsidRPr="00A41065">
        <w:rPr>
          <w:rFonts w:ascii="Times New Roman" w:hAnsi="Times New Roman"/>
          <w:sz w:val="28"/>
          <w:szCs w:val="28"/>
        </w:rPr>
        <w:t>ф</w:t>
      </w:r>
      <w:r w:rsidRPr="00A41065">
        <w:rPr>
          <w:rFonts w:ascii="Times New Roman" w:hAnsi="Times New Roman"/>
          <w:spacing w:val="1"/>
          <w:w w:val="99"/>
          <w:sz w:val="28"/>
          <w:szCs w:val="28"/>
        </w:rPr>
        <w:t>и</w:t>
      </w:r>
      <w:r w:rsidRPr="00A41065">
        <w:rPr>
          <w:rFonts w:ascii="Times New Roman" w:hAnsi="Times New Roman"/>
          <w:sz w:val="28"/>
          <w:szCs w:val="28"/>
        </w:rPr>
        <w:t>ч</w:t>
      </w:r>
      <w:r w:rsidRPr="00A41065">
        <w:rPr>
          <w:rFonts w:ascii="Times New Roman" w:hAnsi="Times New Roman"/>
          <w:spacing w:val="1"/>
          <w:sz w:val="28"/>
          <w:szCs w:val="28"/>
        </w:rPr>
        <w:t>е</w:t>
      </w:r>
      <w:r w:rsidRPr="00A41065">
        <w:rPr>
          <w:rFonts w:ascii="Times New Roman" w:hAnsi="Times New Roman"/>
          <w:sz w:val="28"/>
          <w:szCs w:val="28"/>
        </w:rPr>
        <w:t>ско</w:t>
      </w:r>
      <w:r w:rsidRPr="00A41065">
        <w:rPr>
          <w:rFonts w:ascii="Times New Roman" w:hAnsi="Times New Roman"/>
          <w:w w:val="99"/>
          <w:sz w:val="28"/>
          <w:szCs w:val="28"/>
        </w:rPr>
        <w:t>й</w:t>
      </w:r>
      <w:r w:rsidRPr="00A41065">
        <w:rPr>
          <w:rFonts w:ascii="Times New Roman" w:hAnsi="Times New Roman"/>
          <w:spacing w:val="1"/>
          <w:sz w:val="28"/>
          <w:szCs w:val="28"/>
        </w:rPr>
        <w:t xml:space="preserve"> </w:t>
      </w:r>
      <w:r w:rsidRPr="00A41065">
        <w:rPr>
          <w:rFonts w:ascii="Times New Roman" w:hAnsi="Times New Roman"/>
          <w:sz w:val="28"/>
          <w:szCs w:val="28"/>
        </w:rPr>
        <w:t>рабо</w:t>
      </w:r>
      <w:r w:rsidRPr="00A41065">
        <w:rPr>
          <w:rFonts w:ascii="Times New Roman" w:hAnsi="Times New Roman"/>
          <w:w w:val="99"/>
          <w:sz w:val="28"/>
          <w:szCs w:val="28"/>
        </w:rPr>
        <w:t>т</w:t>
      </w:r>
      <w:r w:rsidRPr="00A41065">
        <w:rPr>
          <w:rFonts w:ascii="Times New Roman" w:hAnsi="Times New Roman"/>
          <w:sz w:val="28"/>
          <w:szCs w:val="28"/>
        </w:rPr>
        <w:t xml:space="preserve">ы </w:t>
      </w:r>
      <w:r w:rsidRPr="00A41065">
        <w:rPr>
          <w:rFonts w:ascii="Times New Roman" w:hAnsi="Times New Roman"/>
          <w:w w:val="99"/>
          <w:sz w:val="28"/>
          <w:szCs w:val="28"/>
        </w:rPr>
        <w:t>т</w:t>
      </w:r>
      <w:r w:rsidRPr="00A41065">
        <w:rPr>
          <w:rFonts w:ascii="Times New Roman" w:hAnsi="Times New Roman"/>
          <w:sz w:val="28"/>
          <w:szCs w:val="28"/>
        </w:rPr>
        <w:t>ребо</w:t>
      </w:r>
      <w:r w:rsidRPr="00A41065">
        <w:rPr>
          <w:rFonts w:ascii="Times New Roman" w:hAnsi="Times New Roman"/>
          <w:w w:val="99"/>
          <w:sz w:val="28"/>
          <w:szCs w:val="28"/>
        </w:rPr>
        <w:t>в</w:t>
      </w:r>
      <w:r w:rsidRPr="00A41065">
        <w:rPr>
          <w:rFonts w:ascii="Times New Roman" w:hAnsi="Times New Roman"/>
          <w:spacing w:val="-1"/>
          <w:sz w:val="28"/>
          <w:szCs w:val="28"/>
        </w:rPr>
        <w:t>а</w:t>
      </w:r>
      <w:r w:rsidRPr="00A41065">
        <w:rPr>
          <w:rFonts w:ascii="Times New Roman" w:hAnsi="Times New Roman"/>
          <w:w w:val="99"/>
          <w:sz w:val="28"/>
          <w:szCs w:val="28"/>
        </w:rPr>
        <w:t>ни</w:t>
      </w:r>
      <w:r w:rsidRPr="00A41065">
        <w:rPr>
          <w:rFonts w:ascii="Times New Roman" w:hAnsi="Times New Roman"/>
          <w:sz w:val="28"/>
          <w:szCs w:val="28"/>
        </w:rPr>
        <w:t>ям</w:t>
      </w:r>
      <w:r w:rsidRPr="00A41065">
        <w:rPr>
          <w:rFonts w:ascii="Times New Roman" w:hAnsi="Times New Roman"/>
          <w:spacing w:val="-1"/>
          <w:sz w:val="28"/>
          <w:szCs w:val="28"/>
        </w:rPr>
        <w:t xml:space="preserve"> </w:t>
      </w:r>
      <w:r>
        <w:rPr>
          <w:rFonts w:ascii="Times New Roman" w:hAnsi="Times New Roman"/>
          <w:spacing w:val="-1"/>
          <w:sz w:val="28"/>
          <w:szCs w:val="28"/>
        </w:rPr>
        <w:t xml:space="preserve"> с</w:t>
      </w:r>
      <w:r w:rsidRPr="00A41065">
        <w:rPr>
          <w:rFonts w:ascii="Times New Roman" w:hAnsi="Times New Roman"/>
          <w:w w:val="99"/>
          <w:sz w:val="28"/>
          <w:szCs w:val="28"/>
        </w:rPr>
        <w:t>т</w:t>
      </w:r>
      <w:r w:rsidRPr="00A41065">
        <w:rPr>
          <w:rFonts w:ascii="Times New Roman" w:hAnsi="Times New Roman"/>
          <w:sz w:val="28"/>
          <w:szCs w:val="28"/>
        </w:rPr>
        <w:t>а</w:t>
      </w:r>
      <w:r w:rsidRPr="00A41065">
        <w:rPr>
          <w:rFonts w:ascii="Times New Roman" w:hAnsi="Times New Roman"/>
          <w:w w:val="99"/>
          <w:sz w:val="28"/>
          <w:szCs w:val="28"/>
        </w:rPr>
        <w:t>н</w:t>
      </w:r>
      <w:r w:rsidRPr="00A41065">
        <w:rPr>
          <w:rFonts w:ascii="Times New Roman" w:hAnsi="Times New Roman"/>
          <w:spacing w:val="1"/>
          <w:sz w:val="28"/>
          <w:szCs w:val="28"/>
        </w:rPr>
        <w:t>д</w:t>
      </w:r>
      <w:r w:rsidRPr="00A41065">
        <w:rPr>
          <w:rFonts w:ascii="Times New Roman" w:hAnsi="Times New Roman"/>
          <w:sz w:val="28"/>
          <w:szCs w:val="28"/>
        </w:rPr>
        <w:t>ар</w:t>
      </w:r>
      <w:r w:rsidRPr="00A41065">
        <w:rPr>
          <w:rFonts w:ascii="Times New Roman" w:hAnsi="Times New Roman"/>
          <w:w w:val="99"/>
          <w:sz w:val="28"/>
          <w:szCs w:val="28"/>
        </w:rPr>
        <w:t>т</w:t>
      </w:r>
      <w:r w:rsidRPr="00A41065">
        <w:rPr>
          <w:rFonts w:ascii="Times New Roman" w:hAnsi="Times New Roman"/>
          <w:sz w:val="28"/>
          <w:szCs w:val="28"/>
        </w:rPr>
        <w:t>о</w:t>
      </w:r>
      <w:r w:rsidRPr="00A41065">
        <w:rPr>
          <w:rFonts w:ascii="Times New Roman" w:hAnsi="Times New Roman"/>
          <w:w w:val="99"/>
          <w:sz w:val="28"/>
          <w:szCs w:val="28"/>
        </w:rPr>
        <w:t>в</w:t>
      </w:r>
      <w:r w:rsidRPr="00A41065">
        <w:rPr>
          <w:rFonts w:ascii="Times New Roman" w:hAnsi="Times New Roman"/>
          <w:sz w:val="28"/>
          <w:szCs w:val="28"/>
        </w:rPr>
        <w:t xml:space="preserve"> ЕСК</w:t>
      </w:r>
      <w:r w:rsidRPr="00A41065">
        <w:rPr>
          <w:rFonts w:ascii="Times New Roman" w:hAnsi="Times New Roman"/>
          <w:w w:val="99"/>
          <w:sz w:val="28"/>
          <w:szCs w:val="28"/>
        </w:rPr>
        <w:t>Д</w:t>
      </w:r>
      <w:r w:rsidRPr="00A41065">
        <w:rPr>
          <w:rFonts w:ascii="Times New Roman" w:hAnsi="Times New Roman"/>
          <w:sz w:val="28"/>
          <w:szCs w:val="28"/>
        </w:rPr>
        <w:t xml:space="preserve"> </w:t>
      </w:r>
      <w:r w:rsidRPr="00A41065">
        <w:rPr>
          <w:rFonts w:ascii="Times New Roman" w:hAnsi="Times New Roman"/>
          <w:b/>
          <w:bCs/>
          <w:w w:val="99"/>
          <w:sz w:val="28"/>
          <w:szCs w:val="28"/>
        </w:rPr>
        <w:t>-</w:t>
      </w:r>
      <w:r w:rsidRPr="00A41065">
        <w:rPr>
          <w:rFonts w:ascii="Times New Roman" w:hAnsi="Times New Roman"/>
          <w:sz w:val="28"/>
          <w:szCs w:val="28"/>
        </w:rPr>
        <w:t xml:space="preserve"> </w:t>
      </w:r>
      <w:r w:rsidRPr="00A41065">
        <w:rPr>
          <w:rFonts w:ascii="Times New Roman" w:hAnsi="Times New Roman"/>
          <w:spacing w:val="-1"/>
          <w:sz w:val="28"/>
          <w:szCs w:val="28"/>
        </w:rPr>
        <w:t>с</w:t>
      </w:r>
      <w:r w:rsidRPr="00A41065">
        <w:rPr>
          <w:rFonts w:ascii="Times New Roman" w:hAnsi="Times New Roman"/>
          <w:spacing w:val="-1"/>
          <w:w w:val="99"/>
          <w:sz w:val="28"/>
          <w:szCs w:val="28"/>
        </w:rPr>
        <w:t>в</w:t>
      </w:r>
      <w:r w:rsidRPr="00A41065">
        <w:rPr>
          <w:rFonts w:ascii="Times New Roman" w:hAnsi="Times New Roman"/>
          <w:sz w:val="28"/>
          <w:szCs w:val="28"/>
        </w:rPr>
        <w:t>о</w:t>
      </w:r>
      <w:r w:rsidRPr="00A41065">
        <w:rPr>
          <w:rFonts w:ascii="Times New Roman" w:hAnsi="Times New Roman"/>
          <w:spacing w:val="1"/>
          <w:sz w:val="28"/>
          <w:szCs w:val="28"/>
        </w:rPr>
        <w:t>е</w:t>
      </w:r>
      <w:r w:rsidRPr="00A41065">
        <w:rPr>
          <w:rFonts w:ascii="Times New Roman" w:hAnsi="Times New Roman"/>
          <w:w w:val="99"/>
          <w:sz w:val="28"/>
          <w:szCs w:val="28"/>
        </w:rPr>
        <w:t>в</w:t>
      </w:r>
      <w:r w:rsidRPr="00A41065">
        <w:rPr>
          <w:rFonts w:ascii="Times New Roman" w:hAnsi="Times New Roman"/>
          <w:sz w:val="28"/>
          <w:szCs w:val="28"/>
        </w:rPr>
        <w:t>р</w:t>
      </w:r>
      <w:r w:rsidRPr="00A41065">
        <w:rPr>
          <w:rFonts w:ascii="Times New Roman" w:hAnsi="Times New Roman"/>
          <w:spacing w:val="-1"/>
          <w:sz w:val="28"/>
          <w:szCs w:val="28"/>
        </w:rPr>
        <w:t>е</w:t>
      </w:r>
      <w:r w:rsidRPr="00A41065">
        <w:rPr>
          <w:rFonts w:ascii="Times New Roman" w:hAnsi="Times New Roman"/>
          <w:spacing w:val="1"/>
          <w:sz w:val="28"/>
          <w:szCs w:val="28"/>
        </w:rPr>
        <w:t>м</w:t>
      </w:r>
      <w:r w:rsidRPr="00A41065">
        <w:rPr>
          <w:rFonts w:ascii="Times New Roman" w:hAnsi="Times New Roman"/>
          <w:sz w:val="28"/>
          <w:szCs w:val="28"/>
        </w:rPr>
        <w:t>е</w:t>
      </w:r>
      <w:r w:rsidRPr="00A41065">
        <w:rPr>
          <w:rFonts w:ascii="Times New Roman" w:hAnsi="Times New Roman"/>
          <w:w w:val="99"/>
          <w:sz w:val="28"/>
          <w:szCs w:val="28"/>
        </w:rPr>
        <w:t>н</w:t>
      </w:r>
      <w:r w:rsidRPr="00A41065">
        <w:rPr>
          <w:rFonts w:ascii="Times New Roman" w:hAnsi="Times New Roman"/>
          <w:spacing w:val="1"/>
          <w:w w:val="99"/>
          <w:sz w:val="28"/>
          <w:szCs w:val="28"/>
        </w:rPr>
        <w:t>н</w:t>
      </w:r>
      <w:r w:rsidRPr="00A41065">
        <w:rPr>
          <w:rFonts w:ascii="Times New Roman" w:hAnsi="Times New Roman"/>
          <w:sz w:val="28"/>
          <w:szCs w:val="28"/>
        </w:rPr>
        <w:t xml:space="preserve">ое </w:t>
      </w:r>
      <w:r w:rsidRPr="00A41065">
        <w:rPr>
          <w:rFonts w:ascii="Times New Roman" w:hAnsi="Times New Roman"/>
          <w:w w:val="99"/>
          <w:sz w:val="28"/>
          <w:szCs w:val="28"/>
        </w:rPr>
        <w:t>в</w:t>
      </w:r>
      <w:r w:rsidRPr="00A41065">
        <w:rPr>
          <w:rFonts w:ascii="Times New Roman" w:hAnsi="Times New Roman"/>
          <w:sz w:val="28"/>
          <w:szCs w:val="28"/>
        </w:rPr>
        <w:t>ы</w:t>
      </w:r>
      <w:r w:rsidRPr="00A41065">
        <w:rPr>
          <w:rFonts w:ascii="Times New Roman" w:hAnsi="Times New Roman"/>
          <w:w w:val="99"/>
          <w:sz w:val="28"/>
          <w:szCs w:val="28"/>
        </w:rPr>
        <w:t>п</w:t>
      </w:r>
      <w:r w:rsidRPr="00A41065">
        <w:rPr>
          <w:rFonts w:ascii="Times New Roman" w:hAnsi="Times New Roman"/>
          <w:sz w:val="28"/>
          <w:szCs w:val="28"/>
        </w:rPr>
        <w:t>о</w:t>
      </w:r>
      <w:r w:rsidRPr="00A41065">
        <w:rPr>
          <w:rFonts w:ascii="Times New Roman" w:hAnsi="Times New Roman"/>
          <w:w w:val="99"/>
          <w:sz w:val="28"/>
          <w:szCs w:val="28"/>
        </w:rPr>
        <w:t>л</w:t>
      </w:r>
      <w:r w:rsidRPr="00A41065">
        <w:rPr>
          <w:rFonts w:ascii="Times New Roman" w:hAnsi="Times New Roman"/>
          <w:spacing w:val="1"/>
          <w:w w:val="99"/>
          <w:sz w:val="28"/>
          <w:szCs w:val="28"/>
        </w:rPr>
        <w:t>н</w:t>
      </w:r>
      <w:r w:rsidRPr="00A41065">
        <w:rPr>
          <w:rFonts w:ascii="Times New Roman" w:hAnsi="Times New Roman"/>
          <w:sz w:val="28"/>
          <w:szCs w:val="28"/>
        </w:rPr>
        <w:t>е</w:t>
      </w:r>
      <w:r w:rsidRPr="00A41065">
        <w:rPr>
          <w:rFonts w:ascii="Times New Roman" w:hAnsi="Times New Roman"/>
          <w:w w:val="99"/>
          <w:sz w:val="28"/>
          <w:szCs w:val="28"/>
        </w:rPr>
        <w:t>н</w:t>
      </w:r>
      <w:r w:rsidRPr="00A41065">
        <w:rPr>
          <w:rFonts w:ascii="Times New Roman" w:hAnsi="Times New Roman"/>
          <w:spacing w:val="2"/>
          <w:w w:val="99"/>
          <w:sz w:val="28"/>
          <w:szCs w:val="28"/>
        </w:rPr>
        <w:t>и</w:t>
      </w:r>
      <w:r w:rsidRPr="00A41065">
        <w:rPr>
          <w:rFonts w:ascii="Times New Roman" w:hAnsi="Times New Roman"/>
          <w:sz w:val="28"/>
          <w:szCs w:val="28"/>
        </w:rPr>
        <w:t>е р</w:t>
      </w:r>
      <w:r w:rsidRPr="00A41065">
        <w:rPr>
          <w:rFonts w:ascii="Times New Roman" w:hAnsi="Times New Roman"/>
          <w:spacing w:val="-1"/>
          <w:sz w:val="28"/>
          <w:szCs w:val="28"/>
        </w:rPr>
        <w:t>а</w:t>
      </w:r>
      <w:r w:rsidRPr="00A41065">
        <w:rPr>
          <w:rFonts w:ascii="Times New Roman" w:hAnsi="Times New Roman"/>
          <w:sz w:val="28"/>
          <w:szCs w:val="28"/>
        </w:rPr>
        <w:t>бо</w:t>
      </w:r>
      <w:r w:rsidRPr="00A41065">
        <w:rPr>
          <w:rFonts w:ascii="Times New Roman" w:hAnsi="Times New Roman"/>
          <w:w w:val="99"/>
          <w:sz w:val="28"/>
          <w:szCs w:val="28"/>
        </w:rPr>
        <w:t>т</w:t>
      </w:r>
      <w:r w:rsidRPr="00A41065">
        <w:rPr>
          <w:rFonts w:ascii="Times New Roman" w:hAnsi="Times New Roman"/>
          <w:sz w:val="28"/>
          <w:szCs w:val="28"/>
        </w:rPr>
        <w:t>ы</w:t>
      </w:r>
      <w:r w:rsidR="00BE4A99">
        <w:rPr>
          <w:rFonts w:ascii="Times New Roman" w:hAnsi="Times New Roman"/>
          <w:sz w:val="28"/>
          <w:szCs w:val="28"/>
        </w:rPr>
        <w:t>;</w:t>
      </w: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b/>
          <w:bCs/>
          <w:w w:val="99"/>
          <w:sz w:val="28"/>
          <w:szCs w:val="28"/>
        </w:rPr>
        <w:t>-</w:t>
      </w:r>
      <w:r w:rsidRPr="00A41065">
        <w:rPr>
          <w:rFonts w:ascii="Times New Roman" w:hAnsi="Times New Roman"/>
          <w:sz w:val="28"/>
          <w:szCs w:val="28"/>
        </w:rPr>
        <w:t xml:space="preserve"> </w:t>
      </w:r>
      <w:r w:rsidRPr="00A41065">
        <w:rPr>
          <w:rFonts w:ascii="Times New Roman" w:hAnsi="Times New Roman"/>
          <w:spacing w:val="-1"/>
          <w:sz w:val="28"/>
          <w:szCs w:val="28"/>
        </w:rPr>
        <w:t>сам</w:t>
      </w:r>
      <w:r w:rsidRPr="00A41065">
        <w:rPr>
          <w:rFonts w:ascii="Times New Roman" w:hAnsi="Times New Roman"/>
          <w:spacing w:val="2"/>
          <w:sz w:val="28"/>
          <w:szCs w:val="28"/>
        </w:rPr>
        <w:t>о</w:t>
      </w:r>
      <w:r w:rsidRPr="00A41065">
        <w:rPr>
          <w:rFonts w:ascii="Times New Roman" w:hAnsi="Times New Roman"/>
          <w:sz w:val="28"/>
          <w:szCs w:val="28"/>
        </w:rPr>
        <w:t>с</w:t>
      </w:r>
      <w:r w:rsidRPr="00A41065">
        <w:rPr>
          <w:rFonts w:ascii="Times New Roman" w:hAnsi="Times New Roman"/>
          <w:w w:val="99"/>
          <w:sz w:val="28"/>
          <w:szCs w:val="28"/>
        </w:rPr>
        <w:t>т</w:t>
      </w:r>
      <w:r w:rsidRPr="00A41065">
        <w:rPr>
          <w:rFonts w:ascii="Times New Roman" w:hAnsi="Times New Roman"/>
          <w:sz w:val="28"/>
          <w:szCs w:val="28"/>
        </w:rPr>
        <w:t>оя</w:t>
      </w:r>
      <w:r w:rsidRPr="00A41065">
        <w:rPr>
          <w:rFonts w:ascii="Times New Roman" w:hAnsi="Times New Roman"/>
          <w:w w:val="99"/>
          <w:sz w:val="28"/>
          <w:szCs w:val="28"/>
        </w:rPr>
        <w:t>т</w:t>
      </w:r>
      <w:r w:rsidRPr="00A41065">
        <w:rPr>
          <w:rFonts w:ascii="Times New Roman" w:hAnsi="Times New Roman"/>
          <w:sz w:val="28"/>
          <w:szCs w:val="28"/>
        </w:rPr>
        <w:t>е</w:t>
      </w:r>
      <w:r w:rsidRPr="00A41065">
        <w:rPr>
          <w:rFonts w:ascii="Times New Roman" w:hAnsi="Times New Roman"/>
          <w:w w:val="99"/>
          <w:sz w:val="28"/>
          <w:szCs w:val="28"/>
        </w:rPr>
        <w:t>ль</w:t>
      </w:r>
      <w:r w:rsidRPr="00A41065">
        <w:rPr>
          <w:rFonts w:ascii="Times New Roman" w:hAnsi="Times New Roman"/>
          <w:spacing w:val="1"/>
          <w:w w:val="99"/>
          <w:sz w:val="28"/>
          <w:szCs w:val="28"/>
        </w:rPr>
        <w:t>н</w:t>
      </w:r>
      <w:r w:rsidRPr="00A41065">
        <w:rPr>
          <w:rFonts w:ascii="Times New Roman" w:hAnsi="Times New Roman"/>
          <w:sz w:val="28"/>
          <w:szCs w:val="28"/>
        </w:rPr>
        <w:t>ая рабо</w:t>
      </w:r>
      <w:r w:rsidRPr="00A41065">
        <w:rPr>
          <w:rFonts w:ascii="Times New Roman" w:hAnsi="Times New Roman"/>
          <w:w w:val="99"/>
          <w:sz w:val="28"/>
          <w:szCs w:val="28"/>
        </w:rPr>
        <w:t>т</w:t>
      </w:r>
      <w:r w:rsidRPr="00A41065">
        <w:rPr>
          <w:rFonts w:ascii="Times New Roman" w:hAnsi="Times New Roman"/>
          <w:sz w:val="28"/>
          <w:szCs w:val="28"/>
        </w:rPr>
        <w:t>а до</w:t>
      </w:r>
      <w:r w:rsidRPr="00A41065">
        <w:rPr>
          <w:rFonts w:ascii="Times New Roman" w:hAnsi="Times New Roman"/>
          <w:w w:val="99"/>
          <w:sz w:val="28"/>
          <w:szCs w:val="28"/>
        </w:rPr>
        <w:t>л</w:t>
      </w:r>
      <w:r w:rsidRPr="00A41065">
        <w:rPr>
          <w:rFonts w:ascii="Times New Roman" w:hAnsi="Times New Roman"/>
          <w:sz w:val="28"/>
          <w:szCs w:val="28"/>
        </w:rPr>
        <w:t>ж</w:t>
      </w:r>
      <w:r w:rsidRPr="00A41065">
        <w:rPr>
          <w:rFonts w:ascii="Times New Roman" w:hAnsi="Times New Roman"/>
          <w:w w:val="99"/>
          <w:sz w:val="28"/>
          <w:szCs w:val="28"/>
        </w:rPr>
        <w:t>н</w:t>
      </w:r>
      <w:r w:rsidRPr="00A41065">
        <w:rPr>
          <w:rFonts w:ascii="Times New Roman" w:hAnsi="Times New Roman"/>
          <w:sz w:val="28"/>
          <w:szCs w:val="28"/>
        </w:rPr>
        <w:t>а бы</w:t>
      </w:r>
      <w:r w:rsidRPr="00A41065">
        <w:rPr>
          <w:rFonts w:ascii="Times New Roman" w:hAnsi="Times New Roman"/>
          <w:w w:val="99"/>
          <w:sz w:val="28"/>
          <w:szCs w:val="28"/>
        </w:rPr>
        <w:t>ть</w:t>
      </w:r>
      <w:r w:rsidRPr="00A41065">
        <w:rPr>
          <w:rFonts w:ascii="Times New Roman" w:hAnsi="Times New Roman"/>
          <w:sz w:val="28"/>
          <w:szCs w:val="28"/>
        </w:rPr>
        <w:t xml:space="preserve"> </w:t>
      </w:r>
      <w:r w:rsidRPr="00A41065">
        <w:rPr>
          <w:rFonts w:ascii="Times New Roman" w:hAnsi="Times New Roman"/>
          <w:w w:val="99"/>
          <w:sz w:val="28"/>
          <w:szCs w:val="28"/>
        </w:rPr>
        <w:t>в</w:t>
      </w:r>
      <w:r w:rsidRPr="00A41065">
        <w:rPr>
          <w:rFonts w:ascii="Times New Roman" w:hAnsi="Times New Roman"/>
          <w:sz w:val="28"/>
          <w:szCs w:val="28"/>
        </w:rPr>
        <w:t>ы</w:t>
      </w:r>
      <w:r w:rsidRPr="00A41065">
        <w:rPr>
          <w:rFonts w:ascii="Times New Roman" w:hAnsi="Times New Roman"/>
          <w:spacing w:val="1"/>
          <w:w w:val="99"/>
          <w:sz w:val="28"/>
          <w:szCs w:val="28"/>
        </w:rPr>
        <w:t>п</w:t>
      </w:r>
      <w:r w:rsidRPr="00A41065">
        <w:rPr>
          <w:rFonts w:ascii="Times New Roman" w:hAnsi="Times New Roman"/>
          <w:sz w:val="28"/>
          <w:szCs w:val="28"/>
        </w:rPr>
        <w:t>о</w:t>
      </w:r>
      <w:r w:rsidRPr="00A41065">
        <w:rPr>
          <w:rFonts w:ascii="Times New Roman" w:hAnsi="Times New Roman"/>
          <w:w w:val="99"/>
          <w:sz w:val="28"/>
          <w:szCs w:val="28"/>
        </w:rPr>
        <w:t>лн</w:t>
      </w:r>
      <w:r w:rsidRPr="00A41065">
        <w:rPr>
          <w:rFonts w:ascii="Times New Roman" w:hAnsi="Times New Roman"/>
          <w:spacing w:val="-1"/>
          <w:sz w:val="28"/>
          <w:szCs w:val="28"/>
        </w:rPr>
        <w:t>е</w:t>
      </w:r>
      <w:r w:rsidRPr="00A41065">
        <w:rPr>
          <w:rFonts w:ascii="Times New Roman" w:hAnsi="Times New Roman"/>
          <w:w w:val="99"/>
          <w:sz w:val="28"/>
          <w:szCs w:val="28"/>
        </w:rPr>
        <w:t>н</w:t>
      </w:r>
      <w:r w:rsidRPr="00A41065">
        <w:rPr>
          <w:rFonts w:ascii="Times New Roman" w:hAnsi="Times New Roman"/>
          <w:sz w:val="28"/>
          <w:szCs w:val="28"/>
        </w:rPr>
        <w:t xml:space="preserve">а </w:t>
      </w:r>
      <w:r w:rsidRPr="00A41065">
        <w:rPr>
          <w:rFonts w:ascii="Times New Roman" w:hAnsi="Times New Roman"/>
          <w:w w:val="99"/>
          <w:sz w:val="28"/>
          <w:szCs w:val="28"/>
        </w:rPr>
        <w:t>и</w:t>
      </w:r>
      <w:r w:rsidRPr="00A41065">
        <w:rPr>
          <w:rFonts w:ascii="Times New Roman" w:hAnsi="Times New Roman"/>
          <w:sz w:val="28"/>
          <w:szCs w:val="28"/>
        </w:rPr>
        <w:t xml:space="preserve"> о</w:t>
      </w:r>
      <w:r w:rsidRPr="00A41065">
        <w:rPr>
          <w:rFonts w:ascii="Times New Roman" w:hAnsi="Times New Roman"/>
          <w:spacing w:val="1"/>
          <w:w w:val="99"/>
          <w:sz w:val="28"/>
          <w:szCs w:val="28"/>
        </w:rPr>
        <w:t>ц</w:t>
      </w:r>
      <w:r w:rsidRPr="00A41065">
        <w:rPr>
          <w:rFonts w:ascii="Times New Roman" w:hAnsi="Times New Roman"/>
          <w:sz w:val="28"/>
          <w:szCs w:val="28"/>
        </w:rPr>
        <w:t>е</w:t>
      </w:r>
      <w:r w:rsidRPr="00A41065">
        <w:rPr>
          <w:rFonts w:ascii="Times New Roman" w:hAnsi="Times New Roman"/>
          <w:spacing w:val="1"/>
          <w:w w:val="99"/>
          <w:sz w:val="28"/>
          <w:szCs w:val="28"/>
        </w:rPr>
        <w:t>н</w:t>
      </w:r>
      <w:r w:rsidRPr="00A41065">
        <w:rPr>
          <w:rFonts w:ascii="Times New Roman" w:hAnsi="Times New Roman"/>
          <w:sz w:val="28"/>
          <w:szCs w:val="28"/>
        </w:rPr>
        <w:t>е</w:t>
      </w:r>
      <w:r w:rsidRPr="00A41065">
        <w:rPr>
          <w:rFonts w:ascii="Times New Roman" w:hAnsi="Times New Roman"/>
          <w:w w:val="99"/>
          <w:sz w:val="28"/>
          <w:szCs w:val="28"/>
        </w:rPr>
        <w:t>н</w:t>
      </w:r>
      <w:r w:rsidR="00BE4A99">
        <w:rPr>
          <w:rFonts w:ascii="Times New Roman" w:hAnsi="Times New Roman"/>
          <w:sz w:val="28"/>
          <w:szCs w:val="28"/>
        </w:rPr>
        <w:t>а «</w:t>
      </w:r>
      <w:r w:rsidRPr="00A41065">
        <w:rPr>
          <w:rFonts w:ascii="Times New Roman" w:hAnsi="Times New Roman"/>
          <w:sz w:val="28"/>
          <w:szCs w:val="28"/>
        </w:rPr>
        <w:t>З</w:t>
      </w:r>
      <w:r w:rsidRPr="00A41065">
        <w:rPr>
          <w:rFonts w:ascii="Times New Roman" w:hAnsi="Times New Roman"/>
          <w:spacing w:val="-1"/>
          <w:sz w:val="28"/>
          <w:szCs w:val="28"/>
        </w:rPr>
        <w:t>ачё</w:t>
      </w:r>
      <w:r w:rsidRPr="00A41065">
        <w:rPr>
          <w:rFonts w:ascii="Times New Roman" w:hAnsi="Times New Roman"/>
          <w:w w:val="99"/>
          <w:sz w:val="28"/>
          <w:szCs w:val="28"/>
        </w:rPr>
        <w:t>т</w:t>
      </w:r>
      <w:r w:rsidR="00BE4A99">
        <w:rPr>
          <w:rFonts w:ascii="Times New Roman" w:hAnsi="Times New Roman"/>
          <w:sz w:val="28"/>
          <w:szCs w:val="28"/>
        </w:rPr>
        <w:t>»;</w:t>
      </w:r>
    </w:p>
    <w:p w:rsidR="00A41065" w:rsidRPr="00A41065" w:rsidRDefault="00BE4A99" w:rsidP="00A41065">
      <w:pPr>
        <w:widowControl w:val="0"/>
        <w:autoSpaceDE w:val="0"/>
        <w:autoSpaceDN w:val="0"/>
        <w:adjustRightInd w:val="0"/>
        <w:ind w:right="-20"/>
        <w:jc w:val="both"/>
        <w:rPr>
          <w:rFonts w:ascii="Times New Roman" w:hAnsi="Times New Roman"/>
          <w:sz w:val="28"/>
          <w:szCs w:val="28"/>
        </w:rPr>
      </w:pPr>
      <w:r>
        <w:rPr>
          <w:rFonts w:ascii="Times New Roman" w:hAnsi="Times New Roman"/>
          <w:sz w:val="28"/>
          <w:szCs w:val="28"/>
        </w:rPr>
        <w:t>- к</w:t>
      </w:r>
      <w:r w:rsidR="00A41065" w:rsidRPr="00A41065">
        <w:rPr>
          <w:rFonts w:ascii="Times New Roman" w:hAnsi="Times New Roman"/>
          <w:sz w:val="28"/>
          <w:szCs w:val="28"/>
        </w:rPr>
        <w:t>о</w:t>
      </w:r>
      <w:r w:rsidR="00A41065" w:rsidRPr="00A41065">
        <w:rPr>
          <w:rFonts w:ascii="Times New Roman" w:hAnsi="Times New Roman"/>
          <w:w w:val="99"/>
          <w:sz w:val="28"/>
          <w:szCs w:val="28"/>
        </w:rPr>
        <w:t>л</w:t>
      </w:r>
      <w:r w:rsidR="00A41065" w:rsidRPr="00A41065">
        <w:rPr>
          <w:rFonts w:ascii="Times New Roman" w:hAnsi="Times New Roman"/>
          <w:spacing w:val="2"/>
          <w:w w:val="99"/>
          <w:sz w:val="28"/>
          <w:szCs w:val="28"/>
        </w:rPr>
        <w:t>и</w:t>
      </w:r>
      <w:r w:rsidR="00A41065" w:rsidRPr="00A41065">
        <w:rPr>
          <w:rFonts w:ascii="Times New Roman" w:hAnsi="Times New Roman"/>
          <w:sz w:val="28"/>
          <w:szCs w:val="28"/>
        </w:rPr>
        <w:t>ч</w:t>
      </w:r>
      <w:r w:rsidR="00A41065" w:rsidRPr="00A41065">
        <w:rPr>
          <w:rFonts w:ascii="Times New Roman" w:hAnsi="Times New Roman"/>
          <w:spacing w:val="-1"/>
          <w:sz w:val="28"/>
          <w:szCs w:val="28"/>
        </w:rPr>
        <w:t>ес</w:t>
      </w:r>
      <w:r w:rsidR="00A41065" w:rsidRPr="00A41065">
        <w:rPr>
          <w:rFonts w:ascii="Times New Roman" w:hAnsi="Times New Roman"/>
          <w:w w:val="99"/>
          <w:sz w:val="28"/>
          <w:szCs w:val="28"/>
        </w:rPr>
        <w:t>тв</w:t>
      </w:r>
      <w:r w:rsidR="00A41065" w:rsidRPr="00A41065">
        <w:rPr>
          <w:rFonts w:ascii="Times New Roman" w:hAnsi="Times New Roman"/>
          <w:sz w:val="28"/>
          <w:szCs w:val="28"/>
        </w:rPr>
        <w:t>о</w:t>
      </w:r>
      <w:r w:rsidR="00A41065" w:rsidRPr="00A41065">
        <w:rPr>
          <w:rFonts w:ascii="Times New Roman" w:hAnsi="Times New Roman"/>
          <w:spacing w:val="-1"/>
          <w:sz w:val="28"/>
          <w:szCs w:val="28"/>
        </w:rPr>
        <w:t xml:space="preserve"> </w:t>
      </w:r>
      <w:r w:rsidR="00A41065" w:rsidRPr="00A41065">
        <w:rPr>
          <w:rFonts w:ascii="Times New Roman" w:hAnsi="Times New Roman"/>
          <w:w w:val="99"/>
          <w:sz w:val="28"/>
          <w:szCs w:val="28"/>
        </w:rPr>
        <w:t>п</w:t>
      </w:r>
      <w:r w:rsidR="00A41065" w:rsidRPr="00A41065">
        <w:rPr>
          <w:rFonts w:ascii="Times New Roman" w:hAnsi="Times New Roman"/>
          <w:sz w:val="28"/>
          <w:szCs w:val="28"/>
        </w:rPr>
        <w:t>ра</w:t>
      </w:r>
      <w:r w:rsidR="00A41065" w:rsidRPr="00A41065">
        <w:rPr>
          <w:rFonts w:ascii="Times New Roman" w:hAnsi="Times New Roman"/>
          <w:w w:val="99"/>
          <w:sz w:val="28"/>
          <w:szCs w:val="28"/>
        </w:rPr>
        <w:t>вил</w:t>
      </w:r>
      <w:r w:rsidR="00A41065" w:rsidRPr="00A41065">
        <w:rPr>
          <w:rFonts w:ascii="Times New Roman" w:hAnsi="Times New Roman"/>
          <w:spacing w:val="1"/>
          <w:w w:val="99"/>
          <w:sz w:val="28"/>
          <w:szCs w:val="28"/>
        </w:rPr>
        <w:t>ьн</w:t>
      </w:r>
      <w:r w:rsidR="00A41065" w:rsidRPr="00A41065">
        <w:rPr>
          <w:rFonts w:ascii="Times New Roman" w:hAnsi="Times New Roman"/>
          <w:spacing w:val="-1"/>
          <w:sz w:val="28"/>
          <w:szCs w:val="28"/>
        </w:rPr>
        <w:t>ы</w:t>
      </w:r>
      <w:r w:rsidR="00A41065" w:rsidRPr="00A41065">
        <w:rPr>
          <w:rFonts w:ascii="Times New Roman" w:hAnsi="Times New Roman"/>
          <w:sz w:val="28"/>
          <w:szCs w:val="28"/>
        </w:rPr>
        <w:t>х о</w:t>
      </w:r>
      <w:r w:rsidR="00A41065" w:rsidRPr="00A41065">
        <w:rPr>
          <w:rFonts w:ascii="Times New Roman" w:hAnsi="Times New Roman"/>
          <w:w w:val="99"/>
          <w:sz w:val="28"/>
          <w:szCs w:val="28"/>
        </w:rPr>
        <w:t>тв</w:t>
      </w:r>
      <w:r w:rsidR="00A41065" w:rsidRPr="00A41065">
        <w:rPr>
          <w:rFonts w:ascii="Times New Roman" w:hAnsi="Times New Roman"/>
          <w:sz w:val="28"/>
          <w:szCs w:val="28"/>
        </w:rPr>
        <w:t>е</w:t>
      </w:r>
      <w:r w:rsidR="00A41065" w:rsidRPr="00A41065">
        <w:rPr>
          <w:rFonts w:ascii="Times New Roman" w:hAnsi="Times New Roman"/>
          <w:w w:val="99"/>
          <w:sz w:val="28"/>
          <w:szCs w:val="28"/>
        </w:rPr>
        <w:t>т</w:t>
      </w:r>
      <w:r w:rsidR="00A41065" w:rsidRPr="00A41065">
        <w:rPr>
          <w:rFonts w:ascii="Times New Roman" w:hAnsi="Times New Roman"/>
          <w:sz w:val="28"/>
          <w:szCs w:val="28"/>
        </w:rPr>
        <w:t>о</w:t>
      </w:r>
      <w:r w:rsidR="00A41065" w:rsidRPr="00A41065">
        <w:rPr>
          <w:rFonts w:ascii="Times New Roman" w:hAnsi="Times New Roman"/>
          <w:w w:val="99"/>
          <w:sz w:val="28"/>
          <w:szCs w:val="28"/>
        </w:rPr>
        <w:t>в</w:t>
      </w:r>
      <w:r w:rsidR="00A41065" w:rsidRPr="00A41065">
        <w:rPr>
          <w:rFonts w:ascii="Times New Roman" w:hAnsi="Times New Roman"/>
          <w:spacing w:val="-1"/>
          <w:sz w:val="28"/>
          <w:szCs w:val="28"/>
        </w:rPr>
        <w:t xml:space="preserve"> </w:t>
      </w:r>
      <w:r w:rsidR="00A41065" w:rsidRPr="00A41065">
        <w:rPr>
          <w:rFonts w:ascii="Times New Roman" w:hAnsi="Times New Roman"/>
          <w:w w:val="99"/>
          <w:sz w:val="28"/>
          <w:szCs w:val="28"/>
        </w:rPr>
        <w:t>и</w:t>
      </w:r>
      <w:r w:rsidR="00A41065" w:rsidRPr="00A41065">
        <w:rPr>
          <w:rFonts w:ascii="Times New Roman" w:hAnsi="Times New Roman"/>
          <w:spacing w:val="-2"/>
          <w:sz w:val="28"/>
          <w:szCs w:val="28"/>
        </w:rPr>
        <w:t xml:space="preserve"> </w:t>
      </w:r>
      <w:r w:rsidR="00A41065" w:rsidRPr="00A41065">
        <w:rPr>
          <w:rFonts w:ascii="Times New Roman" w:hAnsi="Times New Roman"/>
          <w:w w:val="99"/>
          <w:sz w:val="28"/>
          <w:szCs w:val="28"/>
        </w:rPr>
        <w:t>п</w:t>
      </w:r>
      <w:r w:rsidR="00A41065" w:rsidRPr="00A41065">
        <w:rPr>
          <w:rFonts w:ascii="Times New Roman" w:hAnsi="Times New Roman"/>
          <w:sz w:val="28"/>
          <w:szCs w:val="28"/>
        </w:rPr>
        <w:t>ра</w:t>
      </w:r>
      <w:r w:rsidR="00A41065" w:rsidRPr="00A41065">
        <w:rPr>
          <w:rFonts w:ascii="Times New Roman" w:hAnsi="Times New Roman"/>
          <w:spacing w:val="-1"/>
          <w:w w:val="99"/>
          <w:sz w:val="28"/>
          <w:szCs w:val="28"/>
        </w:rPr>
        <w:t>в</w:t>
      </w:r>
      <w:r w:rsidR="00A41065" w:rsidRPr="00A41065">
        <w:rPr>
          <w:rFonts w:ascii="Times New Roman" w:hAnsi="Times New Roman"/>
          <w:spacing w:val="1"/>
          <w:w w:val="99"/>
          <w:sz w:val="28"/>
          <w:szCs w:val="28"/>
        </w:rPr>
        <w:t>и</w:t>
      </w:r>
      <w:r w:rsidR="00A41065" w:rsidRPr="00A41065">
        <w:rPr>
          <w:rFonts w:ascii="Times New Roman" w:hAnsi="Times New Roman"/>
          <w:w w:val="99"/>
          <w:sz w:val="28"/>
          <w:szCs w:val="28"/>
        </w:rPr>
        <w:t>л</w:t>
      </w:r>
      <w:r w:rsidR="00A41065" w:rsidRPr="00A41065">
        <w:rPr>
          <w:rFonts w:ascii="Times New Roman" w:hAnsi="Times New Roman"/>
          <w:spacing w:val="-1"/>
          <w:w w:val="99"/>
          <w:sz w:val="28"/>
          <w:szCs w:val="28"/>
        </w:rPr>
        <w:t>ь</w:t>
      </w:r>
      <w:r w:rsidR="00A41065" w:rsidRPr="00A41065">
        <w:rPr>
          <w:rFonts w:ascii="Times New Roman" w:hAnsi="Times New Roman"/>
          <w:spacing w:val="1"/>
          <w:w w:val="99"/>
          <w:sz w:val="28"/>
          <w:szCs w:val="28"/>
        </w:rPr>
        <w:t>н</w:t>
      </w:r>
      <w:r w:rsidR="00A41065" w:rsidRPr="00A41065">
        <w:rPr>
          <w:rFonts w:ascii="Times New Roman" w:hAnsi="Times New Roman"/>
          <w:sz w:val="28"/>
          <w:szCs w:val="28"/>
        </w:rPr>
        <w:t>о</w:t>
      </w:r>
      <w:r w:rsidR="00A41065" w:rsidRPr="00A41065">
        <w:rPr>
          <w:rFonts w:ascii="Times New Roman" w:hAnsi="Times New Roman"/>
          <w:spacing w:val="-3"/>
          <w:sz w:val="28"/>
          <w:szCs w:val="28"/>
        </w:rPr>
        <w:t xml:space="preserve"> </w:t>
      </w:r>
      <w:r w:rsidR="00A41065" w:rsidRPr="00A41065">
        <w:rPr>
          <w:rFonts w:ascii="Times New Roman" w:hAnsi="Times New Roman"/>
          <w:spacing w:val="-1"/>
          <w:w w:val="99"/>
          <w:sz w:val="28"/>
          <w:szCs w:val="28"/>
        </w:rPr>
        <w:t>в</w:t>
      </w:r>
      <w:r w:rsidR="00A41065" w:rsidRPr="00A41065">
        <w:rPr>
          <w:rFonts w:ascii="Times New Roman" w:hAnsi="Times New Roman"/>
          <w:sz w:val="28"/>
          <w:szCs w:val="28"/>
        </w:rPr>
        <w:t>ы</w:t>
      </w:r>
      <w:r w:rsidR="00A41065" w:rsidRPr="00A41065">
        <w:rPr>
          <w:rFonts w:ascii="Times New Roman" w:hAnsi="Times New Roman"/>
          <w:w w:val="99"/>
          <w:sz w:val="28"/>
          <w:szCs w:val="28"/>
        </w:rPr>
        <w:t>п</w:t>
      </w:r>
      <w:r w:rsidR="00A41065" w:rsidRPr="00A41065">
        <w:rPr>
          <w:rFonts w:ascii="Times New Roman" w:hAnsi="Times New Roman"/>
          <w:sz w:val="28"/>
          <w:szCs w:val="28"/>
        </w:rPr>
        <w:t>о</w:t>
      </w:r>
      <w:r w:rsidR="00A41065" w:rsidRPr="00A41065">
        <w:rPr>
          <w:rFonts w:ascii="Times New Roman" w:hAnsi="Times New Roman"/>
          <w:w w:val="99"/>
          <w:sz w:val="28"/>
          <w:szCs w:val="28"/>
        </w:rPr>
        <w:t>л</w:t>
      </w:r>
      <w:r w:rsidR="00A41065" w:rsidRPr="00A41065">
        <w:rPr>
          <w:rFonts w:ascii="Times New Roman" w:hAnsi="Times New Roman"/>
          <w:spacing w:val="2"/>
          <w:w w:val="99"/>
          <w:sz w:val="28"/>
          <w:szCs w:val="28"/>
        </w:rPr>
        <w:t>н</w:t>
      </w:r>
      <w:r w:rsidR="00A41065" w:rsidRPr="00A41065">
        <w:rPr>
          <w:rFonts w:ascii="Times New Roman" w:hAnsi="Times New Roman"/>
          <w:sz w:val="28"/>
          <w:szCs w:val="28"/>
        </w:rPr>
        <w:t>е</w:t>
      </w:r>
      <w:r w:rsidR="00A41065" w:rsidRPr="00A41065">
        <w:rPr>
          <w:rFonts w:ascii="Times New Roman" w:hAnsi="Times New Roman"/>
          <w:w w:val="99"/>
          <w:sz w:val="28"/>
          <w:szCs w:val="28"/>
        </w:rPr>
        <w:t>н</w:t>
      </w:r>
      <w:r w:rsidR="00A41065" w:rsidRPr="00A41065">
        <w:rPr>
          <w:rFonts w:ascii="Times New Roman" w:hAnsi="Times New Roman"/>
          <w:spacing w:val="1"/>
          <w:w w:val="99"/>
          <w:sz w:val="28"/>
          <w:szCs w:val="28"/>
        </w:rPr>
        <w:t>н</w:t>
      </w:r>
      <w:r w:rsidR="00A41065" w:rsidRPr="00A41065">
        <w:rPr>
          <w:rFonts w:ascii="Times New Roman" w:hAnsi="Times New Roman"/>
          <w:spacing w:val="-2"/>
          <w:sz w:val="28"/>
          <w:szCs w:val="28"/>
        </w:rPr>
        <w:t>ы</w:t>
      </w:r>
      <w:r w:rsidR="00A41065" w:rsidRPr="00A41065">
        <w:rPr>
          <w:rFonts w:ascii="Times New Roman" w:hAnsi="Times New Roman"/>
          <w:sz w:val="28"/>
          <w:szCs w:val="28"/>
        </w:rPr>
        <w:t>х</w:t>
      </w:r>
      <w:r w:rsidR="00A41065" w:rsidRPr="00A41065">
        <w:rPr>
          <w:rFonts w:ascii="Times New Roman" w:hAnsi="Times New Roman"/>
          <w:spacing w:val="-1"/>
          <w:sz w:val="28"/>
          <w:szCs w:val="28"/>
        </w:rPr>
        <w:t xml:space="preserve"> </w:t>
      </w:r>
      <w:r w:rsidR="00A41065" w:rsidRPr="00A41065">
        <w:rPr>
          <w:rFonts w:ascii="Times New Roman" w:hAnsi="Times New Roman"/>
          <w:w w:val="99"/>
          <w:sz w:val="28"/>
          <w:szCs w:val="28"/>
        </w:rPr>
        <w:t>з</w:t>
      </w:r>
      <w:r w:rsidR="00A41065" w:rsidRPr="00A41065">
        <w:rPr>
          <w:rFonts w:ascii="Times New Roman" w:hAnsi="Times New Roman"/>
          <w:sz w:val="28"/>
          <w:szCs w:val="28"/>
        </w:rPr>
        <w:t>ада</w:t>
      </w:r>
      <w:r w:rsidR="00A41065" w:rsidRPr="00A41065">
        <w:rPr>
          <w:rFonts w:ascii="Times New Roman" w:hAnsi="Times New Roman"/>
          <w:w w:val="99"/>
          <w:sz w:val="28"/>
          <w:szCs w:val="28"/>
        </w:rPr>
        <w:t>н</w:t>
      </w:r>
      <w:r w:rsidR="00A41065" w:rsidRPr="00A41065">
        <w:rPr>
          <w:rFonts w:ascii="Times New Roman" w:hAnsi="Times New Roman"/>
          <w:spacing w:val="1"/>
          <w:w w:val="99"/>
          <w:sz w:val="28"/>
          <w:szCs w:val="28"/>
        </w:rPr>
        <w:t>и</w:t>
      </w:r>
      <w:r w:rsidR="00A41065" w:rsidRPr="00A41065">
        <w:rPr>
          <w:rFonts w:ascii="Times New Roman" w:hAnsi="Times New Roman"/>
          <w:w w:val="99"/>
          <w:sz w:val="28"/>
          <w:szCs w:val="28"/>
        </w:rPr>
        <w:t>й</w:t>
      </w:r>
      <w:r w:rsidR="00A41065" w:rsidRPr="00A41065">
        <w:rPr>
          <w:rFonts w:ascii="Times New Roman" w:hAnsi="Times New Roman"/>
          <w:spacing w:val="56"/>
          <w:sz w:val="28"/>
          <w:szCs w:val="28"/>
        </w:rPr>
        <w:t xml:space="preserve"> </w:t>
      </w:r>
      <w:r w:rsidR="00A41065" w:rsidRPr="00A41065">
        <w:rPr>
          <w:rFonts w:ascii="Times New Roman" w:hAnsi="Times New Roman"/>
          <w:sz w:val="28"/>
          <w:szCs w:val="28"/>
        </w:rPr>
        <w:t>о</w:t>
      </w:r>
      <w:r w:rsidR="00A41065" w:rsidRPr="00A41065">
        <w:rPr>
          <w:rFonts w:ascii="Times New Roman" w:hAnsi="Times New Roman"/>
          <w:spacing w:val="2"/>
          <w:w w:val="99"/>
          <w:sz w:val="28"/>
          <w:szCs w:val="28"/>
        </w:rPr>
        <w:t>ц</w:t>
      </w:r>
      <w:r w:rsidR="00A41065" w:rsidRPr="00A41065">
        <w:rPr>
          <w:rFonts w:ascii="Times New Roman" w:hAnsi="Times New Roman"/>
          <w:sz w:val="28"/>
          <w:szCs w:val="28"/>
        </w:rPr>
        <w:t>е</w:t>
      </w:r>
      <w:r w:rsidR="00A41065" w:rsidRPr="00A41065">
        <w:rPr>
          <w:rFonts w:ascii="Times New Roman" w:hAnsi="Times New Roman"/>
          <w:w w:val="99"/>
          <w:sz w:val="28"/>
          <w:szCs w:val="28"/>
        </w:rPr>
        <w:t>н</w:t>
      </w:r>
      <w:r w:rsidR="00A41065" w:rsidRPr="00A41065">
        <w:rPr>
          <w:rFonts w:ascii="Times New Roman" w:hAnsi="Times New Roman"/>
          <w:spacing w:val="1"/>
          <w:w w:val="99"/>
          <w:sz w:val="28"/>
          <w:szCs w:val="28"/>
        </w:rPr>
        <w:t>и</w:t>
      </w:r>
      <w:r w:rsidR="00A41065" w:rsidRPr="00A41065">
        <w:rPr>
          <w:rFonts w:ascii="Times New Roman" w:hAnsi="Times New Roman"/>
          <w:w w:val="99"/>
          <w:sz w:val="28"/>
          <w:szCs w:val="28"/>
        </w:rPr>
        <w:t>в</w:t>
      </w:r>
      <w:r w:rsidR="00A41065" w:rsidRPr="00A41065">
        <w:rPr>
          <w:rFonts w:ascii="Times New Roman" w:hAnsi="Times New Roman"/>
          <w:sz w:val="28"/>
          <w:szCs w:val="28"/>
        </w:rPr>
        <w:t>а</w:t>
      </w:r>
      <w:r w:rsidR="00A41065" w:rsidRPr="00A41065">
        <w:rPr>
          <w:rFonts w:ascii="Times New Roman" w:hAnsi="Times New Roman"/>
          <w:spacing w:val="-1"/>
          <w:sz w:val="28"/>
          <w:szCs w:val="28"/>
        </w:rPr>
        <w:t>е</w:t>
      </w:r>
      <w:r w:rsidR="00A41065" w:rsidRPr="00A41065">
        <w:rPr>
          <w:rFonts w:ascii="Times New Roman" w:hAnsi="Times New Roman"/>
          <w:w w:val="99"/>
          <w:sz w:val="28"/>
          <w:szCs w:val="28"/>
        </w:rPr>
        <w:t>т</w:t>
      </w:r>
      <w:r w:rsidR="00A41065" w:rsidRPr="00A41065">
        <w:rPr>
          <w:rFonts w:ascii="Times New Roman" w:hAnsi="Times New Roman"/>
          <w:spacing w:val="-1"/>
          <w:sz w:val="28"/>
          <w:szCs w:val="28"/>
        </w:rPr>
        <w:t>с</w:t>
      </w:r>
      <w:r w:rsidR="00A41065" w:rsidRPr="00A41065">
        <w:rPr>
          <w:rFonts w:ascii="Times New Roman" w:hAnsi="Times New Roman"/>
          <w:sz w:val="28"/>
          <w:szCs w:val="28"/>
        </w:rPr>
        <w:t>я</w:t>
      </w:r>
      <w:r w:rsidR="00A41065" w:rsidRPr="00A41065">
        <w:rPr>
          <w:rFonts w:ascii="Times New Roman" w:hAnsi="Times New Roman"/>
          <w:spacing w:val="-1"/>
          <w:sz w:val="28"/>
          <w:szCs w:val="28"/>
        </w:rPr>
        <w:t xml:space="preserve"> </w:t>
      </w:r>
      <w:r w:rsidR="00A41065" w:rsidRPr="00A41065">
        <w:rPr>
          <w:rFonts w:ascii="Times New Roman" w:hAnsi="Times New Roman"/>
          <w:w w:val="99"/>
          <w:sz w:val="28"/>
          <w:szCs w:val="28"/>
        </w:rPr>
        <w:t>в</w:t>
      </w:r>
      <w:r w:rsidR="00A41065" w:rsidRPr="00A41065">
        <w:rPr>
          <w:rFonts w:ascii="Times New Roman" w:hAnsi="Times New Roman"/>
          <w:spacing w:val="56"/>
          <w:sz w:val="28"/>
          <w:szCs w:val="28"/>
        </w:rPr>
        <w:t xml:space="preserve"> </w:t>
      </w:r>
      <w:r w:rsidR="00A41065" w:rsidRPr="00A41065">
        <w:rPr>
          <w:rFonts w:ascii="Times New Roman" w:hAnsi="Times New Roman"/>
          <w:w w:val="99"/>
          <w:sz w:val="28"/>
          <w:szCs w:val="28"/>
        </w:rPr>
        <w:t>%</w:t>
      </w:r>
      <w:r w:rsidR="00A41065" w:rsidRPr="00A41065">
        <w:rPr>
          <w:rFonts w:ascii="Times New Roman" w:hAnsi="Times New Roman"/>
          <w:sz w:val="28"/>
          <w:szCs w:val="28"/>
        </w:rPr>
        <w:t xml:space="preserve">: </w:t>
      </w:r>
      <w:r w:rsidR="00A41065" w:rsidRPr="00A41065">
        <w:rPr>
          <w:rFonts w:ascii="Times New Roman" w:hAnsi="Times New Roman"/>
          <w:w w:val="99"/>
          <w:sz w:val="28"/>
          <w:szCs w:val="28"/>
        </w:rPr>
        <w:t>-</w:t>
      </w:r>
      <w:r w:rsidR="00A41065" w:rsidRPr="00A41065">
        <w:rPr>
          <w:rFonts w:ascii="Times New Roman" w:hAnsi="Times New Roman"/>
          <w:sz w:val="28"/>
          <w:szCs w:val="28"/>
        </w:rPr>
        <w:t xml:space="preserve"> о</w:t>
      </w:r>
      <w:r w:rsidR="00A41065" w:rsidRPr="00A41065">
        <w:rPr>
          <w:rFonts w:ascii="Times New Roman" w:hAnsi="Times New Roman"/>
          <w:w w:val="99"/>
          <w:sz w:val="28"/>
          <w:szCs w:val="28"/>
        </w:rPr>
        <w:t>тв</w:t>
      </w:r>
      <w:r w:rsidR="00A41065" w:rsidRPr="00A41065">
        <w:rPr>
          <w:rFonts w:ascii="Times New Roman" w:hAnsi="Times New Roman"/>
          <w:spacing w:val="-1"/>
          <w:sz w:val="28"/>
          <w:szCs w:val="28"/>
        </w:rPr>
        <w:t>е</w:t>
      </w:r>
      <w:r w:rsidR="00A41065" w:rsidRPr="00A41065">
        <w:rPr>
          <w:rFonts w:ascii="Times New Roman" w:hAnsi="Times New Roman"/>
          <w:w w:val="99"/>
          <w:sz w:val="28"/>
          <w:szCs w:val="28"/>
        </w:rPr>
        <w:t>т</w:t>
      </w:r>
      <w:r w:rsidR="00A41065" w:rsidRPr="00A41065">
        <w:rPr>
          <w:rFonts w:ascii="Times New Roman" w:hAnsi="Times New Roman"/>
          <w:sz w:val="28"/>
          <w:szCs w:val="28"/>
        </w:rPr>
        <w:t xml:space="preserve">ы </w:t>
      </w:r>
      <w:r w:rsidR="00A41065" w:rsidRPr="00A41065">
        <w:rPr>
          <w:rFonts w:ascii="Times New Roman" w:hAnsi="Times New Roman"/>
          <w:spacing w:val="1"/>
          <w:w w:val="99"/>
          <w:sz w:val="28"/>
          <w:szCs w:val="28"/>
        </w:rPr>
        <w:t>н</w:t>
      </w:r>
      <w:r w:rsidR="00A41065" w:rsidRPr="00A41065">
        <w:rPr>
          <w:rFonts w:ascii="Times New Roman" w:hAnsi="Times New Roman"/>
          <w:sz w:val="28"/>
          <w:szCs w:val="28"/>
        </w:rPr>
        <w:t xml:space="preserve">а </w:t>
      </w:r>
      <w:r w:rsidR="00A41065" w:rsidRPr="00A41065">
        <w:rPr>
          <w:rFonts w:ascii="Times New Roman" w:hAnsi="Times New Roman"/>
          <w:spacing w:val="-1"/>
          <w:w w:val="99"/>
          <w:sz w:val="28"/>
          <w:szCs w:val="28"/>
        </w:rPr>
        <w:t>в</w:t>
      </w:r>
      <w:r w:rsidR="00A41065" w:rsidRPr="00A41065">
        <w:rPr>
          <w:rFonts w:ascii="Times New Roman" w:hAnsi="Times New Roman"/>
          <w:sz w:val="28"/>
          <w:szCs w:val="28"/>
        </w:rPr>
        <w:t>о</w:t>
      </w:r>
      <w:r w:rsidR="00A41065" w:rsidRPr="00A41065">
        <w:rPr>
          <w:rFonts w:ascii="Times New Roman" w:hAnsi="Times New Roman"/>
          <w:w w:val="99"/>
          <w:sz w:val="28"/>
          <w:szCs w:val="28"/>
        </w:rPr>
        <w:t>п</w:t>
      </w:r>
      <w:r w:rsidR="00A41065" w:rsidRPr="00A41065">
        <w:rPr>
          <w:rFonts w:ascii="Times New Roman" w:hAnsi="Times New Roman"/>
          <w:sz w:val="28"/>
          <w:szCs w:val="28"/>
        </w:rPr>
        <w:t>росы</w:t>
      </w:r>
      <w:r w:rsidR="00A41065" w:rsidRPr="00A41065">
        <w:rPr>
          <w:rFonts w:ascii="Times New Roman" w:hAnsi="Times New Roman"/>
          <w:spacing w:val="59"/>
          <w:sz w:val="28"/>
          <w:szCs w:val="28"/>
        </w:rPr>
        <w:t xml:space="preserve"> </w:t>
      </w:r>
      <w:r w:rsidR="00A41065" w:rsidRPr="00A41065">
        <w:rPr>
          <w:rFonts w:ascii="Times New Roman" w:hAnsi="Times New Roman"/>
          <w:sz w:val="28"/>
          <w:szCs w:val="28"/>
        </w:rPr>
        <w:t>7</w:t>
      </w:r>
      <w:r w:rsidR="00A41065" w:rsidRPr="00A41065">
        <w:rPr>
          <w:rFonts w:ascii="Times New Roman" w:hAnsi="Times New Roman"/>
          <w:spacing w:val="2"/>
          <w:sz w:val="28"/>
          <w:szCs w:val="28"/>
        </w:rPr>
        <w:t>0</w:t>
      </w:r>
      <w:r w:rsidR="00A41065" w:rsidRPr="00A41065">
        <w:rPr>
          <w:rFonts w:ascii="Times New Roman" w:hAnsi="Times New Roman"/>
          <w:w w:val="99"/>
          <w:sz w:val="28"/>
          <w:szCs w:val="28"/>
        </w:rPr>
        <w:t>%</w:t>
      </w:r>
      <w:r>
        <w:rPr>
          <w:rFonts w:ascii="Times New Roman" w:hAnsi="Times New Roman"/>
          <w:w w:val="99"/>
          <w:sz w:val="28"/>
          <w:szCs w:val="28"/>
        </w:rPr>
        <w:t>;</w:t>
      </w:r>
    </w:p>
    <w:p w:rsidR="00A41065" w:rsidRPr="00A41065" w:rsidRDefault="00A41065" w:rsidP="00A41065">
      <w:pPr>
        <w:widowControl w:val="0"/>
        <w:autoSpaceDE w:val="0"/>
        <w:autoSpaceDN w:val="0"/>
        <w:adjustRightInd w:val="0"/>
        <w:ind w:right="-20"/>
        <w:jc w:val="both"/>
        <w:rPr>
          <w:rFonts w:ascii="Times New Roman" w:hAnsi="Times New Roman"/>
          <w:sz w:val="28"/>
          <w:szCs w:val="28"/>
        </w:rPr>
      </w:pPr>
      <w:r w:rsidRPr="00A41065">
        <w:rPr>
          <w:rFonts w:ascii="Times New Roman" w:hAnsi="Times New Roman"/>
          <w:w w:val="99"/>
          <w:sz w:val="28"/>
          <w:szCs w:val="28"/>
        </w:rPr>
        <w:t>-</w:t>
      </w:r>
      <w:r w:rsidR="00BE4A99">
        <w:rPr>
          <w:rFonts w:ascii="Times New Roman" w:hAnsi="Times New Roman"/>
          <w:w w:val="99"/>
          <w:sz w:val="28"/>
          <w:szCs w:val="28"/>
        </w:rPr>
        <w:t xml:space="preserve"> </w:t>
      </w:r>
      <w:r w:rsidRPr="00A41065">
        <w:rPr>
          <w:rFonts w:ascii="Times New Roman" w:hAnsi="Times New Roman"/>
          <w:spacing w:val="-1"/>
          <w:w w:val="99"/>
          <w:sz w:val="28"/>
          <w:szCs w:val="28"/>
        </w:rPr>
        <w:t>в</w:t>
      </w:r>
      <w:r w:rsidRPr="00A41065">
        <w:rPr>
          <w:rFonts w:ascii="Times New Roman" w:hAnsi="Times New Roman"/>
          <w:sz w:val="28"/>
          <w:szCs w:val="28"/>
        </w:rPr>
        <w:t>ы</w:t>
      </w:r>
      <w:r w:rsidRPr="00A41065">
        <w:rPr>
          <w:rFonts w:ascii="Times New Roman" w:hAnsi="Times New Roman"/>
          <w:w w:val="99"/>
          <w:sz w:val="28"/>
          <w:szCs w:val="28"/>
        </w:rPr>
        <w:t>п</w:t>
      </w:r>
      <w:r w:rsidRPr="00A41065">
        <w:rPr>
          <w:rFonts w:ascii="Times New Roman" w:hAnsi="Times New Roman"/>
          <w:sz w:val="28"/>
          <w:szCs w:val="28"/>
        </w:rPr>
        <w:t>о</w:t>
      </w:r>
      <w:r w:rsidRPr="00A41065">
        <w:rPr>
          <w:rFonts w:ascii="Times New Roman" w:hAnsi="Times New Roman"/>
          <w:w w:val="99"/>
          <w:sz w:val="28"/>
          <w:szCs w:val="28"/>
        </w:rPr>
        <w:t>л</w:t>
      </w:r>
      <w:r w:rsidRPr="00A41065">
        <w:rPr>
          <w:rFonts w:ascii="Times New Roman" w:hAnsi="Times New Roman"/>
          <w:spacing w:val="1"/>
          <w:w w:val="99"/>
          <w:sz w:val="28"/>
          <w:szCs w:val="28"/>
        </w:rPr>
        <w:t>н</w:t>
      </w:r>
      <w:r w:rsidRPr="00A41065">
        <w:rPr>
          <w:rFonts w:ascii="Times New Roman" w:hAnsi="Times New Roman"/>
          <w:sz w:val="28"/>
          <w:szCs w:val="28"/>
        </w:rPr>
        <w:t>е</w:t>
      </w:r>
      <w:r w:rsidRPr="00A41065">
        <w:rPr>
          <w:rFonts w:ascii="Times New Roman" w:hAnsi="Times New Roman"/>
          <w:spacing w:val="1"/>
          <w:w w:val="99"/>
          <w:sz w:val="28"/>
          <w:szCs w:val="28"/>
        </w:rPr>
        <w:t>ни</w:t>
      </w:r>
      <w:r w:rsidRPr="00A41065">
        <w:rPr>
          <w:rFonts w:ascii="Times New Roman" w:hAnsi="Times New Roman"/>
          <w:sz w:val="28"/>
          <w:szCs w:val="28"/>
        </w:rPr>
        <w:t xml:space="preserve">е </w:t>
      </w:r>
      <w:r w:rsidRPr="00A41065">
        <w:rPr>
          <w:rFonts w:ascii="Times New Roman" w:hAnsi="Times New Roman"/>
          <w:w w:val="99"/>
          <w:sz w:val="28"/>
          <w:szCs w:val="28"/>
        </w:rPr>
        <w:t>п</w:t>
      </w:r>
      <w:r w:rsidRPr="00A41065">
        <w:rPr>
          <w:rFonts w:ascii="Times New Roman" w:hAnsi="Times New Roman"/>
          <w:sz w:val="28"/>
          <w:szCs w:val="28"/>
        </w:rPr>
        <w:t>рак</w:t>
      </w:r>
      <w:r w:rsidRPr="00A41065">
        <w:rPr>
          <w:rFonts w:ascii="Times New Roman" w:hAnsi="Times New Roman"/>
          <w:spacing w:val="-1"/>
          <w:w w:val="99"/>
          <w:sz w:val="28"/>
          <w:szCs w:val="28"/>
        </w:rPr>
        <w:t>т</w:t>
      </w:r>
      <w:r w:rsidRPr="00A41065">
        <w:rPr>
          <w:rFonts w:ascii="Times New Roman" w:hAnsi="Times New Roman"/>
          <w:spacing w:val="1"/>
          <w:w w:val="99"/>
          <w:sz w:val="28"/>
          <w:szCs w:val="28"/>
        </w:rPr>
        <w:t>и</w:t>
      </w:r>
      <w:r w:rsidRPr="00A41065">
        <w:rPr>
          <w:rFonts w:ascii="Times New Roman" w:hAnsi="Times New Roman"/>
          <w:sz w:val="28"/>
          <w:szCs w:val="28"/>
        </w:rPr>
        <w:t>ч</w:t>
      </w:r>
      <w:r w:rsidRPr="00A41065">
        <w:rPr>
          <w:rFonts w:ascii="Times New Roman" w:hAnsi="Times New Roman"/>
          <w:spacing w:val="-1"/>
          <w:sz w:val="28"/>
          <w:szCs w:val="28"/>
        </w:rPr>
        <w:t>ес</w:t>
      </w:r>
      <w:r w:rsidRPr="00A41065">
        <w:rPr>
          <w:rFonts w:ascii="Times New Roman" w:hAnsi="Times New Roman"/>
          <w:sz w:val="28"/>
          <w:szCs w:val="28"/>
        </w:rPr>
        <w:t>ко</w:t>
      </w:r>
      <w:r w:rsidRPr="00A41065">
        <w:rPr>
          <w:rFonts w:ascii="Times New Roman" w:hAnsi="Times New Roman"/>
          <w:w w:val="99"/>
          <w:sz w:val="28"/>
          <w:szCs w:val="28"/>
        </w:rPr>
        <w:t>г</w:t>
      </w:r>
      <w:r w:rsidRPr="00A41065">
        <w:rPr>
          <w:rFonts w:ascii="Times New Roman" w:hAnsi="Times New Roman"/>
          <w:sz w:val="28"/>
          <w:szCs w:val="28"/>
        </w:rPr>
        <w:t xml:space="preserve">о </w:t>
      </w:r>
      <w:r w:rsidRPr="00A41065">
        <w:rPr>
          <w:rFonts w:ascii="Times New Roman" w:hAnsi="Times New Roman"/>
          <w:spacing w:val="1"/>
          <w:w w:val="99"/>
          <w:sz w:val="28"/>
          <w:szCs w:val="28"/>
        </w:rPr>
        <w:t>з</w:t>
      </w:r>
      <w:r w:rsidRPr="00A41065">
        <w:rPr>
          <w:rFonts w:ascii="Times New Roman" w:hAnsi="Times New Roman"/>
          <w:sz w:val="28"/>
          <w:szCs w:val="28"/>
        </w:rPr>
        <w:t>ад</w:t>
      </w:r>
      <w:r w:rsidRPr="00A41065">
        <w:rPr>
          <w:rFonts w:ascii="Times New Roman" w:hAnsi="Times New Roman"/>
          <w:spacing w:val="-1"/>
          <w:sz w:val="28"/>
          <w:szCs w:val="28"/>
        </w:rPr>
        <w:t>а</w:t>
      </w:r>
      <w:r w:rsidRPr="00A41065">
        <w:rPr>
          <w:rFonts w:ascii="Times New Roman" w:hAnsi="Times New Roman"/>
          <w:spacing w:val="1"/>
          <w:w w:val="99"/>
          <w:sz w:val="28"/>
          <w:szCs w:val="28"/>
        </w:rPr>
        <w:t>ни</w:t>
      </w:r>
      <w:r w:rsidRPr="00A41065">
        <w:rPr>
          <w:rFonts w:ascii="Times New Roman" w:hAnsi="Times New Roman"/>
          <w:sz w:val="28"/>
          <w:szCs w:val="28"/>
        </w:rPr>
        <w:t>я</w:t>
      </w:r>
      <w:r w:rsidRPr="00A41065">
        <w:rPr>
          <w:rFonts w:ascii="Times New Roman" w:hAnsi="Times New Roman"/>
          <w:spacing w:val="60"/>
          <w:sz w:val="28"/>
          <w:szCs w:val="28"/>
        </w:rPr>
        <w:t xml:space="preserve"> </w:t>
      </w:r>
      <w:r w:rsidRPr="00A41065">
        <w:rPr>
          <w:rFonts w:ascii="Times New Roman" w:hAnsi="Times New Roman"/>
          <w:sz w:val="28"/>
          <w:szCs w:val="28"/>
        </w:rPr>
        <w:t>30</w:t>
      </w:r>
      <w:r w:rsidRPr="00A41065">
        <w:rPr>
          <w:rFonts w:ascii="Times New Roman" w:hAnsi="Times New Roman"/>
          <w:w w:val="99"/>
          <w:sz w:val="28"/>
          <w:szCs w:val="28"/>
        </w:rPr>
        <w:t>%</w:t>
      </w:r>
      <w:r w:rsidR="00BE4A99">
        <w:rPr>
          <w:rFonts w:ascii="Times New Roman" w:hAnsi="Times New Roman"/>
          <w:w w:val="99"/>
          <w:sz w:val="28"/>
          <w:szCs w:val="28"/>
        </w:rPr>
        <w:t>.</w:t>
      </w:r>
    </w:p>
    <w:p w:rsidR="00A41065" w:rsidRPr="00A41065" w:rsidRDefault="00A41065" w:rsidP="00A41065">
      <w:pPr>
        <w:widowControl w:val="0"/>
        <w:autoSpaceDE w:val="0"/>
        <w:autoSpaceDN w:val="0"/>
        <w:adjustRightInd w:val="0"/>
        <w:spacing w:after="12" w:line="20" w:lineRule="exact"/>
        <w:rPr>
          <w:rFonts w:ascii="Times New Roman" w:hAnsi="Times New Roman"/>
          <w:sz w:val="28"/>
          <w:szCs w:val="28"/>
        </w:rPr>
      </w:pPr>
    </w:p>
    <w:tbl>
      <w:tblPr>
        <w:tblW w:w="0" w:type="auto"/>
        <w:tblInd w:w="1720" w:type="dxa"/>
        <w:tblCellMar>
          <w:left w:w="0" w:type="dxa"/>
          <w:right w:w="0" w:type="dxa"/>
        </w:tblCellMar>
        <w:tblLook w:val="0000" w:firstRow="0" w:lastRow="0" w:firstColumn="0" w:lastColumn="0" w:noHBand="0" w:noVBand="0"/>
      </w:tblPr>
      <w:tblGrid>
        <w:gridCol w:w="4948"/>
        <w:gridCol w:w="1559"/>
      </w:tblGrid>
      <w:tr w:rsidR="00A41065" w:rsidRPr="00A41065" w:rsidTr="00A41065">
        <w:trPr>
          <w:trHeight w:hRule="exact" w:val="711"/>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3"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Ко</w:t>
            </w:r>
            <w:r w:rsidRPr="00A41065">
              <w:rPr>
                <w:rFonts w:ascii="Times New Roman" w:hAnsi="Times New Roman"/>
                <w:w w:val="99"/>
                <w:sz w:val="28"/>
                <w:szCs w:val="28"/>
              </w:rPr>
              <w:t>л</w:t>
            </w:r>
            <w:r w:rsidRPr="00A41065">
              <w:rPr>
                <w:rFonts w:ascii="Times New Roman" w:hAnsi="Times New Roman"/>
                <w:spacing w:val="2"/>
                <w:w w:val="99"/>
                <w:sz w:val="28"/>
                <w:szCs w:val="28"/>
              </w:rPr>
              <w:t>и</w:t>
            </w:r>
            <w:r w:rsidRPr="00A41065">
              <w:rPr>
                <w:rFonts w:ascii="Times New Roman" w:hAnsi="Times New Roman"/>
                <w:sz w:val="28"/>
                <w:szCs w:val="28"/>
              </w:rPr>
              <w:t>ч</w:t>
            </w:r>
            <w:r w:rsidRPr="00A41065">
              <w:rPr>
                <w:rFonts w:ascii="Times New Roman" w:hAnsi="Times New Roman"/>
                <w:spacing w:val="-1"/>
                <w:sz w:val="28"/>
                <w:szCs w:val="28"/>
              </w:rPr>
              <w:t>ес</w:t>
            </w:r>
            <w:r w:rsidRPr="00A41065">
              <w:rPr>
                <w:rFonts w:ascii="Times New Roman" w:hAnsi="Times New Roman"/>
                <w:w w:val="99"/>
                <w:sz w:val="28"/>
                <w:szCs w:val="28"/>
              </w:rPr>
              <w:t>тв</w:t>
            </w:r>
            <w:r w:rsidRPr="00A41065">
              <w:rPr>
                <w:rFonts w:ascii="Times New Roman" w:hAnsi="Times New Roman"/>
                <w:sz w:val="28"/>
                <w:szCs w:val="28"/>
              </w:rPr>
              <w:t xml:space="preserve">о </w:t>
            </w:r>
            <w:r w:rsidRPr="00A41065">
              <w:rPr>
                <w:rFonts w:ascii="Times New Roman" w:hAnsi="Times New Roman"/>
                <w:w w:val="99"/>
                <w:sz w:val="28"/>
                <w:szCs w:val="28"/>
              </w:rPr>
              <w:t>п</w:t>
            </w:r>
            <w:r w:rsidRPr="00A41065">
              <w:rPr>
                <w:rFonts w:ascii="Times New Roman" w:hAnsi="Times New Roman"/>
                <w:sz w:val="28"/>
                <w:szCs w:val="28"/>
              </w:rPr>
              <w:t>ра</w:t>
            </w:r>
            <w:r w:rsidRPr="00A41065">
              <w:rPr>
                <w:rFonts w:ascii="Times New Roman" w:hAnsi="Times New Roman"/>
                <w:w w:val="99"/>
                <w:sz w:val="28"/>
                <w:szCs w:val="28"/>
              </w:rPr>
              <w:t>вил</w:t>
            </w:r>
            <w:r w:rsidRPr="00A41065">
              <w:rPr>
                <w:rFonts w:ascii="Times New Roman" w:hAnsi="Times New Roman"/>
                <w:spacing w:val="1"/>
                <w:w w:val="99"/>
                <w:sz w:val="28"/>
                <w:szCs w:val="28"/>
              </w:rPr>
              <w:t>ь</w:t>
            </w:r>
            <w:r w:rsidRPr="00A41065">
              <w:rPr>
                <w:rFonts w:ascii="Times New Roman" w:hAnsi="Times New Roman"/>
                <w:spacing w:val="2"/>
                <w:w w:val="99"/>
                <w:sz w:val="28"/>
                <w:szCs w:val="28"/>
              </w:rPr>
              <w:t>н</w:t>
            </w:r>
            <w:r w:rsidRPr="00A41065">
              <w:rPr>
                <w:rFonts w:ascii="Times New Roman" w:hAnsi="Times New Roman"/>
                <w:spacing w:val="-2"/>
                <w:sz w:val="28"/>
                <w:szCs w:val="28"/>
              </w:rPr>
              <w:t>ы</w:t>
            </w:r>
            <w:r w:rsidRPr="00A41065">
              <w:rPr>
                <w:rFonts w:ascii="Times New Roman" w:hAnsi="Times New Roman"/>
                <w:sz w:val="28"/>
                <w:szCs w:val="28"/>
              </w:rPr>
              <w:t>х</w:t>
            </w:r>
            <w:r w:rsidRPr="00A41065">
              <w:rPr>
                <w:rFonts w:ascii="Times New Roman" w:hAnsi="Times New Roman"/>
                <w:spacing w:val="1"/>
                <w:sz w:val="28"/>
                <w:szCs w:val="28"/>
              </w:rPr>
              <w:t xml:space="preserve"> </w:t>
            </w:r>
            <w:r w:rsidRPr="00A41065">
              <w:rPr>
                <w:rFonts w:ascii="Times New Roman" w:hAnsi="Times New Roman"/>
                <w:sz w:val="28"/>
                <w:szCs w:val="28"/>
              </w:rPr>
              <w:t>о</w:t>
            </w:r>
            <w:r w:rsidRPr="00A41065">
              <w:rPr>
                <w:rFonts w:ascii="Times New Roman" w:hAnsi="Times New Roman"/>
                <w:spacing w:val="1"/>
                <w:w w:val="99"/>
                <w:sz w:val="28"/>
                <w:szCs w:val="28"/>
              </w:rPr>
              <w:t>т</w:t>
            </w:r>
            <w:r w:rsidRPr="00A41065">
              <w:rPr>
                <w:rFonts w:ascii="Times New Roman" w:hAnsi="Times New Roman"/>
                <w:w w:val="99"/>
                <w:sz w:val="28"/>
                <w:szCs w:val="28"/>
              </w:rPr>
              <w:t>в</w:t>
            </w:r>
            <w:r w:rsidRPr="00A41065">
              <w:rPr>
                <w:rFonts w:ascii="Times New Roman" w:hAnsi="Times New Roman"/>
                <w:spacing w:val="-1"/>
                <w:sz w:val="28"/>
                <w:szCs w:val="28"/>
              </w:rPr>
              <w:t>е</w:t>
            </w:r>
            <w:r w:rsidRPr="00A41065">
              <w:rPr>
                <w:rFonts w:ascii="Times New Roman" w:hAnsi="Times New Roman"/>
                <w:w w:val="99"/>
                <w:sz w:val="28"/>
                <w:szCs w:val="28"/>
              </w:rPr>
              <w:t>т</w:t>
            </w:r>
            <w:r w:rsidRPr="00A41065">
              <w:rPr>
                <w:rFonts w:ascii="Times New Roman" w:hAnsi="Times New Roman"/>
                <w:sz w:val="28"/>
                <w:szCs w:val="28"/>
              </w:rPr>
              <w:t>о</w:t>
            </w:r>
            <w:r w:rsidRPr="00A41065">
              <w:rPr>
                <w:rFonts w:ascii="Times New Roman" w:hAnsi="Times New Roman"/>
                <w:w w:val="99"/>
                <w:sz w:val="28"/>
                <w:szCs w:val="28"/>
              </w:rPr>
              <w:t>в</w:t>
            </w:r>
            <w:r w:rsidRPr="00A41065">
              <w:rPr>
                <w:rFonts w:ascii="Times New Roman" w:hAnsi="Times New Roman"/>
                <w:sz w:val="28"/>
                <w:szCs w:val="28"/>
              </w:rPr>
              <w:t xml:space="preserve"> </w:t>
            </w:r>
            <w:r w:rsidRPr="00A41065">
              <w:rPr>
                <w:rFonts w:ascii="Times New Roman" w:hAnsi="Times New Roman"/>
                <w:w w:val="99"/>
                <w:sz w:val="28"/>
                <w:szCs w:val="28"/>
              </w:rPr>
              <w:t>в</w:t>
            </w:r>
            <w:r w:rsidRPr="00A41065">
              <w:rPr>
                <w:rFonts w:ascii="Times New Roman" w:hAnsi="Times New Roman"/>
                <w:sz w:val="28"/>
                <w:szCs w:val="28"/>
              </w:rPr>
              <w:t xml:space="preserve"> </w:t>
            </w:r>
            <w:r w:rsidRPr="00A41065">
              <w:rPr>
                <w:rFonts w:ascii="Times New Roman" w:hAnsi="Times New Roman"/>
                <w:w w:val="99"/>
                <w:sz w:val="28"/>
                <w:szCs w:val="28"/>
              </w:rPr>
              <w:t>%</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3"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о</w:t>
            </w:r>
            <w:r w:rsidRPr="00A41065">
              <w:rPr>
                <w:rFonts w:ascii="Times New Roman" w:hAnsi="Times New Roman"/>
                <w:spacing w:val="1"/>
                <w:w w:val="99"/>
                <w:sz w:val="28"/>
                <w:szCs w:val="28"/>
              </w:rPr>
              <w:t>ц</w:t>
            </w:r>
            <w:r w:rsidRPr="00A41065">
              <w:rPr>
                <w:rFonts w:ascii="Times New Roman" w:hAnsi="Times New Roman"/>
                <w:sz w:val="28"/>
                <w:szCs w:val="28"/>
              </w:rPr>
              <w:t>е</w:t>
            </w:r>
            <w:r w:rsidRPr="00A41065">
              <w:rPr>
                <w:rFonts w:ascii="Times New Roman" w:hAnsi="Times New Roman"/>
                <w:w w:val="99"/>
                <w:sz w:val="28"/>
                <w:szCs w:val="28"/>
              </w:rPr>
              <w:t>н</w:t>
            </w:r>
            <w:r w:rsidRPr="00A41065">
              <w:rPr>
                <w:rFonts w:ascii="Times New Roman" w:hAnsi="Times New Roman"/>
                <w:spacing w:val="1"/>
                <w:sz w:val="28"/>
                <w:szCs w:val="28"/>
              </w:rPr>
              <w:t>к</w:t>
            </w:r>
            <w:r w:rsidRPr="00A41065">
              <w:rPr>
                <w:rFonts w:ascii="Times New Roman" w:hAnsi="Times New Roman"/>
                <w:sz w:val="28"/>
                <w:szCs w:val="28"/>
              </w:rPr>
              <w:t>а</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579"/>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0</w:t>
            </w:r>
            <w:r w:rsidRPr="00A41065">
              <w:rPr>
                <w:rFonts w:ascii="Times New Roman" w:hAnsi="Times New Roman"/>
                <w:w w:val="99"/>
                <w:sz w:val="28"/>
                <w:szCs w:val="28"/>
              </w:rPr>
              <w:t>-</w:t>
            </w:r>
            <w:r w:rsidRPr="00A41065">
              <w:rPr>
                <w:rFonts w:ascii="Times New Roman" w:hAnsi="Times New Roman"/>
                <w:sz w:val="28"/>
                <w:szCs w:val="28"/>
              </w:rPr>
              <w:t>49</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2</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559"/>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50</w:t>
            </w:r>
            <w:r w:rsidRPr="00A41065">
              <w:rPr>
                <w:rFonts w:ascii="Times New Roman" w:hAnsi="Times New Roman"/>
                <w:w w:val="99"/>
                <w:sz w:val="28"/>
                <w:szCs w:val="28"/>
              </w:rPr>
              <w:t>-</w:t>
            </w:r>
            <w:r w:rsidRPr="00A41065">
              <w:rPr>
                <w:rFonts w:ascii="Times New Roman" w:hAnsi="Times New Roman"/>
                <w:sz w:val="28"/>
                <w:szCs w:val="28"/>
              </w:rPr>
              <w:t>70</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3</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567"/>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71</w:t>
            </w:r>
            <w:r w:rsidRPr="00A41065">
              <w:rPr>
                <w:rFonts w:ascii="Times New Roman" w:hAnsi="Times New Roman"/>
                <w:w w:val="99"/>
                <w:sz w:val="28"/>
                <w:szCs w:val="28"/>
              </w:rPr>
              <w:t>-</w:t>
            </w:r>
            <w:r w:rsidRPr="00A41065">
              <w:rPr>
                <w:rFonts w:ascii="Times New Roman" w:hAnsi="Times New Roman"/>
                <w:sz w:val="28"/>
                <w:szCs w:val="28"/>
              </w:rPr>
              <w:t>89</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4</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r w:rsidR="00A41065" w:rsidRPr="00A41065" w:rsidTr="00A41065">
        <w:trPr>
          <w:trHeight w:hRule="exact" w:val="703"/>
        </w:trPr>
        <w:tc>
          <w:tcPr>
            <w:tcW w:w="4948"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90</w:t>
            </w:r>
            <w:r w:rsidRPr="00A41065">
              <w:rPr>
                <w:rFonts w:ascii="Times New Roman" w:hAnsi="Times New Roman"/>
                <w:w w:val="99"/>
                <w:sz w:val="28"/>
                <w:szCs w:val="28"/>
              </w:rPr>
              <w:t>-</w:t>
            </w:r>
            <w:r w:rsidRPr="00A41065">
              <w:rPr>
                <w:rFonts w:ascii="Times New Roman" w:hAnsi="Times New Roman"/>
                <w:sz w:val="28"/>
                <w:szCs w:val="28"/>
              </w:rPr>
              <w:t>100</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41065" w:rsidRPr="00A41065" w:rsidRDefault="00A41065" w:rsidP="00BE4A99">
            <w:pPr>
              <w:widowControl w:val="0"/>
              <w:autoSpaceDE w:val="0"/>
              <w:autoSpaceDN w:val="0"/>
              <w:adjustRightInd w:val="0"/>
              <w:spacing w:line="1" w:lineRule="exact"/>
              <w:jc w:val="center"/>
              <w:rPr>
                <w:rFonts w:ascii="Times New Roman" w:hAnsi="Times New Roman"/>
                <w:sz w:val="28"/>
                <w:szCs w:val="28"/>
              </w:rPr>
            </w:pPr>
          </w:p>
          <w:p w:rsidR="00A41065" w:rsidRPr="00A41065" w:rsidRDefault="00A41065" w:rsidP="00BE4A99">
            <w:pPr>
              <w:widowControl w:val="0"/>
              <w:autoSpaceDE w:val="0"/>
              <w:autoSpaceDN w:val="0"/>
              <w:adjustRightInd w:val="0"/>
              <w:spacing w:line="237" w:lineRule="auto"/>
              <w:ind w:right="-20"/>
              <w:jc w:val="center"/>
              <w:rPr>
                <w:rFonts w:ascii="Times New Roman" w:hAnsi="Times New Roman"/>
                <w:sz w:val="28"/>
                <w:szCs w:val="28"/>
              </w:rPr>
            </w:pPr>
            <w:r w:rsidRPr="00A41065">
              <w:rPr>
                <w:rFonts w:ascii="Times New Roman" w:hAnsi="Times New Roman"/>
                <w:sz w:val="28"/>
                <w:szCs w:val="28"/>
              </w:rPr>
              <w:t>5</w:t>
            </w:r>
          </w:p>
          <w:p w:rsidR="00A41065" w:rsidRPr="00A41065" w:rsidRDefault="00A41065" w:rsidP="00BE4A99">
            <w:pPr>
              <w:widowControl w:val="0"/>
              <w:autoSpaceDE w:val="0"/>
              <w:autoSpaceDN w:val="0"/>
              <w:adjustRightInd w:val="0"/>
              <w:jc w:val="center"/>
              <w:rPr>
                <w:rFonts w:ascii="Times New Roman" w:hAnsi="Times New Roman"/>
                <w:sz w:val="28"/>
                <w:szCs w:val="28"/>
              </w:rPr>
            </w:pPr>
          </w:p>
        </w:tc>
      </w:tr>
    </w:tbl>
    <w:p w:rsidR="00A41065" w:rsidRPr="00A41065" w:rsidRDefault="00A41065" w:rsidP="00A41065">
      <w:pPr>
        <w:widowControl w:val="0"/>
        <w:autoSpaceDE w:val="0"/>
        <w:autoSpaceDN w:val="0"/>
        <w:adjustRightInd w:val="0"/>
        <w:spacing w:line="240" w:lineRule="exact"/>
        <w:rPr>
          <w:rFonts w:ascii="Times New Roman" w:hAnsi="Times New Roman"/>
          <w:sz w:val="28"/>
          <w:szCs w:val="28"/>
        </w:rPr>
      </w:pPr>
    </w:p>
    <w:p w:rsidR="00A41065" w:rsidRPr="00433399" w:rsidRDefault="00A41065" w:rsidP="00A41065">
      <w:pPr>
        <w:widowControl w:val="0"/>
        <w:autoSpaceDE w:val="0"/>
        <w:autoSpaceDN w:val="0"/>
        <w:adjustRightInd w:val="0"/>
        <w:spacing w:line="240" w:lineRule="exact"/>
      </w:pPr>
    </w:p>
    <w:p w:rsidR="00E43044" w:rsidRDefault="00E43044"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Default="009019DE" w:rsidP="00E43044">
      <w:pPr>
        <w:autoSpaceDE w:val="0"/>
        <w:autoSpaceDN w:val="0"/>
        <w:adjustRightInd w:val="0"/>
        <w:spacing w:line="360" w:lineRule="auto"/>
        <w:rPr>
          <w:rFonts w:ascii="Times New Roman" w:hAnsi="Times New Roman"/>
          <w:sz w:val="28"/>
          <w:szCs w:val="28"/>
        </w:rPr>
      </w:pPr>
    </w:p>
    <w:p w:rsidR="009019DE" w:rsidRPr="00E43044" w:rsidRDefault="009019DE" w:rsidP="00E43044">
      <w:pPr>
        <w:autoSpaceDE w:val="0"/>
        <w:autoSpaceDN w:val="0"/>
        <w:adjustRightInd w:val="0"/>
        <w:spacing w:line="360" w:lineRule="auto"/>
        <w:rPr>
          <w:rFonts w:ascii="Times New Roman" w:hAnsi="Times New Roman"/>
          <w:sz w:val="28"/>
          <w:szCs w:val="28"/>
        </w:rPr>
      </w:pPr>
    </w:p>
    <w:p w:rsidR="00E43044" w:rsidRPr="00D53C5A" w:rsidRDefault="00E43044" w:rsidP="00E43044">
      <w:pPr>
        <w:autoSpaceDE w:val="0"/>
        <w:autoSpaceDN w:val="0"/>
        <w:adjustRightInd w:val="0"/>
        <w:spacing w:line="360" w:lineRule="auto"/>
        <w:rPr>
          <w:rFonts w:ascii="Times New Roman" w:hAnsi="Times New Roman"/>
          <w:sz w:val="24"/>
          <w:szCs w:val="24"/>
        </w:rPr>
      </w:pPr>
    </w:p>
    <w:p w:rsidR="00E43044" w:rsidRPr="00E43044" w:rsidRDefault="00E43044"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BA21DC" w:rsidRDefault="00BA21DC" w:rsidP="0028756F">
      <w:pPr>
        <w:tabs>
          <w:tab w:val="left" w:pos="0"/>
        </w:tabs>
        <w:spacing w:after="0" w:line="240" w:lineRule="auto"/>
        <w:jc w:val="center"/>
        <w:rPr>
          <w:rFonts w:ascii="Times New Roman" w:hAnsi="Times New Roman"/>
          <w:b/>
          <w:bCs/>
          <w:sz w:val="28"/>
          <w:szCs w:val="28"/>
        </w:rPr>
      </w:pPr>
    </w:p>
    <w:p w:rsidR="0028756F" w:rsidRPr="007612E0" w:rsidRDefault="0028756F" w:rsidP="0028756F">
      <w:pPr>
        <w:tabs>
          <w:tab w:val="left" w:pos="0"/>
        </w:tabs>
        <w:spacing w:after="0" w:line="240" w:lineRule="auto"/>
        <w:jc w:val="center"/>
        <w:rPr>
          <w:rFonts w:ascii="Times New Roman" w:hAnsi="Times New Roman"/>
          <w:b/>
          <w:bCs/>
          <w:sz w:val="28"/>
          <w:szCs w:val="28"/>
        </w:rPr>
      </w:pPr>
      <w:r w:rsidRPr="007612E0">
        <w:rPr>
          <w:rFonts w:ascii="Times New Roman" w:hAnsi="Times New Roman"/>
          <w:b/>
          <w:bCs/>
          <w:sz w:val="28"/>
          <w:szCs w:val="28"/>
        </w:rPr>
        <w:lastRenderedPageBreak/>
        <w:t>Перечень вопросов (задач)</w:t>
      </w:r>
    </w:p>
    <w:p w:rsidR="0028756F" w:rsidRPr="007612E0" w:rsidRDefault="0028756F" w:rsidP="0028756F">
      <w:pPr>
        <w:tabs>
          <w:tab w:val="left" w:pos="0"/>
        </w:tabs>
        <w:spacing w:after="0" w:line="240" w:lineRule="auto"/>
        <w:jc w:val="center"/>
        <w:rPr>
          <w:rFonts w:ascii="Times New Roman" w:hAnsi="Times New Roman"/>
          <w:b/>
          <w:bCs/>
          <w:sz w:val="28"/>
          <w:szCs w:val="28"/>
        </w:rPr>
      </w:pPr>
      <w:r w:rsidRPr="007612E0">
        <w:rPr>
          <w:rFonts w:ascii="Times New Roman" w:hAnsi="Times New Roman"/>
          <w:b/>
          <w:bCs/>
          <w:sz w:val="28"/>
          <w:szCs w:val="28"/>
        </w:rPr>
        <w:t>для промежуточной аттестации (экзамен/зачет)</w:t>
      </w:r>
    </w:p>
    <w:p w:rsidR="006C0A40" w:rsidRPr="007612E0" w:rsidRDefault="006C0A40" w:rsidP="0028756F">
      <w:pPr>
        <w:tabs>
          <w:tab w:val="left" w:pos="0"/>
        </w:tabs>
        <w:spacing w:after="0" w:line="240" w:lineRule="auto"/>
        <w:jc w:val="center"/>
        <w:rPr>
          <w:rFonts w:ascii="Times New Roman" w:hAnsi="Times New Roman"/>
          <w:b/>
          <w:bCs/>
          <w:sz w:val="28"/>
          <w:szCs w:val="28"/>
        </w:rPr>
      </w:pPr>
    </w:p>
    <w:p w:rsidR="006C0A40" w:rsidRPr="007612E0" w:rsidRDefault="006C0A40" w:rsidP="006C0A40">
      <w:pPr>
        <w:tabs>
          <w:tab w:val="left" w:pos="0"/>
        </w:tabs>
        <w:spacing w:after="0" w:line="240" w:lineRule="auto"/>
        <w:rPr>
          <w:rFonts w:ascii="Times New Roman" w:hAnsi="Times New Roman"/>
          <w:b/>
          <w:bCs/>
          <w:i/>
          <w:sz w:val="28"/>
          <w:szCs w:val="28"/>
        </w:rPr>
      </w:pPr>
      <w:r w:rsidRPr="007612E0">
        <w:rPr>
          <w:rFonts w:ascii="Times New Roman" w:hAnsi="Times New Roman"/>
          <w:b/>
          <w:i/>
          <w:sz w:val="28"/>
          <w:szCs w:val="28"/>
        </w:rPr>
        <w:t>Теоретические вопросы:</w:t>
      </w:r>
    </w:p>
    <w:p w:rsidR="0028756F" w:rsidRPr="007612E0" w:rsidRDefault="0028756F" w:rsidP="0028756F">
      <w:pPr>
        <w:tabs>
          <w:tab w:val="left" w:pos="0"/>
        </w:tabs>
        <w:spacing w:after="0" w:line="240" w:lineRule="auto"/>
        <w:jc w:val="both"/>
        <w:rPr>
          <w:rFonts w:ascii="Times New Roman" w:hAnsi="Times New Roman"/>
          <w:sz w:val="28"/>
          <w:szCs w:val="28"/>
        </w:rPr>
      </w:pP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1. Что называется чертежом?</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2. Перечислите линии, применяемые на чертеже.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3. Основные форматы по ГОСТ 2.301-68.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4. Какие установлены размеры шрифта и чем определяется размер шрифта?</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5. Что называется масштабом, и какие масштабы установлены стандартом?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6. Какие размеры называются габаритными?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8. Что такое сопряжение, как определяются точки сопряжения?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9. Как выполняется деление окружностей на 5 равных частей?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10. Как выполняется деление окружностей на 7 равных частей?</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11. Какой документ называется схемой?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17. Какие виды и типы схем вы знаете? </w:t>
      </w:r>
    </w:p>
    <w:p w:rsidR="006C0A40" w:rsidRPr="007612E0" w:rsidRDefault="006C0A40" w:rsidP="0028756F">
      <w:pPr>
        <w:tabs>
          <w:tab w:val="left" w:pos="0"/>
        </w:tabs>
        <w:spacing w:after="0" w:line="360" w:lineRule="auto"/>
        <w:jc w:val="both"/>
        <w:rPr>
          <w:rFonts w:ascii="Times New Roman" w:hAnsi="Times New Roman"/>
          <w:sz w:val="28"/>
          <w:szCs w:val="28"/>
        </w:rPr>
      </w:pPr>
      <w:r w:rsidRPr="007612E0">
        <w:rPr>
          <w:rFonts w:ascii="Times New Roman" w:hAnsi="Times New Roman"/>
          <w:sz w:val="28"/>
          <w:szCs w:val="28"/>
        </w:rPr>
        <w:t xml:space="preserve">18. Каковы особенности выполнения электрических схем? </w:t>
      </w:r>
    </w:p>
    <w:p w:rsidR="007B606D"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19. Что называется видом? Какие виды называют основными?</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20. Что такое дополнительный вид?</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21. Что такое местный вид?</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22. Что такое сечение?</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23. Что такое разрез?</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24. Как проставляются размеры на чертежах?</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25. Как изображаются в сечениях следующие материалы: металл, дерево, вода?</w:t>
      </w:r>
    </w:p>
    <w:p w:rsidR="007612E0" w:rsidRDefault="007612E0"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 xml:space="preserve">26. </w:t>
      </w:r>
      <w:r w:rsidR="00497DAD">
        <w:rPr>
          <w:rFonts w:ascii="Times New Roman" w:hAnsi="Times New Roman"/>
          <w:sz w:val="28"/>
          <w:szCs w:val="28"/>
        </w:rPr>
        <w:t>Что такое спецификация?</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27. Что такое соединения? Какие они бывают?</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28. Какие типы резьбы вы знаете, их обозначение на чертежах? Какую форму имеют профили этих резьб?</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29. Что такое сборочный чертеж?</w:t>
      </w:r>
    </w:p>
    <w:p w:rsidR="00497DAD" w:rsidRDefault="00497DAD" w:rsidP="0028756F">
      <w:pPr>
        <w:tabs>
          <w:tab w:val="left" w:pos="0"/>
        </w:tabs>
        <w:spacing w:after="0" w:line="360" w:lineRule="auto"/>
        <w:jc w:val="both"/>
        <w:rPr>
          <w:rFonts w:ascii="Times New Roman" w:hAnsi="Times New Roman"/>
          <w:sz w:val="28"/>
          <w:szCs w:val="28"/>
        </w:rPr>
      </w:pPr>
      <w:r>
        <w:rPr>
          <w:rFonts w:ascii="Times New Roman" w:hAnsi="Times New Roman"/>
          <w:sz w:val="28"/>
          <w:szCs w:val="28"/>
        </w:rPr>
        <w:t>30. В какой последовательности читают строительно-архитектурные чертежи?</w:t>
      </w:r>
    </w:p>
    <w:p w:rsidR="006C0A40" w:rsidRDefault="007B606D" w:rsidP="006C0A40">
      <w:pPr>
        <w:tabs>
          <w:tab w:val="left" w:pos="0"/>
        </w:tabs>
        <w:spacing w:after="0" w:line="240" w:lineRule="auto"/>
        <w:rPr>
          <w:rFonts w:ascii="Times New Roman" w:hAnsi="Times New Roman"/>
          <w:b/>
          <w:i/>
          <w:sz w:val="28"/>
          <w:szCs w:val="28"/>
        </w:rPr>
      </w:pPr>
      <w:r>
        <w:rPr>
          <w:rFonts w:ascii="Times New Roman" w:hAnsi="Times New Roman"/>
          <w:b/>
          <w:i/>
          <w:sz w:val="28"/>
          <w:szCs w:val="28"/>
        </w:rPr>
        <w:lastRenderedPageBreak/>
        <w:t>Практические</w:t>
      </w:r>
      <w:r w:rsidR="006C0A40">
        <w:rPr>
          <w:rFonts w:ascii="Times New Roman" w:hAnsi="Times New Roman"/>
          <w:b/>
          <w:i/>
          <w:sz w:val="28"/>
          <w:szCs w:val="28"/>
        </w:rPr>
        <w:t xml:space="preserve"> </w:t>
      </w:r>
      <w:r>
        <w:rPr>
          <w:rFonts w:ascii="Times New Roman" w:hAnsi="Times New Roman"/>
          <w:b/>
          <w:i/>
          <w:sz w:val="28"/>
          <w:szCs w:val="28"/>
        </w:rPr>
        <w:t>задания</w:t>
      </w:r>
      <w:r w:rsidR="006C0A40">
        <w:rPr>
          <w:rFonts w:ascii="Times New Roman" w:hAnsi="Times New Roman"/>
          <w:b/>
          <w:i/>
          <w:sz w:val="28"/>
          <w:szCs w:val="28"/>
        </w:rPr>
        <w:t>:</w:t>
      </w:r>
    </w:p>
    <w:p w:rsidR="007B606D" w:rsidRDefault="007B606D" w:rsidP="006C0A40">
      <w:pPr>
        <w:tabs>
          <w:tab w:val="left" w:pos="0"/>
        </w:tabs>
        <w:spacing w:after="0" w:line="240" w:lineRule="auto"/>
        <w:rPr>
          <w:rFonts w:ascii="Times New Roman" w:hAnsi="Times New Roman"/>
          <w:sz w:val="28"/>
          <w:szCs w:val="28"/>
        </w:rPr>
      </w:pPr>
      <w:r w:rsidRPr="007B606D">
        <w:rPr>
          <w:rFonts w:ascii="Times New Roman" w:hAnsi="Times New Roman"/>
          <w:sz w:val="28"/>
          <w:szCs w:val="28"/>
        </w:rPr>
        <w:t>Перечертить схему:</w:t>
      </w: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drawing>
          <wp:inline distT="0" distB="0" distL="0" distR="0">
            <wp:extent cx="3141568" cy="2019300"/>
            <wp:effectExtent l="19050" t="0" r="1682"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3154647" cy="2027707"/>
                    </a:xfrm>
                    <a:prstGeom prst="rect">
                      <a:avLst/>
                    </a:prstGeom>
                    <a:noFill/>
                    <a:ln w="9525">
                      <a:noFill/>
                      <a:miter lim="800000"/>
                      <a:headEnd/>
                      <a:tailEnd/>
                    </a:ln>
                  </pic:spPr>
                </pic:pic>
              </a:graphicData>
            </a:graphic>
          </wp:inline>
        </w:drawing>
      </w:r>
    </w:p>
    <w:p w:rsidR="007B606D" w:rsidRDefault="007B606D" w:rsidP="007B606D">
      <w:pPr>
        <w:pStyle w:val="a6"/>
        <w:tabs>
          <w:tab w:val="left" w:pos="0"/>
        </w:tabs>
        <w:spacing w:after="0" w:line="240" w:lineRule="auto"/>
        <w:rPr>
          <w:rFonts w:ascii="Times New Roman" w:hAnsi="Times New Roman"/>
          <w:b/>
          <w:bCs/>
          <w:i/>
          <w:sz w:val="28"/>
          <w:szCs w:val="28"/>
        </w:rPr>
      </w:pP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drawing>
          <wp:inline distT="0" distB="0" distL="0" distR="0">
            <wp:extent cx="3581400" cy="1959634"/>
            <wp:effectExtent l="1905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3581570" cy="1959727"/>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drawing>
          <wp:inline distT="0" distB="0" distL="0" distR="0">
            <wp:extent cx="3579173" cy="2151119"/>
            <wp:effectExtent l="19050" t="0" r="2227"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3583800" cy="2153900"/>
                    </a:xfrm>
                    <a:prstGeom prst="rect">
                      <a:avLst/>
                    </a:prstGeom>
                    <a:noFill/>
                    <a:ln w="9525">
                      <a:noFill/>
                      <a:miter lim="800000"/>
                      <a:headEnd/>
                      <a:tailEnd/>
                    </a:ln>
                  </pic:spPr>
                </pic:pic>
              </a:graphicData>
            </a:graphic>
          </wp:inline>
        </w:drawing>
      </w:r>
    </w:p>
    <w:p w:rsidR="007B606D" w:rsidRDefault="00497DAD" w:rsidP="007B606D">
      <w:pPr>
        <w:pStyle w:val="a6"/>
        <w:numPr>
          <w:ilvl w:val="0"/>
          <w:numId w:val="18"/>
        </w:numPr>
        <w:tabs>
          <w:tab w:val="left" w:pos="0"/>
        </w:tabs>
        <w:spacing w:after="0" w:line="240" w:lineRule="auto"/>
        <w:rPr>
          <w:rFonts w:ascii="Times New Roman" w:hAnsi="Times New Roman"/>
          <w:b/>
          <w:bCs/>
          <w:i/>
          <w:sz w:val="28"/>
          <w:szCs w:val="28"/>
        </w:rPr>
      </w:pPr>
      <w:r w:rsidRPr="00497DAD">
        <w:rPr>
          <w:rFonts w:ascii="Times New Roman" w:hAnsi="Times New Roman"/>
          <w:b/>
          <w:bCs/>
          <w:i/>
          <w:noProof/>
          <w:sz w:val="28"/>
          <w:szCs w:val="28"/>
          <w:lang w:eastAsia="ru-RU"/>
        </w:rPr>
        <w:drawing>
          <wp:inline distT="0" distB="0" distL="0" distR="0">
            <wp:extent cx="3769178" cy="2253893"/>
            <wp:effectExtent l="19050" t="0" r="2722" b="0"/>
            <wp:docPr id="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3775919" cy="2257924"/>
                    </a:xfrm>
                    <a:prstGeom prst="rect">
                      <a:avLst/>
                    </a:prstGeom>
                    <a:noFill/>
                    <a:ln w="9525">
                      <a:noFill/>
                      <a:miter lim="800000"/>
                      <a:headEnd/>
                      <a:tailEnd/>
                    </a:ln>
                  </pic:spPr>
                </pic:pic>
              </a:graphicData>
            </a:graphic>
          </wp:inline>
        </w:drawing>
      </w: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sidRPr="00072BD2">
        <w:rPr>
          <w:rFonts w:ascii="Times New Roman" w:hAnsi="Times New Roman"/>
          <w:b/>
          <w:bCs/>
          <w:i/>
          <w:noProof/>
          <w:sz w:val="28"/>
          <w:szCs w:val="28"/>
          <w:lang w:eastAsia="ru-RU"/>
        </w:rPr>
        <w:lastRenderedPageBreak/>
        <w:drawing>
          <wp:inline distT="0" distB="0" distL="0" distR="0">
            <wp:extent cx="4632654" cy="2324100"/>
            <wp:effectExtent l="19050" t="0" r="0" b="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4632654" cy="2324100"/>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sidRPr="00072BD2">
        <w:rPr>
          <w:rFonts w:ascii="Times New Roman" w:hAnsi="Times New Roman"/>
          <w:b/>
          <w:bCs/>
          <w:i/>
          <w:noProof/>
          <w:sz w:val="28"/>
          <w:szCs w:val="28"/>
          <w:lang w:eastAsia="ru-RU"/>
        </w:rPr>
        <w:drawing>
          <wp:inline distT="0" distB="0" distL="0" distR="0">
            <wp:extent cx="4076700" cy="2590800"/>
            <wp:effectExtent l="19050" t="0" r="0" b="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4076700" cy="2590800"/>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Выполнить контур детали:</w:t>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857115" cy="2933065"/>
            <wp:effectExtent l="19050" t="0" r="635"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857115" cy="2933065"/>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lastRenderedPageBreak/>
        <w:drawing>
          <wp:inline distT="0" distB="0" distL="0" distR="0">
            <wp:extent cx="4975860" cy="2695575"/>
            <wp:effectExtent l="19050" t="0" r="0"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4975860" cy="2695575"/>
                    </a:xfrm>
                    <a:prstGeom prst="rect">
                      <a:avLst/>
                    </a:prstGeom>
                    <a:noFill/>
                    <a:ln w="9525">
                      <a:noFill/>
                      <a:miter lim="800000"/>
                      <a:headEnd/>
                      <a:tailEnd/>
                    </a:ln>
                  </pic:spPr>
                </pic:pic>
              </a:graphicData>
            </a:graphic>
          </wp:inline>
        </w:drawing>
      </w:r>
    </w:p>
    <w:p w:rsidR="007B606D" w:rsidRPr="007B606D" w:rsidRDefault="007B606D" w:rsidP="007B606D">
      <w:pPr>
        <w:pStyle w:val="a6"/>
        <w:rPr>
          <w:rFonts w:ascii="Times New Roman" w:hAnsi="Times New Roman"/>
          <w:b/>
          <w:bCs/>
          <w:i/>
          <w:sz w:val="28"/>
          <w:szCs w:val="28"/>
        </w:rPr>
      </w:pPr>
    </w:p>
    <w:p w:rsidR="007B606D"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Постройте вид сверху для детали:</w:t>
      </w:r>
    </w:p>
    <w:p w:rsidR="007B606D" w:rsidRPr="007B606D" w:rsidRDefault="007B606D" w:rsidP="007B606D">
      <w:pPr>
        <w:pStyle w:val="a6"/>
        <w:rPr>
          <w:rFonts w:ascii="Times New Roman" w:hAnsi="Times New Roman"/>
          <w:b/>
          <w:bCs/>
          <w:i/>
          <w:sz w:val="28"/>
          <w:szCs w:val="28"/>
        </w:rPr>
      </w:pPr>
    </w:p>
    <w:p w:rsidR="007B606D"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453255" cy="4667250"/>
            <wp:effectExtent l="19050" t="0" r="4445"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453255" cy="4667250"/>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lastRenderedPageBreak/>
        <w:drawing>
          <wp:inline distT="0" distB="0" distL="0" distR="0">
            <wp:extent cx="3959184" cy="4679747"/>
            <wp:effectExtent l="19050" t="0" r="3216"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959098" cy="4679646"/>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072BD2" w:rsidP="007B606D">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256067" cy="4279007"/>
            <wp:effectExtent l="19050" t="0" r="0"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256192" cy="4279132"/>
                    </a:xfrm>
                    <a:prstGeom prst="rect">
                      <a:avLst/>
                    </a:prstGeom>
                    <a:noFill/>
                    <a:ln w="9525">
                      <a:noFill/>
                      <a:miter lim="800000"/>
                      <a:headEnd/>
                      <a:tailEnd/>
                    </a:ln>
                  </pic:spPr>
                </pic:pic>
              </a:graphicData>
            </a:graphic>
          </wp:inline>
        </w:drawing>
      </w:r>
    </w:p>
    <w:p w:rsidR="00072BD2" w:rsidRPr="00072BD2" w:rsidRDefault="00072BD2" w:rsidP="00072BD2">
      <w:pPr>
        <w:pStyle w:val="a6"/>
        <w:rPr>
          <w:rFonts w:ascii="Times New Roman" w:hAnsi="Times New Roman"/>
          <w:b/>
          <w:bCs/>
          <w:i/>
          <w:sz w:val="28"/>
          <w:szCs w:val="28"/>
        </w:rPr>
      </w:pPr>
    </w:p>
    <w:p w:rsidR="00072BD2"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Постройте главный вид детали:</w:t>
      </w:r>
    </w:p>
    <w:p w:rsidR="0058685F" w:rsidRPr="0058685F" w:rsidRDefault="0058685F" w:rsidP="0058685F">
      <w:pPr>
        <w:pStyle w:val="a6"/>
        <w:rPr>
          <w:rFonts w:ascii="Times New Roman" w:hAnsi="Times New Roman"/>
          <w:b/>
          <w:bCs/>
          <w:i/>
          <w:sz w:val="28"/>
          <w:szCs w:val="28"/>
        </w:rPr>
      </w:pPr>
    </w:p>
    <w:p w:rsidR="00072BD2" w:rsidRP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noProof/>
          <w:lang w:eastAsia="ru-RU"/>
        </w:rPr>
        <w:drawing>
          <wp:inline distT="0" distB="0" distL="0" distR="0">
            <wp:extent cx="3909138" cy="4096987"/>
            <wp:effectExtent l="1905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909346" cy="4097205"/>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412919" cy="4034064"/>
            <wp:effectExtent l="19050" t="0" r="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415584" cy="4037214"/>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042311" cy="4064098"/>
            <wp:effectExtent l="19050" t="0" r="0" b="0"/>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046107" cy="4067915"/>
                    </a:xfrm>
                    <a:prstGeom prst="rect">
                      <a:avLst/>
                    </a:prstGeom>
                    <a:noFill/>
                    <a:ln w="9525">
                      <a:noFill/>
                      <a:miter lim="800000"/>
                      <a:headEnd/>
                      <a:tailEnd/>
                    </a:ln>
                  </pic:spPr>
                </pic:pic>
              </a:graphicData>
            </a:graphic>
          </wp:inline>
        </w:drawing>
      </w:r>
    </w:p>
    <w:p w:rsidR="00072BD2" w:rsidRPr="00072BD2" w:rsidRDefault="00072BD2" w:rsidP="00072BD2">
      <w:pPr>
        <w:pStyle w:val="a6"/>
        <w:rPr>
          <w:rFonts w:ascii="Times New Roman" w:hAnsi="Times New Roman"/>
          <w:b/>
          <w:bCs/>
          <w:i/>
          <w:sz w:val="28"/>
          <w:szCs w:val="28"/>
        </w:rPr>
      </w:pPr>
    </w:p>
    <w:p w:rsidR="00072BD2" w:rsidRPr="00072BD2" w:rsidRDefault="00072BD2" w:rsidP="00072BD2">
      <w:pPr>
        <w:tabs>
          <w:tab w:val="left" w:pos="0"/>
        </w:tabs>
        <w:spacing w:after="0" w:line="240" w:lineRule="auto"/>
        <w:rPr>
          <w:rFonts w:ascii="Times New Roman" w:hAnsi="Times New Roman"/>
          <w:bCs/>
          <w:sz w:val="28"/>
          <w:szCs w:val="28"/>
        </w:rPr>
      </w:pPr>
      <w:r w:rsidRPr="00072BD2">
        <w:rPr>
          <w:rFonts w:ascii="Times New Roman" w:hAnsi="Times New Roman"/>
          <w:bCs/>
          <w:sz w:val="28"/>
          <w:szCs w:val="28"/>
        </w:rPr>
        <w:t xml:space="preserve">Постройте вид </w:t>
      </w:r>
      <w:r>
        <w:rPr>
          <w:rFonts w:ascii="Times New Roman" w:hAnsi="Times New Roman"/>
          <w:bCs/>
          <w:sz w:val="28"/>
          <w:szCs w:val="28"/>
        </w:rPr>
        <w:t xml:space="preserve">слева </w:t>
      </w:r>
      <w:r w:rsidRPr="00072BD2">
        <w:rPr>
          <w:rFonts w:ascii="Times New Roman" w:hAnsi="Times New Roman"/>
          <w:bCs/>
          <w:sz w:val="28"/>
          <w:szCs w:val="28"/>
        </w:rPr>
        <w:t>детали:</w:t>
      </w:r>
    </w:p>
    <w:p w:rsidR="0058685F" w:rsidRPr="0058685F" w:rsidRDefault="0058685F" w:rsidP="0058685F">
      <w:pPr>
        <w:pStyle w:val="a6"/>
        <w:rPr>
          <w:rFonts w:ascii="Times New Roman" w:hAnsi="Times New Roman"/>
          <w:b/>
          <w:bCs/>
          <w:i/>
          <w:sz w:val="28"/>
          <w:szCs w:val="28"/>
        </w:rPr>
      </w:pPr>
    </w:p>
    <w:p w:rsidR="00072BD2" w:rsidRP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noProof/>
          <w:lang w:eastAsia="ru-RU"/>
        </w:rPr>
        <w:drawing>
          <wp:inline distT="0" distB="0" distL="0" distR="0">
            <wp:extent cx="3909138" cy="4096987"/>
            <wp:effectExtent l="19050" t="0" r="0"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909346" cy="4097205"/>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412919" cy="4034064"/>
            <wp:effectExtent l="1905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415584" cy="4037214"/>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72BD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256067" cy="4279007"/>
            <wp:effectExtent l="19050" t="0" r="0" b="0"/>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256192" cy="4279132"/>
                    </a:xfrm>
                    <a:prstGeom prst="rect">
                      <a:avLst/>
                    </a:prstGeom>
                    <a:noFill/>
                    <a:ln w="9525">
                      <a:noFill/>
                      <a:miter lim="800000"/>
                      <a:headEnd/>
                      <a:tailEnd/>
                    </a:ln>
                  </pic:spPr>
                </pic:pic>
              </a:graphicData>
            </a:graphic>
          </wp:inline>
        </w:drawing>
      </w:r>
    </w:p>
    <w:p w:rsidR="00072BD2" w:rsidRDefault="00072BD2" w:rsidP="00072BD2">
      <w:pPr>
        <w:pStyle w:val="a6"/>
        <w:rPr>
          <w:rFonts w:ascii="Times New Roman" w:hAnsi="Times New Roman"/>
          <w:b/>
          <w:bCs/>
          <w:i/>
          <w:sz w:val="28"/>
          <w:szCs w:val="28"/>
        </w:rPr>
      </w:pPr>
    </w:p>
    <w:p w:rsidR="006504F4" w:rsidRDefault="006504F4" w:rsidP="00072BD2">
      <w:pPr>
        <w:pStyle w:val="a6"/>
        <w:rPr>
          <w:rFonts w:ascii="Times New Roman" w:hAnsi="Times New Roman"/>
          <w:b/>
          <w:bCs/>
          <w:i/>
          <w:sz w:val="28"/>
          <w:szCs w:val="28"/>
        </w:rPr>
      </w:pPr>
    </w:p>
    <w:p w:rsidR="006504F4" w:rsidRPr="006504F4" w:rsidRDefault="006504F4" w:rsidP="00072BD2">
      <w:pPr>
        <w:pStyle w:val="a6"/>
        <w:rPr>
          <w:rFonts w:ascii="Times New Roman" w:hAnsi="Times New Roman"/>
          <w:bCs/>
          <w:sz w:val="28"/>
          <w:szCs w:val="28"/>
        </w:rPr>
      </w:pPr>
      <w:r w:rsidRPr="006504F4">
        <w:rPr>
          <w:rFonts w:ascii="Times New Roman" w:hAnsi="Times New Roman"/>
          <w:bCs/>
          <w:sz w:val="28"/>
          <w:szCs w:val="28"/>
        </w:rPr>
        <w:lastRenderedPageBreak/>
        <w:t>Изобразите профильный разрез детали:</w:t>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827109" cy="2517569"/>
            <wp:effectExtent l="19050" t="0" r="1941"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l="7186" t="34208" r="79379" b="50059"/>
                    <a:stretch>
                      <a:fillRect/>
                    </a:stretch>
                  </pic:blipFill>
                  <pic:spPr bwMode="auto">
                    <a:xfrm>
                      <a:off x="0" y="0"/>
                      <a:ext cx="3829997" cy="2519469"/>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sidRPr="006504F4">
        <w:rPr>
          <w:rFonts w:ascii="Times New Roman" w:hAnsi="Times New Roman"/>
          <w:b/>
          <w:bCs/>
          <w:i/>
          <w:noProof/>
          <w:sz w:val="28"/>
          <w:szCs w:val="28"/>
          <w:lang w:eastAsia="ru-RU"/>
        </w:rPr>
        <w:drawing>
          <wp:inline distT="0" distB="0" distL="0" distR="0">
            <wp:extent cx="3915690" cy="2351314"/>
            <wp:effectExtent l="19050" t="0" r="8610" b="0"/>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l="21329" t="34207" r="64029" b="50175"/>
                    <a:stretch>
                      <a:fillRect/>
                    </a:stretch>
                  </pic:blipFill>
                  <pic:spPr bwMode="auto">
                    <a:xfrm>
                      <a:off x="0" y="0"/>
                      <a:ext cx="3918022" cy="2352714"/>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399434" cy="2683823"/>
            <wp:effectExtent l="19050" t="0" r="0" b="0"/>
            <wp:docPr id="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l="6743" t="68878" r="80003" b="12488"/>
                    <a:stretch>
                      <a:fillRect/>
                    </a:stretch>
                  </pic:blipFill>
                  <pic:spPr bwMode="auto">
                    <a:xfrm>
                      <a:off x="0" y="0"/>
                      <a:ext cx="3407426" cy="2690132"/>
                    </a:xfrm>
                    <a:prstGeom prst="rect">
                      <a:avLst/>
                    </a:prstGeom>
                    <a:noFill/>
                    <a:ln w="9525">
                      <a:noFill/>
                      <a:miter lim="800000"/>
                      <a:headEnd/>
                      <a:tailEnd/>
                    </a:ln>
                  </pic:spPr>
                </pic:pic>
              </a:graphicData>
            </a:graphic>
          </wp:inline>
        </w:drawing>
      </w:r>
    </w:p>
    <w:p w:rsidR="0058685F" w:rsidRPr="0058685F" w:rsidRDefault="0058685F" w:rsidP="0058685F">
      <w:pPr>
        <w:pStyle w:val="a6"/>
        <w:rPr>
          <w:rFonts w:ascii="Times New Roman" w:hAnsi="Times New Roman"/>
          <w:b/>
          <w:bCs/>
          <w:i/>
          <w:sz w:val="28"/>
          <w:szCs w:val="28"/>
        </w:rPr>
      </w:pPr>
    </w:p>
    <w:p w:rsidR="0058685F" w:rsidRDefault="006504F4" w:rsidP="00072BD2">
      <w:pPr>
        <w:pStyle w:val="a6"/>
        <w:numPr>
          <w:ilvl w:val="0"/>
          <w:numId w:val="18"/>
        </w:numPr>
        <w:tabs>
          <w:tab w:val="left" w:pos="0"/>
        </w:tabs>
        <w:spacing w:after="0" w:line="240" w:lineRule="auto"/>
        <w:rPr>
          <w:rFonts w:ascii="Times New Roman" w:hAnsi="Times New Roman"/>
          <w:b/>
          <w:bCs/>
          <w:i/>
          <w:sz w:val="28"/>
          <w:szCs w:val="28"/>
        </w:rPr>
      </w:pPr>
      <w:r w:rsidRPr="006504F4">
        <w:rPr>
          <w:rFonts w:ascii="Times New Roman" w:hAnsi="Times New Roman"/>
          <w:b/>
          <w:bCs/>
          <w:i/>
          <w:noProof/>
          <w:sz w:val="28"/>
          <w:szCs w:val="28"/>
          <w:lang w:eastAsia="ru-RU"/>
        </w:rPr>
        <w:lastRenderedPageBreak/>
        <w:drawing>
          <wp:inline distT="0" distB="0" distL="0" distR="0">
            <wp:extent cx="3459264" cy="2576945"/>
            <wp:effectExtent l="19050" t="0" r="7836" b="0"/>
            <wp:docPr id="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l="21945" t="69007" r="64288" b="12735"/>
                    <a:stretch>
                      <a:fillRect/>
                    </a:stretch>
                  </pic:blipFill>
                  <pic:spPr bwMode="auto">
                    <a:xfrm>
                      <a:off x="0" y="0"/>
                      <a:ext cx="3466338" cy="2582215"/>
                    </a:xfrm>
                    <a:prstGeom prst="rect">
                      <a:avLst/>
                    </a:prstGeom>
                    <a:noFill/>
                    <a:ln w="9525">
                      <a:noFill/>
                      <a:miter lim="800000"/>
                      <a:headEnd/>
                      <a:tailEnd/>
                    </a:ln>
                  </pic:spPr>
                </pic:pic>
              </a:graphicData>
            </a:graphic>
          </wp:inline>
        </w:drawing>
      </w:r>
    </w:p>
    <w:p w:rsidR="006504F4" w:rsidRPr="006504F4" w:rsidRDefault="006504F4" w:rsidP="006504F4">
      <w:pPr>
        <w:pStyle w:val="a6"/>
        <w:rPr>
          <w:rFonts w:ascii="Times New Roman" w:hAnsi="Times New Roman"/>
          <w:b/>
          <w:bCs/>
          <w:i/>
          <w:sz w:val="28"/>
          <w:szCs w:val="28"/>
        </w:rPr>
      </w:pPr>
    </w:p>
    <w:p w:rsidR="006504F4" w:rsidRPr="006504F4" w:rsidRDefault="006504F4" w:rsidP="006504F4">
      <w:pPr>
        <w:pStyle w:val="a6"/>
        <w:tabs>
          <w:tab w:val="left" w:pos="0"/>
        </w:tabs>
        <w:spacing w:after="0" w:line="240" w:lineRule="auto"/>
        <w:rPr>
          <w:rFonts w:ascii="Times New Roman" w:hAnsi="Times New Roman"/>
          <w:bCs/>
          <w:sz w:val="28"/>
          <w:szCs w:val="28"/>
        </w:rPr>
      </w:pPr>
      <w:r w:rsidRPr="006504F4">
        <w:rPr>
          <w:rFonts w:ascii="Times New Roman" w:hAnsi="Times New Roman"/>
          <w:bCs/>
          <w:sz w:val="28"/>
          <w:szCs w:val="28"/>
        </w:rPr>
        <w:t>Выполнить чертеж с применением знаний о делении окружностей</w:t>
      </w:r>
      <w:r>
        <w:rPr>
          <w:rFonts w:ascii="Times New Roman" w:hAnsi="Times New Roman"/>
          <w:bCs/>
          <w:sz w:val="28"/>
          <w:szCs w:val="28"/>
        </w:rPr>
        <w:t>:</w:t>
      </w:r>
    </w:p>
    <w:p w:rsidR="00072BD2" w:rsidRPr="0058685F" w:rsidRDefault="00072BD2" w:rsidP="00072BD2">
      <w:pPr>
        <w:pStyle w:val="a6"/>
        <w:rPr>
          <w:rFonts w:ascii="Times New Roman" w:hAnsi="Times New Roman"/>
          <w:b/>
          <w:bCs/>
          <w:i/>
          <w:sz w:val="28"/>
          <w:szCs w:val="28"/>
        </w:rPr>
      </w:pPr>
    </w:p>
    <w:p w:rsidR="00072BD2"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2842903" cy="2766622"/>
            <wp:effectExtent l="19050" t="0" r="0" b="0"/>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l="20861" t="33808" r="59632" b="32377"/>
                    <a:stretch>
                      <a:fillRect/>
                    </a:stretch>
                  </pic:blipFill>
                  <pic:spPr bwMode="auto">
                    <a:xfrm>
                      <a:off x="0" y="0"/>
                      <a:ext cx="2840350" cy="2764138"/>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6504F4"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121305" cy="2790701"/>
            <wp:effectExtent l="19050" t="0" r="2895" b="0"/>
            <wp:docPr id="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l="23578" t="14591" r="54032" b="49466"/>
                    <a:stretch>
                      <a:fillRect/>
                    </a:stretch>
                  </pic:blipFill>
                  <pic:spPr bwMode="auto">
                    <a:xfrm>
                      <a:off x="0" y="0"/>
                      <a:ext cx="3121305" cy="2790701"/>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6504F4" w:rsidP="00072BD2">
      <w:pPr>
        <w:pStyle w:val="a6"/>
        <w:numPr>
          <w:ilvl w:val="0"/>
          <w:numId w:val="18"/>
        </w:numPr>
        <w:tabs>
          <w:tab w:val="left" w:pos="0"/>
        </w:tabs>
        <w:spacing w:after="0" w:line="240" w:lineRule="auto"/>
        <w:rPr>
          <w:rFonts w:ascii="Times New Roman" w:hAnsi="Times New Roman"/>
          <w:b/>
          <w:bCs/>
          <w:i/>
          <w:sz w:val="28"/>
          <w:szCs w:val="28"/>
        </w:rPr>
      </w:pPr>
      <w:r w:rsidRPr="006504F4">
        <w:rPr>
          <w:rFonts w:ascii="Times New Roman" w:hAnsi="Times New Roman"/>
          <w:b/>
          <w:bCs/>
          <w:i/>
          <w:noProof/>
          <w:sz w:val="28"/>
          <w:szCs w:val="28"/>
          <w:lang w:eastAsia="ru-RU"/>
        </w:rPr>
        <w:lastRenderedPageBreak/>
        <w:drawing>
          <wp:inline distT="0" distB="0" distL="0" distR="0">
            <wp:extent cx="3436175" cy="2576945"/>
            <wp:effectExtent l="19050" t="0" r="0" b="0"/>
            <wp:docPr id="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l="21074" t="49466" r="54032" b="17082"/>
                    <a:stretch>
                      <a:fillRect/>
                    </a:stretch>
                  </pic:blipFill>
                  <pic:spPr bwMode="auto">
                    <a:xfrm>
                      <a:off x="0" y="0"/>
                      <a:ext cx="3436175" cy="2576945"/>
                    </a:xfrm>
                    <a:prstGeom prst="rect">
                      <a:avLst/>
                    </a:prstGeom>
                    <a:noFill/>
                    <a:ln w="9525">
                      <a:noFill/>
                      <a:miter lim="800000"/>
                      <a:headEnd/>
                      <a:tailEnd/>
                    </a:ln>
                  </pic:spPr>
                </pic:pic>
              </a:graphicData>
            </a:graphic>
          </wp:inline>
        </w:drawing>
      </w:r>
    </w:p>
    <w:p w:rsidR="00072BD2" w:rsidRPr="0058685F" w:rsidRDefault="00072BD2" w:rsidP="00072BD2">
      <w:pPr>
        <w:pStyle w:val="a6"/>
        <w:rPr>
          <w:rFonts w:ascii="Times New Roman" w:hAnsi="Times New Roman"/>
          <w:b/>
          <w:bCs/>
          <w:i/>
          <w:sz w:val="28"/>
          <w:szCs w:val="28"/>
        </w:rPr>
      </w:pPr>
    </w:p>
    <w:p w:rsidR="00072BD2" w:rsidRDefault="000121F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3032908" cy="3347755"/>
            <wp:effectExtent l="19050" t="0" r="0" b="0"/>
            <wp:docPr id="7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l="20674" t="24555" r="54432" b="26335"/>
                    <a:stretch>
                      <a:fillRect/>
                    </a:stretch>
                  </pic:blipFill>
                  <pic:spPr bwMode="auto">
                    <a:xfrm>
                      <a:off x="0" y="0"/>
                      <a:ext cx="3032908" cy="3347755"/>
                    </a:xfrm>
                    <a:prstGeom prst="rect">
                      <a:avLst/>
                    </a:prstGeom>
                    <a:noFill/>
                    <a:ln w="9525">
                      <a:noFill/>
                      <a:miter lim="800000"/>
                      <a:headEnd/>
                      <a:tailEnd/>
                    </a:ln>
                  </pic:spPr>
                </pic:pic>
              </a:graphicData>
            </a:graphic>
          </wp:inline>
        </w:drawing>
      </w:r>
    </w:p>
    <w:p w:rsidR="000121F2" w:rsidRPr="000121F2" w:rsidRDefault="000121F2" w:rsidP="000121F2">
      <w:pPr>
        <w:pStyle w:val="a6"/>
        <w:rPr>
          <w:rFonts w:ascii="Times New Roman" w:hAnsi="Times New Roman"/>
          <w:b/>
          <w:bCs/>
          <w:i/>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3D7CCC" w:rsidRDefault="003D7CCC" w:rsidP="000121F2">
      <w:pPr>
        <w:tabs>
          <w:tab w:val="left" w:pos="0"/>
        </w:tabs>
        <w:spacing w:after="0" w:line="240" w:lineRule="auto"/>
        <w:rPr>
          <w:rFonts w:ascii="Times New Roman" w:hAnsi="Times New Roman"/>
          <w:sz w:val="28"/>
          <w:szCs w:val="28"/>
        </w:rPr>
      </w:pPr>
    </w:p>
    <w:p w:rsidR="000121F2" w:rsidRPr="000121F2" w:rsidRDefault="000121F2" w:rsidP="000121F2">
      <w:pPr>
        <w:tabs>
          <w:tab w:val="left" w:pos="0"/>
        </w:tabs>
        <w:spacing w:after="0" w:line="240" w:lineRule="auto"/>
        <w:rPr>
          <w:rFonts w:ascii="Times New Roman" w:hAnsi="Times New Roman"/>
          <w:b/>
          <w:bCs/>
          <w:i/>
          <w:sz w:val="28"/>
          <w:szCs w:val="28"/>
        </w:rPr>
      </w:pPr>
      <w:r w:rsidRPr="000121F2">
        <w:rPr>
          <w:rFonts w:ascii="Times New Roman" w:hAnsi="Times New Roman"/>
          <w:sz w:val="28"/>
          <w:szCs w:val="28"/>
        </w:rPr>
        <w:lastRenderedPageBreak/>
        <w:t>Выполнить штриховку в соответствии с указанными материалами</w:t>
      </w:r>
      <w:r>
        <w:rPr>
          <w:rFonts w:ascii="Times New Roman" w:hAnsi="Times New Roman"/>
          <w:sz w:val="28"/>
          <w:szCs w:val="28"/>
        </w:rPr>
        <w:t>:</w:t>
      </w:r>
    </w:p>
    <w:p w:rsidR="00072BD2" w:rsidRPr="0058685F" w:rsidRDefault="00072BD2" w:rsidP="00072BD2">
      <w:pPr>
        <w:pStyle w:val="a6"/>
        <w:rPr>
          <w:rFonts w:ascii="Times New Roman" w:hAnsi="Times New Roman"/>
          <w:b/>
          <w:bCs/>
          <w:i/>
          <w:sz w:val="28"/>
          <w:szCs w:val="28"/>
        </w:rPr>
      </w:pPr>
    </w:p>
    <w:p w:rsidR="00072BD2" w:rsidRDefault="000121F2" w:rsidP="00072BD2">
      <w:pPr>
        <w:pStyle w:val="a6"/>
        <w:numPr>
          <w:ilvl w:val="0"/>
          <w:numId w:val="18"/>
        </w:num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drawing>
          <wp:inline distT="0" distB="0" distL="0" distR="0">
            <wp:extent cx="4688130" cy="5094514"/>
            <wp:effectExtent l="19050" t="0" r="0" b="0"/>
            <wp:docPr id="7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l="19276" t="23132" r="52041" b="21352"/>
                    <a:stretch>
                      <a:fillRect/>
                    </a:stretch>
                  </pic:blipFill>
                  <pic:spPr bwMode="auto">
                    <a:xfrm>
                      <a:off x="0" y="0"/>
                      <a:ext cx="4693366" cy="5100204"/>
                    </a:xfrm>
                    <a:prstGeom prst="rect">
                      <a:avLst/>
                    </a:prstGeom>
                    <a:noFill/>
                    <a:ln w="9525">
                      <a:noFill/>
                      <a:miter lim="800000"/>
                      <a:headEnd/>
                      <a:tailEnd/>
                    </a:ln>
                  </pic:spPr>
                </pic:pic>
              </a:graphicData>
            </a:graphic>
          </wp:inline>
        </w:drawing>
      </w:r>
    </w:p>
    <w:p w:rsidR="0058685F" w:rsidRDefault="0058685F" w:rsidP="00072BD2">
      <w:pPr>
        <w:tabs>
          <w:tab w:val="left" w:pos="0"/>
        </w:tabs>
        <w:spacing w:after="0" w:line="240" w:lineRule="auto"/>
        <w:rPr>
          <w:rFonts w:ascii="Times New Roman" w:hAnsi="Times New Roman"/>
          <w:b/>
          <w:bCs/>
          <w:i/>
          <w:sz w:val="28"/>
          <w:szCs w:val="28"/>
        </w:rPr>
      </w:pPr>
    </w:p>
    <w:p w:rsidR="003D7CCC" w:rsidRDefault="003D7CCC" w:rsidP="00072BD2">
      <w:pPr>
        <w:tabs>
          <w:tab w:val="left" w:pos="0"/>
        </w:tabs>
        <w:spacing w:after="0" w:line="240" w:lineRule="auto"/>
        <w:rPr>
          <w:rFonts w:ascii="Times New Roman" w:hAnsi="Times New Roman"/>
          <w:b/>
          <w:bCs/>
          <w:i/>
          <w:sz w:val="28"/>
          <w:szCs w:val="28"/>
        </w:rPr>
      </w:pPr>
    </w:p>
    <w:p w:rsidR="003D7CCC" w:rsidRDefault="003D7CCC" w:rsidP="00072BD2">
      <w:pPr>
        <w:tabs>
          <w:tab w:val="left" w:pos="0"/>
        </w:tabs>
        <w:spacing w:after="0" w:line="240" w:lineRule="auto"/>
        <w:rPr>
          <w:rFonts w:ascii="Times New Roman" w:hAnsi="Times New Roman"/>
          <w:b/>
          <w:bCs/>
          <w:i/>
          <w:sz w:val="28"/>
          <w:szCs w:val="28"/>
        </w:rPr>
      </w:pPr>
      <w:r>
        <w:rPr>
          <w:rFonts w:ascii="Times New Roman" w:hAnsi="Times New Roman"/>
          <w:b/>
          <w:bCs/>
          <w:i/>
          <w:noProof/>
          <w:sz w:val="28"/>
          <w:szCs w:val="28"/>
          <w:lang w:eastAsia="ru-RU"/>
        </w:rPr>
        <w:lastRenderedPageBreak/>
        <w:drawing>
          <wp:inline distT="0" distB="0" distL="0" distR="0">
            <wp:extent cx="5971747" cy="7125195"/>
            <wp:effectExtent l="19050" t="0" r="0" b="0"/>
            <wp:docPr id="7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srcRect l="17075" t="18149" r="51248" b="14753"/>
                    <a:stretch>
                      <a:fillRect/>
                    </a:stretch>
                  </pic:blipFill>
                  <pic:spPr bwMode="auto">
                    <a:xfrm>
                      <a:off x="0" y="0"/>
                      <a:ext cx="5985926" cy="7142113"/>
                    </a:xfrm>
                    <a:prstGeom prst="rect">
                      <a:avLst/>
                    </a:prstGeom>
                    <a:noFill/>
                    <a:ln w="9525">
                      <a:noFill/>
                      <a:miter lim="800000"/>
                      <a:headEnd/>
                      <a:tailEnd/>
                    </a:ln>
                  </pic:spPr>
                </pic:pic>
              </a:graphicData>
            </a:graphic>
          </wp:inline>
        </w:drawing>
      </w:r>
    </w:p>
    <w:p w:rsidR="00072BD2" w:rsidRPr="003D7CCC" w:rsidRDefault="003D7CCC" w:rsidP="00072BD2">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 xml:space="preserve"> Вычертить винт с номинальным диаметром 10</w:t>
      </w:r>
    </w:p>
    <w:p w:rsidR="00072BD2" w:rsidRPr="0058685F" w:rsidRDefault="00072BD2" w:rsidP="00072BD2">
      <w:pPr>
        <w:pStyle w:val="a6"/>
        <w:rPr>
          <w:rFonts w:ascii="Times New Roman" w:hAnsi="Times New Roman"/>
          <w:b/>
          <w:bCs/>
          <w:i/>
          <w:sz w:val="28"/>
          <w:szCs w:val="28"/>
        </w:rPr>
      </w:pPr>
    </w:p>
    <w:p w:rsidR="00072BD2" w:rsidRPr="003D7CCC" w:rsidRDefault="003D7CCC" w:rsidP="003D7CCC">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Вычертить винт с номинальным диаметром 1</w:t>
      </w:r>
      <w:r>
        <w:rPr>
          <w:rFonts w:ascii="Times New Roman" w:hAnsi="Times New Roman"/>
          <w:bCs/>
          <w:sz w:val="28"/>
          <w:szCs w:val="28"/>
        </w:rPr>
        <w:t>6</w:t>
      </w:r>
    </w:p>
    <w:p w:rsidR="00072BD2" w:rsidRPr="0058685F" w:rsidRDefault="00072BD2" w:rsidP="00072BD2">
      <w:pPr>
        <w:pStyle w:val="a6"/>
        <w:rPr>
          <w:rFonts w:ascii="Times New Roman" w:hAnsi="Times New Roman"/>
          <w:b/>
          <w:bCs/>
          <w:i/>
          <w:sz w:val="28"/>
          <w:szCs w:val="28"/>
        </w:rPr>
      </w:pPr>
    </w:p>
    <w:p w:rsidR="003D7CCC" w:rsidRPr="003D7CCC" w:rsidRDefault="003D7CCC" w:rsidP="003D7CCC">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 xml:space="preserve">Вычертить винт с номинальным </w:t>
      </w:r>
      <w:r>
        <w:rPr>
          <w:rFonts w:ascii="Times New Roman" w:hAnsi="Times New Roman"/>
          <w:bCs/>
          <w:sz w:val="28"/>
          <w:szCs w:val="28"/>
        </w:rPr>
        <w:t>диаметром 8</w:t>
      </w:r>
    </w:p>
    <w:p w:rsidR="00072BD2" w:rsidRPr="0058685F" w:rsidRDefault="00072BD2" w:rsidP="00072BD2">
      <w:pPr>
        <w:pStyle w:val="a6"/>
        <w:rPr>
          <w:rFonts w:ascii="Times New Roman" w:hAnsi="Times New Roman"/>
          <w:b/>
          <w:bCs/>
          <w:i/>
          <w:sz w:val="28"/>
          <w:szCs w:val="28"/>
        </w:rPr>
      </w:pPr>
    </w:p>
    <w:p w:rsidR="00072BD2" w:rsidRDefault="003D7CCC" w:rsidP="003D7CCC">
      <w:pPr>
        <w:pStyle w:val="a6"/>
        <w:numPr>
          <w:ilvl w:val="0"/>
          <w:numId w:val="18"/>
        </w:numPr>
        <w:tabs>
          <w:tab w:val="left" w:pos="0"/>
        </w:tabs>
        <w:spacing w:after="0" w:line="240" w:lineRule="auto"/>
        <w:rPr>
          <w:rFonts w:ascii="Times New Roman" w:hAnsi="Times New Roman"/>
          <w:bCs/>
          <w:sz w:val="28"/>
          <w:szCs w:val="28"/>
        </w:rPr>
      </w:pPr>
      <w:r w:rsidRPr="003D7CCC">
        <w:rPr>
          <w:rFonts w:ascii="Times New Roman" w:hAnsi="Times New Roman"/>
          <w:bCs/>
          <w:sz w:val="28"/>
          <w:szCs w:val="28"/>
        </w:rPr>
        <w:t>Вычертить винт с номинальным диаметром 1</w:t>
      </w:r>
      <w:r>
        <w:rPr>
          <w:rFonts w:ascii="Times New Roman" w:hAnsi="Times New Roman"/>
          <w:bCs/>
          <w:sz w:val="28"/>
          <w:szCs w:val="28"/>
        </w:rPr>
        <w:t>2</w:t>
      </w:r>
    </w:p>
    <w:p w:rsidR="003D7CCC" w:rsidRPr="003D7CCC" w:rsidRDefault="003D7CCC" w:rsidP="003D7CCC">
      <w:pPr>
        <w:pStyle w:val="a6"/>
        <w:rPr>
          <w:rFonts w:ascii="Times New Roman" w:hAnsi="Times New Roman"/>
          <w:bCs/>
          <w:sz w:val="28"/>
          <w:szCs w:val="28"/>
        </w:rPr>
      </w:pPr>
    </w:p>
    <w:p w:rsidR="003D7CCC" w:rsidRPr="003D7CCC" w:rsidRDefault="003D7CCC" w:rsidP="003D7CCC">
      <w:pPr>
        <w:tabs>
          <w:tab w:val="left" w:pos="0"/>
        </w:tabs>
        <w:spacing w:after="0" w:line="240" w:lineRule="auto"/>
        <w:rPr>
          <w:rFonts w:ascii="Times New Roman" w:hAnsi="Times New Roman"/>
          <w:bCs/>
          <w:sz w:val="28"/>
          <w:szCs w:val="28"/>
        </w:rPr>
      </w:pPr>
    </w:p>
    <w:p w:rsidR="00BA21DC" w:rsidRPr="004044DA" w:rsidRDefault="00BA21DC" w:rsidP="00BA21DC">
      <w:pPr>
        <w:tabs>
          <w:tab w:val="left" w:pos="0"/>
        </w:tabs>
        <w:spacing w:after="0" w:line="240" w:lineRule="auto"/>
        <w:jc w:val="both"/>
        <w:rPr>
          <w:rFonts w:ascii="Times New Roman" w:hAnsi="Times New Roman"/>
          <w:sz w:val="28"/>
          <w:szCs w:val="28"/>
        </w:rPr>
      </w:pPr>
      <w:r w:rsidRPr="004044DA">
        <w:rPr>
          <w:rFonts w:ascii="Times New Roman" w:hAnsi="Times New Roman"/>
          <w:sz w:val="28"/>
          <w:szCs w:val="28"/>
        </w:rPr>
        <w:lastRenderedPageBreak/>
        <w:t xml:space="preserve">Контролируемые компетенции </w:t>
      </w:r>
    </w:p>
    <w:p w:rsidR="00BA21DC" w:rsidRPr="00B02596" w:rsidRDefault="00BA21DC" w:rsidP="00BA21DC">
      <w:pPr>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01 </w:t>
      </w:r>
      <w:r w:rsidRPr="00B02596">
        <w:rPr>
          <w:rFonts w:ascii="Times New Roman" w:hAnsi="Times New Roman"/>
          <w:color w:val="000000"/>
          <w:sz w:val="28"/>
          <w:szCs w:val="28"/>
        </w:rPr>
        <w:t>Выбирать способы решения задач профессиональной деятельности применительно к различным контекстам</w:t>
      </w:r>
      <w:r w:rsidRPr="00B02596">
        <w:rPr>
          <w:rFonts w:ascii="Times New Roman" w:hAnsi="Times New Roman"/>
          <w:b/>
          <w:bCs/>
          <w:iCs/>
          <w:sz w:val="28"/>
          <w:szCs w:val="28"/>
        </w:rPr>
        <w:t xml:space="preserve"> </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Cs/>
          <w:sz w:val="28"/>
          <w:szCs w:val="28"/>
        </w:rPr>
      </w:pPr>
      <w:r w:rsidRPr="00B02596">
        <w:rPr>
          <w:rFonts w:ascii="Times New Roman" w:hAnsi="Times New Roman"/>
          <w:iCs/>
          <w:sz w:val="28"/>
          <w:szCs w:val="28"/>
        </w:rPr>
        <w:t xml:space="preserve">ОК 02 </w:t>
      </w:r>
      <w:r w:rsidRPr="00B02596">
        <w:rPr>
          <w:rFonts w:ascii="Times New Roman" w:hAnsi="Times New Roman"/>
          <w:color w:val="000000"/>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Pr="00B02596">
        <w:rPr>
          <w:rFonts w:ascii="Times New Roman" w:hAnsi="Times New Roman"/>
          <w:b/>
          <w:bCs/>
          <w:iCs/>
          <w:sz w:val="28"/>
          <w:szCs w:val="28"/>
        </w:rPr>
        <w:t xml:space="preserve"> </w:t>
      </w:r>
    </w:p>
    <w:p w:rsidR="00BA21DC" w:rsidRPr="00B02596" w:rsidRDefault="00BA21DC" w:rsidP="00BA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B02596">
        <w:rPr>
          <w:rFonts w:ascii="Times New Roman" w:hAnsi="Times New Roman"/>
          <w:color w:val="000000"/>
          <w:sz w:val="28"/>
          <w:szCs w:val="28"/>
        </w:rPr>
        <w:t>ОК 04 Эффективно взаимодействовать и работать в коллективе и команде</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 xml:space="preserve">ПК 1.1. Выполнять различные виды геодезических съемок </w:t>
      </w:r>
    </w:p>
    <w:p w:rsidR="00BA21DC" w:rsidRPr="00744BBC" w:rsidRDefault="00BA21DC" w:rsidP="00BA21DC">
      <w:pPr>
        <w:spacing w:after="0" w:line="240" w:lineRule="auto"/>
        <w:jc w:val="both"/>
        <w:rPr>
          <w:rFonts w:ascii="Times New Roman" w:hAnsi="Times New Roman"/>
          <w:sz w:val="28"/>
          <w:szCs w:val="28"/>
        </w:rPr>
      </w:pPr>
      <w:r w:rsidRPr="00744BBC">
        <w:rPr>
          <w:rFonts w:ascii="Times New Roman" w:hAnsi="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28756F" w:rsidRPr="00E43044" w:rsidRDefault="0028756F" w:rsidP="0028756F">
      <w:pPr>
        <w:tabs>
          <w:tab w:val="left" w:pos="0"/>
        </w:tabs>
        <w:spacing w:after="0" w:line="240" w:lineRule="auto"/>
        <w:jc w:val="both"/>
        <w:rPr>
          <w:rFonts w:ascii="Times New Roman" w:hAnsi="Times New Roman"/>
          <w:sz w:val="28"/>
          <w:szCs w:val="28"/>
        </w:rPr>
      </w:pPr>
    </w:p>
    <w:p w:rsidR="0028756F" w:rsidRDefault="0028756F" w:rsidP="004A0C67">
      <w:pPr>
        <w:tabs>
          <w:tab w:val="left" w:pos="0"/>
        </w:tabs>
        <w:spacing w:after="0" w:line="240" w:lineRule="auto"/>
        <w:jc w:val="both"/>
        <w:rPr>
          <w:rFonts w:ascii="Times New Roman" w:hAnsi="Times New Roman"/>
          <w:sz w:val="28"/>
          <w:szCs w:val="28"/>
        </w:rPr>
      </w:pPr>
      <w:bookmarkStart w:id="22" w:name="_Hlk114989457"/>
      <w:r w:rsidRPr="00E43044">
        <w:rPr>
          <w:rFonts w:ascii="Times New Roman" w:hAnsi="Times New Roman"/>
          <w:sz w:val="28"/>
          <w:szCs w:val="28"/>
        </w:rPr>
        <w:t>Критерии оценки:</w:t>
      </w:r>
    </w:p>
    <w:p w:rsidR="004A0C67" w:rsidRPr="00E43044" w:rsidRDefault="004A0C67" w:rsidP="004A0C67">
      <w:pPr>
        <w:tabs>
          <w:tab w:val="left" w:pos="0"/>
        </w:tabs>
        <w:spacing w:after="0" w:line="240" w:lineRule="auto"/>
        <w:jc w:val="both"/>
        <w:rPr>
          <w:rFonts w:ascii="Times New Roman" w:hAnsi="Times New Roman"/>
          <w:sz w:val="28"/>
          <w:szCs w:val="28"/>
        </w:rPr>
      </w:pPr>
    </w:p>
    <w:bookmarkEnd w:id="22"/>
    <w:p w:rsidR="004A0C67" w:rsidRDefault="004A0C67" w:rsidP="004A0C67">
      <w:pPr>
        <w:tabs>
          <w:tab w:val="left" w:pos="0"/>
        </w:tabs>
        <w:autoSpaceDE w:val="0"/>
        <w:autoSpaceDN w:val="0"/>
        <w:adjustRightInd w:val="0"/>
        <w:spacing w:after="0" w:line="360" w:lineRule="auto"/>
        <w:jc w:val="both"/>
        <w:rPr>
          <w:rFonts w:ascii="Times New Roman" w:hAnsi="Times New Roman"/>
          <w:sz w:val="28"/>
          <w:szCs w:val="28"/>
        </w:rPr>
      </w:pPr>
      <w:r w:rsidRPr="004A0C67">
        <w:rPr>
          <w:rFonts w:ascii="Times New Roman" w:hAnsi="Times New Roman"/>
          <w:sz w:val="28"/>
          <w:szCs w:val="28"/>
        </w:rPr>
        <w:t>За выполненные графические работы учащимся выставляются оценки по пятибалльной системе</w:t>
      </w:r>
      <w:r>
        <w:rPr>
          <w:rFonts w:ascii="Times New Roman" w:hAnsi="Times New Roman"/>
          <w:sz w:val="28"/>
          <w:szCs w:val="28"/>
        </w:rPr>
        <w:t>:</w:t>
      </w:r>
      <w:r w:rsidRPr="004A0C67">
        <w:rPr>
          <w:rFonts w:ascii="Times New Roman" w:hAnsi="Times New Roman"/>
          <w:sz w:val="28"/>
          <w:szCs w:val="28"/>
        </w:rPr>
        <w:t xml:space="preserve"> </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«5» ставится, если учащийся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самостоятельно, тщательно и аккуратно выполняет графические и практические работы;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2. чертежи читает свободно;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3. при необходимости умеет пользоваться справочным материалом;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4. ошибок в изображениях не делает, но допускает незначительные неточности и описки. </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«4» ставится, если учащийся </w:t>
      </w:r>
    </w:p>
    <w:p w:rsidR="004A0C67" w:rsidRDefault="004A0C67" w:rsidP="004A0C67">
      <w:pPr>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самостоятельно, сравнительно аккуратно, но с небольшими затруднениями выполняет и читает чертежи; </w:t>
      </w:r>
    </w:p>
    <w:p w:rsidR="004A0C67" w:rsidRDefault="004A0C67" w:rsidP="004A0C67">
      <w:pPr>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2. справочным материалом пользуется, но ориентируется в нём с трудом; </w:t>
      </w:r>
    </w:p>
    <w:p w:rsidR="004A0C67" w:rsidRDefault="004A0C67" w:rsidP="004A0C67">
      <w:pPr>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3. при выполнении чертежей допускает незначительные ошибки, которые исправляет после замечаний преподавателя и устраняет самостоятельно без дополнительных пояснений. </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«3» ставится, если учащийся </w:t>
      </w:r>
    </w:p>
    <w:p w:rsidR="004A0C67" w:rsidRDefault="004A0C67" w:rsidP="004A0C67">
      <w:pPr>
        <w:tabs>
          <w:tab w:val="left" w:pos="709"/>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чертежи выполняет и читает неуверенно, но основные правила оформления соблюдает; </w:t>
      </w:r>
    </w:p>
    <w:p w:rsidR="004A0C67" w:rsidRDefault="004A0C67" w:rsidP="004A0C67">
      <w:pPr>
        <w:tabs>
          <w:tab w:val="left" w:pos="709"/>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lastRenderedPageBreak/>
        <w:t xml:space="preserve">2. справочным материалом пользуется, но ориентируется в нём только с помощью преподавателя; </w:t>
      </w:r>
    </w:p>
    <w:p w:rsidR="004A0C67" w:rsidRDefault="004A0C67" w:rsidP="004A0C67">
      <w:pPr>
        <w:tabs>
          <w:tab w:val="left" w:pos="709"/>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3. при выполнении чертежей допускает существенные ошибки, которые исправляет с помощью преподавателя. </w:t>
      </w:r>
    </w:p>
    <w:p w:rsidR="004A0C67" w:rsidRPr="004A0C67" w:rsidRDefault="004A0C67" w:rsidP="004A0C67">
      <w:pPr>
        <w:tabs>
          <w:tab w:val="left" w:pos="0"/>
        </w:tabs>
        <w:autoSpaceDE w:val="0"/>
        <w:autoSpaceDN w:val="0"/>
        <w:adjustRightInd w:val="0"/>
        <w:spacing w:after="0" w:line="360" w:lineRule="auto"/>
        <w:jc w:val="both"/>
        <w:rPr>
          <w:rFonts w:ascii="Times New Roman" w:hAnsi="Times New Roman"/>
          <w:i/>
          <w:sz w:val="28"/>
          <w:szCs w:val="28"/>
        </w:rPr>
      </w:pPr>
      <w:r w:rsidRPr="004A0C67">
        <w:rPr>
          <w:rFonts w:ascii="Times New Roman" w:hAnsi="Times New Roman"/>
          <w:i/>
          <w:sz w:val="28"/>
          <w:szCs w:val="28"/>
        </w:rPr>
        <w:t xml:space="preserve">- оценка «2» ставится, если учащийся </w:t>
      </w:r>
    </w:p>
    <w:p w:rsid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 xml:space="preserve">1. не выполнил обязательную графическую работу; </w:t>
      </w:r>
    </w:p>
    <w:p w:rsidR="00656D65" w:rsidRPr="004A0C67" w:rsidRDefault="004A0C67" w:rsidP="004A0C67">
      <w:pPr>
        <w:tabs>
          <w:tab w:val="left" w:pos="567"/>
        </w:tabs>
        <w:autoSpaceDE w:val="0"/>
        <w:autoSpaceDN w:val="0"/>
        <w:adjustRightInd w:val="0"/>
        <w:spacing w:after="0" w:line="360" w:lineRule="auto"/>
        <w:ind w:left="567"/>
        <w:jc w:val="both"/>
        <w:rPr>
          <w:rFonts w:ascii="Times New Roman" w:hAnsi="Times New Roman"/>
          <w:sz w:val="28"/>
          <w:szCs w:val="28"/>
        </w:rPr>
      </w:pPr>
      <w:r w:rsidRPr="004A0C67">
        <w:rPr>
          <w:rFonts w:ascii="Times New Roman" w:hAnsi="Times New Roman"/>
          <w:sz w:val="28"/>
          <w:szCs w:val="28"/>
        </w:rPr>
        <w:t>2. чертежи читает и выполняет только с помощью преподавателя, систематически допуская существенные ошибки.</w:t>
      </w:r>
    </w:p>
    <w:p w:rsidR="00656D65" w:rsidRDefault="00656D65" w:rsidP="004A0C67">
      <w:pPr>
        <w:autoSpaceDE w:val="0"/>
        <w:autoSpaceDN w:val="0"/>
        <w:adjustRightInd w:val="0"/>
        <w:spacing w:line="360" w:lineRule="auto"/>
        <w:rPr>
          <w:rFonts w:ascii="Times New Roman" w:hAnsi="Times New Roman"/>
          <w:sz w:val="28"/>
          <w:szCs w:val="28"/>
        </w:rPr>
      </w:pPr>
    </w:p>
    <w:p w:rsidR="00656D65" w:rsidRDefault="00656D65" w:rsidP="00F855F9">
      <w:pPr>
        <w:autoSpaceDE w:val="0"/>
        <w:autoSpaceDN w:val="0"/>
        <w:adjustRightInd w:val="0"/>
        <w:spacing w:line="360" w:lineRule="auto"/>
        <w:rPr>
          <w:rFonts w:ascii="Times New Roman" w:hAnsi="Times New Roman"/>
          <w:sz w:val="28"/>
          <w:szCs w:val="28"/>
        </w:rPr>
      </w:pPr>
    </w:p>
    <w:sectPr w:rsidR="00656D65" w:rsidSect="007866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A30" w:rsidRDefault="00863A30">
      <w:pPr>
        <w:spacing w:after="0" w:line="240" w:lineRule="auto"/>
      </w:pPr>
      <w:r>
        <w:separator/>
      </w:r>
    </w:p>
  </w:endnote>
  <w:endnote w:type="continuationSeparator" w:id="0">
    <w:p w:rsidR="00863A30" w:rsidRDefault="00863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рЎю¬У?Ўю¬в?¬рЎюҐм??Ўю¬в?¬р"/>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063" w:rsidRDefault="002A13A7">
    <w:pPr>
      <w:pStyle w:val="ae"/>
      <w:spacing w:line="12" w:lineRule="auto"/>
      <w:rPr>
        <w:sz w:val="19"/>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19"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B90063" w:rsidRDefault="00863A30">
                          <w:pPr>
                            <w:pStyle w:val="ae"/>
                            <w:spacing w:before="10"/>
                            <w:ind w:left="60"/>
                          </w:pPr>
                          <w:r>
                            <w:fldChar w:fldCharType="begin"/>
                          </w:r>
                          <w:r>
                            <w:instrText>PAGE</w:instrText>
                          </w:r>
                          <w:r>
                            <w:fldChar w:fldCharType="separate"/>
                          </w:r>
                          <w:r w:rsidR="002A13A7">
                            <w:rPr>
                              <w:noProof/>
                            </w:rPr>
                            <w:t>1</w:t>
                          </w:r>
                          <w:r>
                            <w:rPr>
                              <w:noProof/>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09.95pt;margin-top:778.0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" filled="f" stroked="f">
              <v:path arrowok="t"/>
              <v:textbox inset="0,0,0,0">
                <w:txbxContent>
                  <w:p w:rsidR="00B90063" w:rsidRDefault="00863A30">
                    <w:pPr>
                      <w:pStyle w:val="ae"/>
                      <w:spacing w:before="10"/>
                      <w:ind w:left="60"/>
                    </w:pPr>
                    <w:r>
                      <w:fldChar w:fldCharType="begin"/>
                    </w:r>
                    <w:r>
                      <w:instrText>PAGE</w:instrText>
                    </w:r>
                    <w:r>
                      <w:fldChar w:fldCharType="separate"/>
                    </w:r>
                    <w:r w:rsidR="002A13A7">
                      <w:rPr>
                        <w:noProof/>
                      </w:rPr>
                      <w:t>1</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063" w:rsidRDefault="002A13A7">
    <w:pPr>
      <w:pStyle w:val="ae"/>
      <w:spacing w:line="12" w:lineRule="auto"/>
      <w:rPr>
        <w:sz w:val="19"/>
      </w:rPr>
    </w:pPr>
    <w:r>
      <w:rPr>
        <w:noProof/>
        <w:lang w:eastAsia="ru-RU"/>
      </w:rPr>
      <mc:AlternateContent>
        <mc:Choice Requires="wps">
          <w:drawing>
            <wp:anchor distT="0" distB="0" distL="114300" distR="114300" simplePos="0" relativeHeight="251661312"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16"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B90063" w:rsidRDefault="00863A30">
                          <w:pPr>
                            <w:pStyle w:val="ae"/>
                            <w:spacing w:before="10"/>
                            <w:ind w:left="60"/>
                          </w:pPr>
                          <w:r>
                            <w:fldChar w:fldCharType="begin"/>
                          </w:r>
                          <w:r>
                            <w:instrText>PAGE</w:instrText>
                          </w:r>
                          <w:r>
                            <w:fldChar w:fldCharType="separate"/>
                          </w:r>
                          <w:r w:rsidR="002A13A7">
                            <w:rPr>
                              <w:noProof/>
                            </w:rPr>
                            <w:t>21</w:t>
                          </w:r>
                          <w:r>
                            <w:rPr>
                              <w:noProof/>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09.95pt;margin-top:778.05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" filled="f" stroked="f">
              <v:path arrowok="t"/>
              <v:textbox inset="0,0,0,0">
                <w:txbxContent>
                  <w:p w:rsidR="00B90063" w:rsidRDefault="00863A30">
                    <w:pPr>
                      <w:pStyle w:val="ae"/>
                      <w:spacing w:before="10"/>
                      <w:ind w:left="60"/>
                    </w:pPr>
                    <w:r>
                      <w:fldChar w:fldCharType="begin"/>
                    </w:r>
                    <w:r>
                      <w:instrText>PAGE</w:instrText>
                    </w:r>
                    <w:r>
                      <w:fldChar w:fldCharType="separate"/>
                    </w:r>
                    <w:r w:rsidR="002A13A7">
                      <w:rPr>
                        <w:noProof/>
                      </w:rPr>
                      <w:t>21</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063" w:rsidRDefault="002A13A7">
    <w:pPr>
      <w:pStyle w:val="ae"/>
      <w:spacing w:line="12" w:lineRule="auto"/>
      <w:rPr>
        <w:sz w:val="19"/>
      </w:rPr>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13"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B90063" w:rsidRDefault="00863A30">
                          <w:pPr>
                            <w:pStyle w:val="ae"/>
                            <w:spacing w:before="10"/>
                            <w:ind w:left="60"/>
                          </w:pPr>
                          <w:r>
                            <w:fldChar w:fldCharType="begin"/>
                          </w:r>
                          <w:r>
                            <w:instrText>PAGE</w:instrText>
                          </w:r>
                          <w:r>
                            <w:fldChar w:fldCharType="separate"/>
                          </w:r>
                          <w:r w:rsidR="002A13A7">
                            <w:rPr>
                              <w:noProof/>
                            </w:rPr>
                            <w:t>24</w:t>
                          </w:r>
                          <w:r>
                            <w:rPr>
                              <w:noProof/>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09.95pt;margin-top:778.05pt;width:1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" filled="f" stroked="f">
              <v:path arrowok="t"/>
              <v:textbox inset="0,0,0,0">
                <w:txbxContent>
                  <w:p w:rsidR="00B90063" w:rsidRDefault="00863A30">
                    <w:pPr>
                      <w:pStyle w:val="ae"/>
                      <w:spacing w:before="10"/>
                      <w:ind w:left="60"/>
                    </w:pPr>
                    <w:r>
                      <w:fldChar w:fldCharType="begin"/>
                    </w:r>
                    <w:r>
                      <w:instrText>PAGE</w:instrText>
                    </w:r>
                    <w:r>
                      <w:fldChar w:fldCharType="separate"/>
                    </w:r>
                    <w:r w:rsidR="002A13A7">
                      <w:rPr>
                        <w:noProof/>
                      </w:rPr>
                      <w:t>24</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063" w:rsidRDefault="002A13A7">
    <w:pPr>
      <w:pStyle w:val="ae"/>
      <w:spacing w:line="12" w:lineRule="auto"/>
      <w:rPr>
        <w:sz w:val="19"/>
      </w:rPr>
    </w:pPr>
    <w:r>
      <w:rPr>
        <w:noProof/>
        <w:lang w:eastAsia="ru-RU"/>
      </w:rPr>
      <mc:AlternateContent>
        <mc:Choice Requires="wps">
          <w:drawing>
            <wp:anchor distT="0" distB="0" distL="114300" distR="114300" simplePos="0" relativeHeight="251662336"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10"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B90063" w:rsidRDefault="00863A30">
                          <w:pPr>
                            <w:pStyle w:val="ae"/>
                            <w:spacing w:before="10"/>
                            <w:ind w:left="60"/>
                          </w:pPr>
                          <w:r>
                            <w:fldChar w:fldCharType="begin"/>
                          </w:r>
                          <w:r>
                            <w:instrText>PAGE</w:instrText>
                          </w:r>
                          <w:r>
                            <w:fldChar w:fldCharType="separate"/>
                          </w:r>
                          <w:r w:rsidR="002A13A7">
                            <w:rPr>
                              <w:noProof/>
                            </w:rPr>
                            <w:t>29</w:t>
                          </w:r>
                          <w:r>
                            <w:rPr>
                              <w:noProof/>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09.95pt;margin-top:778.05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" filled="f" stroked="f">
              <v:path arrowok="t"/>
              <v:textbox inset="0,0,0,0">
                <w:txbxContent>
                  <w:p w:rsidR="00B90063" w:rsidRDefault="00863A30">
                    <w:pPr>
                      <w:pStyle w:val="ae"/>
                      <w:spacing w:before="10"/>
                      <w:ind w:left="60"/>
                    </w:pPr>
                    <w:r>
                      <w:fldChar w:fldCharType="begin"/>
                    </w:r>
                    <w:r>
                      <w:instrText>PAGE</w:instrText>
                    </w:r>
                    <w:r>
                      <w:fldChar w:fldCharType="separate"/>
                    </w:r>
                    <w:r w:rsidR="002A13A7">
                      <w:rPr>
                        <w:noProof/>
                      </w:rPr>
                      <w:t>29</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063" w:rsidRDefault="002A13A7">
    <w:pPr>
      <w:pStyle w:val="ae"/>
      <w:spacing w:line="12" w:lineRule="auto"/>
      <w:rPr>
        <w:sz w:val="19"/>
      </w:rPr>
    </w:pPr>
    <w:r>
      <w:rPr>
        <w:noProof/>
        <w:lang w:eastAsia="ru-RU"/>
      </w:rPr>
      <mc:AlternateContent>
        <mc:Choice Requires="wps">
          <w:drawing>
            <wp:anchor distT="0" distB="0" distL="114300" distR="114300" simplePos="0" relativeHeight="251664384"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7"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B90063" w:rsidRDefault="00863A30">
                          <w:pPr>
                            <w:pStyle w:val="ae"/>
                            <w:spacing w:before="10"/>
                            <w:ind w:left="60"/>
                          </w:pPr>
                          <w:r>
                            <w:fldChar w:fldCharType="begin"/>
                          </w:r>
                          <w:r>
                            <w:instrText>PAGE</w:instrText>
                          </w:r>
                          <w:r>
                            <w:fldChar w:fldCharType="separate"/>
                          </w:r>
                          <w:r w:rsidR="002A13A7">
                            <w:rPr>
                              <w:noProof/>
                            </w:rPr>
                            <w:t>57</w:t>
                          </w:r>
                          <w:r>
                            <w:rPr>
                              <w:noProof/>
                            </w:rP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09.95pt;margin-top:778.05pt;width:18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" filled="f" stroked="f">
              <v:path arrowok="t"/>
              <v:textbox inset="0,0,0,0">
                <w:txbxContent>
                  <w:p w:rsidR="00B90063" w:rsidRDefault="00863A30">
                    <w:pPr>
                      <w:pStyle w:val="ae"/>
                      <w:spacing w:before="10"/>
                      <w:ind w:left="60"/>
                    </w:pPr>
                    <w:r>
                      <w:fldChar w:fldCharType="begin"/>
                    </w:r>
                    <w:r>
                      <w:instrText>PAGE</w:instrText>
                    </w:r>
                    <w:r>
                      <w:fldChar w:fldCharType="separate"/>
                    </w:r>
                    <w:r w:rsidR="002A13A7">
                      <w:rPr>
                        <w:noProof/>
                      </w:rPr>
                      <w:t>57</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A30" w:rsidRDefault="00863A30">
      <w:pPr>
        <w:spacing w:after="0" w:line="240" w:lineRule="auto"/>
      </w:pPr>
      <w:r>
        <w:separator/>
      </w:r>
    </w:p>
  </w:footnote>
  <w:footnote w:type="continuationSeparator" w:id="0">
    <w:p w:rsidR="00863A30" w:rsidRDefault="00863A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2736E"/>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8846680"/>
    <w:multiLevelType w:val="hybridMultilevel"/>
    <w:tmpl w:val="D69CA00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C37E7"/>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7B4D59"/>
    <w:multiLevelType w:val="hybridMultilevel"/>
    <w:tmpl w:val="D69CA00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C31CCA"/>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6">
    <w:nsid w:val="0F7C27EC"/>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3817B2F"/>
    <w:multiLevelType w:val="multilevel"/>
    <w:tmpl w:val="07744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6E40CE"/>
    <w:multiLevelType w:val="multilevel"/>
    <w:tmpl w:val="CAD01204"/>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1A5D1855"/>
    <w:multiLevelType w:val="multilevel"/>
    <w:tmpl w:val="92D8F17A"/>
    <w:lvl w:ilvl="0">
      <w:start w:val="1"/>
      <w:numFmt w:val="upperRoman"/>
      <w:lvlText w:val="%1."/>
      <w:lvlJc w:val="left"/>
      <w:pPr>
        <w:ind w:left="436" w:hanging="720"/>
      </w:pPr>
      <w:rPr>
        <w:rFonts w:cs="Times New Roman" w:hint="default"/>
      </w:rPr>
    </w:lvl>
    <w:lvl w:ilvl="1">
      <w:start w:val="1"/>
      <w:numFmt w:val="decimal"/>
      <w:isLgl/>
      <w:lvlText w:val="%1.%2."/>
      <w:lvlJc w:val="left"/>
      <w:pPr>
        <w:ind w:left="436" w:hanging="720"/>
      </w:pPr>
      <w:rPr>
        <w:rFonts w:cs="Times New Roman" w:hint="default"/>
        <w:b/>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0">
    <w:nsid w:val="1B4D19B6"/>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12">
    <w:nsid w:val="24A578D0"/>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14">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5">
    <w:nsid w:val="297B0915"/>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F934E84"/>
    <w:multiLevelType w:val="multilevel"/>
    <w:tmpl w:val="B9628F66"/>
    <w:lvl w:ilvl="0">
      <w:start w:val="8"/>
      <w:numFmt w:val="decimal"/>
      <w:lvlText w:val="%1"/>
      <w:lvlJc w:val="left"/>
      <w:pPr>
        <w:tabs>
          <w:tab w:val="num" w:pos="0"/>
        </w:tabs>
        <w:ind w:left="541" w:hanging="437"/>
      </w:pPr>
      <w:rPr>
        <w:rFonts w:cs="Times New Roman"/>
      </w:rPr>
    </w:lvl>
    <w:lvl w:ilvl="1">
      <w:start w:val="1"/>
      <w:numFmt w:val="decimal"/>
      <w:lvlText w:val="%1.%2."/>
      <w:lvlJc w:val="left"/>
      <w:pPr>
        <w:tabs>
          <w:tab w:val="num" w:pos="0"/>
        </w:tabs>
        <w:ind w:left="541" w:hanging="437"/>
      </w:pPr>
      <w:rPr>
        <w:rFonts w:eastAsia="Times New Roman" w:cs="Times New Roman"/>
        <w:w w:val="99"/>
        <w:sz w:val="24"/>
        <w:szCs w:val="24"/>
      </w:rPr>
    </w:lvl>
    <w:lvl w:ilvl="2">
      <w:start w:val="1"/>
      <w:numFmt w:val="decimal"/>
      <w:lvlText w:val="%3."/>
      <w:lvlJc w:val="left"/>
      <w:pPr>
        <w:tabs>
          <w:tab w:val="num" w:pos="0"/>
        </w:tabs>
        <w:ind w:left="1957" w:hanging="348"/>
      </w:pPr>
      <w:rPr>
        <w:rFonts w:eastAsia="Times New Roman" w:cs="Times New Roman"/>
        <w:b/>
        <w:bCs/>
        <w:w w:val="99"/>
        <w:sz w:val="24"/>
        <w:szCs w:val="24"/>
      </w:rPr>
    </w:lvl>
    <w:lvl w:ilvl="3">
      <w:start w:val="1"/>
      <w:numFmt w:val="decimal"/>
      <w:lvlText w:val="%3.%4."/>
      <w:lvlJc w:val="left"/>
      <w:pPr>
        <w:tabs>
          <w:tab w:val="num" w:pos="0"/>
        </w:tabs>
        <w:ind w:left="3292" w:hanging="420"/>
      </w:pPr>
      <w:rPr>
        <w:rFonts w:eastAsia="Times New Roman" w:cs="Times New Roman"/>
        <w:b/>
        <w:bCs/>
        <w:w w:val="99"/>
        <w:sz w:val="24"/>
        <w:szCs w:val="24"/>
      </w:rPr>
    </w:lvl>
    <w:lvl w:ilvl="4">
      <w:numFmt w:val="bullet"/>
      <w:lvlText w:val=""/>
      <w:lvlJc w:val="left"/>
      <w:pPr>
        <w:tabs>
          <w:tab w:val="num" w:pos="0"/>
        </w:tabs>
        <w:ind w:left="5050" w:hanging="420"/>
      </w:pPr>
      <w:rPr>
        <w:rFonts w:ascii="Symbol" w:hAnsi="Symbol" w:hint="default"/>
      </w:rPr>
    </w:lvl>
    <w:lvl w:ilvl="5">
      <w:numFmt w:val="bullet"/>
      <w:lvlText w:val=""/>
      <w:lvlJc w:val="left"/>
      <w:pPr>
        <w:tabs>
          <w:tab w:val="num" w:pos="0"/>
        </w:tabs>
        <w:ind w:left="5925" w:hanging="420"/>
      </w:pPr>
      <w:rPr>
        <w:rFonts w:ascii="Symbol" w:hAnsi="Symbol" w:hint="default"/>
      </w:rPr>
    </w:lvl>
    <w:lvl w:ilvl="6">
      <w:numFmt w:val="bullet"/>
      <w:lvlText w:val=""/>
      <w:lvlJc w:val="left"/>
      <w:pPr>
        <w:tabs>
          <w:tab w:val="num" w:pos="0"/>
        </w:tabs>
        <w:ind w:left="6800" w:hanging="420"/>
      </w:pPr>
      <w:rPr>
        <w:rFonts w:ascii="Symbol" w:hAnsi="Symbol" w:hint="default"/>
      </w:rPr>
    </w:lvl>
    <w:lvl w:ilvl="7">
      <w:numFmt w:val="bullet"/>
      <w:lvlText w:val=""/>
      <w:lvlJc w:val="left"/>
      <w:pPr>
        <w:tabs>
          <w:tab w:val="num" w:pos="0"/>
        </w:tabs>
        <w:ind w:left="7675" w:hanging="420"/>
      </w:pPr>
      <w:rPr>
        <w:rFonts w:ascii="Symbol" w:hAnsi="Symbol" w:hint="default"/>
      </w:rPr>
    </w:lvl>
    <w:lvl w:ilvl="8">
      <w:numFmt w:val="bullet"/>
      <w:lvlText w:val=""/>
      <w:lvlJc w:val="left"/>
      <w:pPr>
        <w:tabs>
          <w:tab w:val="num" w:pos="0"/>
        </w:tabs>
        <w:ind w:left="8550" w:hanging="420"/>
      </w:pPr>
      <w:rPr>
        <w:rFonts w:ascii="Symbol" w:hAnsi="Symbol" w:hint="default"/>
      </w:rPr>
    </w:lvl>
  </w:abstractNum>
  <w:abstractNum w:abstractNumId="17">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8">
    <w:nsid w:val="38816377"/>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AF337CC"/>
    <w:multiLevelType w:val="hybridMultilevel"/>
    <w:tmpl w:val="87483B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3045E4"/>
    <w:multiLevelType w:val="multilevel"/>
    <w:tmpl w:val="1F569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24715B"/>
    <w:multiLevelType w:val="hybridMultilevel"/>
    <w:tmpl w:val="D11A4962"/>
    <w:lvl w:ilvl="0" w:tplc="38C2B84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48E2F8E"/>
    <w:multiLevelType w:val="hybridMultilevel"/>
    <w:tmpl w:val="2012D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3F752B"/>
    <w:multiLevelType w:val="multilevel"/>
    <w:tmpl w:val="5B1A904C"/>
    <w:lvl w:ilvl="0">
      <w:start w:val="1"/>
      <w:numFmt w:val="decimal"/>
      <w:lvlText w:val="%1."/>
      <w:lvlJc w:val="left"/>
      <w:pPr>
        <w:ind w:left="76" w:hanging="360"/>
      </w:pPr>
      <w:rPr>
        <w:rFonts w:cs="Times New Roman" w:hint="default"/>
      </w:rPr>
    </w:lvl>
    <w:lvl w:ilvl="1">
      <w:start w:val="2"/>
      <w:numFmt w:val="decimal"/>
      <w:isLgl/>
      <w:lvlText w:val="%1.%2."/>
      <w:lvlJc w:val="left"/>
      <w:pPr>
        <w:ind w:left="466" w:hanging="750"/>
      </w:pPr>
      <w:rPr>
        <w:rFonts w:cs="Times New Roman" w:hint="default"/>
      </w:rPr>
    </w:lvl>
    <w:lvl w:ilvl="2">
      <w:start w:val="1"/>
      <w:numFmt w:val="decimal"/>
      <w:isLgl/>
      <w:lvlText w:val="%1.%2.%3."/>
      <w:lvlJc w:val="left"/>
      <w:pPr>
        <w:ind w:left="466" w:hanging="75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24">
    <w:nsid w:val="48FB7B93"/>
    <w:multiLevelType w:val="multilevel"/>
    <w:tmpl w:val="1DF0F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ACF372E"/>
    <w:multiLevelType w:val="multilevel"/>
    <w:tmpl w:val="22E8660E"/>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6">
    <w:nsid w:val="4C7572FA"/>
    <w:multiLevelType w:val="multilevel"/>
    <w:tmpl w:val="41861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431F72"/>
    <w:multiLevelType w:val="hybridMultilevel"/>
    <w:tmpl w:val="D69CA00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FD0B3D"/>
    <w:multiLevelType w:val="hybridMultilevel"/>
    <w:tmpl w:val="26B8CF4C"/>
    <w:lvl w:ilvl="0" w:tplc="CDA4B3B8">
      <w:start w:val="1"/>
      <w:numFmt w:val="decimal"/>
      <w:lvlText w:val="%1."/>
      <w:lvlJc w:val="left"/>
      <w:pPr>
        <w:ind w:left="720" w:hanging="360"/>
      </w:pPr>
      <w:rPr>
        <w:rFonts w:asciiTheme="minorHAnsi" w:hAnsiTheme="minorHAns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A821C7"/>
    <w:multiLevelType w:val="multilevel"/>
    <w:tmpl w:val="17BCC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0B755E"/>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0A92B3B"/>
    <w:multiLevelType w:val="multilevel"/>
    <w:tmpl w:val="27682436"/>
    <w:lvl w:ilvl="0">
      <w:start w:val="1"/>
      <w:numFmt w:val="decimal"/>
      <w:lvlText w:val="%1."/>
      <w:lvlJc w:val="left"/>
      <w:pPr>
        <w:ind w:left="1080" w:hanging="360"/>
      </w:pPr>
      <w:rPr>
        <w:rFonts w:cs="Times New Roman" w:hint="default"/>
      </w:rPr>
    </w:lvl>
    <w:lvl w:ilvl="1">
      <w:start w:val="1"/>
      <w:numFmt w:val="decimal"/>
      <w:isLgl/>
      <w:lvlText w:val="%1.%2"/>
      <w:lvlJc w:val="left"/>
      <w:pPr>
        <w:ind w:left="1095" w:hanging="37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32">
    <w:nsid w:val="50FD35B9"/>
    <w:multiLevelType w:val="hybridMultilevel"/>
    <w:tmpl w:val="8D7C7470"/>
    <w:lvl w:ilvl="0" w:tplc="6066BEC0">
      <w:start w:val="1"/>
      <w:numFmt w:val="decimal"/>
      <w:lvlText w:val="%1."/>
      <w:lvlJc w:val="left"/>
      <w:pPr>
        <w:ind w:left="1042" w:hanging="349"/>
      </w:pPr>
      <w:rPr>
        <w:rFonts w:cs="Times New Roman" w:hint="default"/>
        <w:spacing w:val="-1"/>
        <w:w w:val="100"/>
      </w:rPr>
    </w:lvl>
    <w:lvl w:ilvl="1" w:tplc="7F8807C0">
      <w:numFmt w:val="bullet"/>
      <w:lvlText w:val="—"/>
      <w:lvlJc w:val="left"/>
      <w:pPr>
        <w:ind w:left="1386" w:hanging="359"/>
      </w:pPr>
      <w:rPr>
        <w:rFonts w:ascii="Times New Roman" w:eastAsia="Times New Roman" w:hAnsi="Times New Roman" w:hint="default"/>
        <w:b w:val="0"/>
        <w:i w:val="0"/>
        <w:w w:val="48"/>
        <w:sz w:val="28"/>
      </w:rPr>
    </w:lvl>
    <w:lvl w:ilvl="2" w:tplc="CCEE65B6">
      <w:numFmt w:val="bullet"/>
      <w:lvlText w:val="•"/>
      <w:lvlJc w:val="left"/>
      <w:pPr>
        <w:ind w:left="2397" w:hanging="359"/>
      </w:pPr>
      <w:rPr>
        <w:rFonts w:hint="default"/>
      </w:rPr>
    </w:lvl>
    <w:lvl w:ilvl="3" w:tplc="75ACBBE0">
      <w:numFmt w:val="bullet"/>
      <w:lvlText w:val="•"/>
      <w:lvlJc w:val="left"/>
      <w:pPr>
        <w:ind w:left="3415" w:hanging="359"/>
      </w:pPr>
      <w:rPr>
        <w:rFonts w:hint="default"/>
      </w:rPr>
    </w:lvl>
    <w:lvl w:ilvl="4" w:tplc="FFD06C6A">
      <w:numFmt w:val="bullet"/>
      <w:lvlText w:val="•"/>
      <w:lvlJc w:val="left"/>
      <w:pPr>
        <w:ind w:left="4433" w:hanging="359"/>
      </w:pPr>
      <w:rPr>
        <w:rFonts w:hint="default"/>
      </w:rPr>
    </w:lvl>
    <w:lvl w:ilvl="5" w:tplc="8D1004E4">
      <w:numFmt w:val="bullet"/>
      <w:lvlText w:val="•"/>
      <w:lvlJc w:val="left"/>
      <w:pPr>
        <w:ind w:left="5451" w:hanging="359"/>
      </w:pPr>
      <w:rPr>
        <w:rFonts w:hint="default"/>
      </w:rPr>
    </w:lvl>
    <w:lvl w:ilvl="6" w:tplc="FAA052FA">
      <w:numFmt w:val="bullet"/>
      <w:lvlText w:val="•"/>
      <w:lvlJc w:val="left"/>
      <w:pPr>
        <w:ind w:left="6468" w:hanging="359"/>
      </w:pPr>
      <w:rPr>
        <w:rFonts w:hint="default"/>
      </w:rPr>
    </w:lvl>
    <w:lvl w:ilvl="7" w:tplc="A6662342">
      <w:numFmt w:val="bullet"/>
      <w:lvlText w:val="•"/>
      <w:lvlJc w:val="left"/>
      <w:pPr>
        <w:ind w:left="7486" w:hanging="359"/>
      </w:pPr>
      <w:rPr>
        <w:rFonts w:hint="default"/>
      </w:rPr>
    </w:lvl>
    <w:lvl w:ilvl="8" w:tplc="0EA2C57C">
      <w:numFmt w:val="bullet"/>
      <w:lvlText w:val="•"/>
      <w:lvlJc w:val="left"/>
      <w:pPr>
        <w:ind w:left="8504" w:hanging="359"/>
      </w:pPr>
      <w:rPr>
        <w:rFonts w:hint="default"/>
      </w:rPr>
    </w:lvl>
  </w:abstractNum>
  <w:abstractNum w:abstractNumId="33">
    <w:nsid w:val="524E4982"/>
    <w:multiLevelType w:val="multilevel"/>
    <w:tmpl w:val="A2C6F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90553CC"/>
    <w:multiLevelType w:val="hybridMultilevel"/>
    <w:tmpl w:val="D11A4962"/>
    <w:lvl w:ilvl="0" w:tplc="38C2B84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BEC3F40"/>
    <w:multiLevelType w:val="hybridMultilevel"/>
    <w:tmpl w:val="D11A4962"/>
    <w:lvl w:ilvl="0" w:tplc="38C2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F2C769F"/>
    <w:multiLevelType w:val="hybridMultilevel"/>
    <w:tmpl w:val="D11A4962"/>
    <w:lvl w:ilvl="0" w:tplc="38C2B84C">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F94019A"/>
    <w:multiLevelType w:val="multilevel"/>
    <w:tmpl w:val="48C64652"/>
    <w:lvl w:ilvl="0">
      <w:start w:val="1"/>
      <w:numFmt w:val="decimal"/>
      <w:lvlText w:val="%1."/>
      <w:lvlJc w:val="left"/>
      <w:pPr>
        <w:tabs>
          <w:tab w:val="num" w:pos="0"/>
        </w:tabs>
        <w:ind w:left="76" w:hanging="360"/>
      </w:pPr>
      <w:rPr>
        <w:rFonts w:cs="Times New Roman"/>
      </w:rPr>
    </w:lvl>
    <w:lvl w:ilvl="1">
      <w:start w:val="1"/>
      <w:numFmt w:val="lowerLetter"/>
      <w:lvlText w:val="%2."/>
      <w:lvlJc w:val="left"/>
      <w:pPr>
        <w:tabs>
          <w:tab w:val="num" w:pos="0"/>
        </w:tabs>
        <w:ind w:left="796" w:hanging="360"/>
      </w:pPr>
      <w:rPr>
        <w:rFonts w:cs="Times New Roman"/>
      </w:rPr>
    </w:lvl>
    <w:lvl w:ilvl="2">
      <w:start w:val="1"/>
      <w:numFmt w:val="lowerRoman"/>
      <w:lvlText w:val="%3."/>
      <w:lvlJc w:val="right"/>
      <w:pPr>
        <w:tabs>
          <w:tab w:val="num" w:pos="0"/>
        </w:tabs>
        <w:ind w:left="1516" w:hanging="180"/>
      </w:pPr>
      <w:rPr>
        <w:rFonts w:cs="Times New Roman"/>
      </w:rPr>
    </w:lvl>
    <w:lvl w:ilvl="3">
      <w:start w:val="1"/>
      <w:numFmt w:val="decimal"/>
      <w:lvlText w:val="%4."/>
      <w:lvlJc w:val="left"/>
      <w:pPr>
        <w:tabs>
          <w:tab w:val="num" w:pos="0"/>
        </w:tabs>
        <w:ind w:left="2236" w:hanging="360"/>
      </w:pPr>
      <w:rPr>
        <w:rFonts w:cs="Times New Roman"/>
      </w:rPr>
    </w:lvl>
    <w:lvl w:ilvl="4">
      <w:start w:val="1"/>
      <w:numFmt w:val="lowerLetter"/>
      <w:lvlText w:val="%5."/>
      <w:lvlJc w:val="left"/>
      <w:pPr>
        <w:tabs>
          <w:tab w:val="num" w:pos="0"/>
        </w:tabs>
        <w:ind w:left="2956" w:hanging="360"/>
      </w:pPr>
      <w:rPr>
        <w:rFonts w:cs="Times New Roman"/>
      </w:rPr>
    </w:lvl>
    <w:lvl w:ilvl="5">
      <w:start w:val="1"/>
      <w:numFmt w:val="lowerRoman"/>
      <w:lvlText w:val="%6."/>
      <w:lvlJc w:val="right"/>
      <w:pPr>
        <w:tabs>
          <w:tab w:val="num" w:pos="0"/>
        </w:tabs>
        <w:ind w:left="3676" w:hanging="180"/>
      </w:pPr>
      <w:rPr>
        <w:rFonts w:cs="Times New Roman"/>
      </w:rPr>
    </w:lvl>
    <w:lvl w:ilvl="6">
      <w:start w:val="1"/>
      <w:numFmt w:val="decimal"/>
      <w:lvlText w:val="%7."/>
      <w:lvlJc w:val="left"/>
      <w:pPr>
        <w:tabs>
          <w:tab w:val="num" w:pos="0"/>
        </w:tabs>
        <w:ind w:left="4396" w:hanging="360"/>
      </w:pPr>
      <w:rPr>
        <w:rFonts w:cs="Times New Roman"/>
      </w:rPr>
    </w:lvl>
    <w:lvl w:ilvl="7">
      <w:start w:val="1"/>
      <w:numFmt w:val="lowerLetter"/>
      <w:lvlText w:val="%8."/>
      <w:lvlJc w:val="left"/>
      <w:pPr>
        <w:tabs>
          <w:tab w:val="num" w:pos="0"/>
        </w:tabs>
        <w:ind w:left="5116" w:hanging="360"/>
      </w:pPr>
      <w:rPr>
        <w:rFonts w:cs="Times New Roman"/>
      </w:rPr>
    </w:lvl>
    <w:lvl w:ilvl="8">
      <w:start w:val="1"/>
      <w:numFmt w:val="lowerRoman"/>
      <w:lvlText w:val="%9."/>
      <w:lvlJc w:val="right"/>
      <w:pPr>
        <w:tabs>
          <w:tab w:val="num" w:pos="0"/>
        </w:tabs>
        <w:ind w:left="5836" w:hanging="180"/>
      </w:pPr>
      <w:rPr>
        <w:rFonts w:cs="Times New Roman"/>
      </w:rPr>
    </w:lvl>
  </w:abstractNum>
  <w:abstractNum w:abstractNumId="38">
    <w:nsid w:val="63A0468F"/>
    <w:multiLevelType w:val="multilevel"/>
    <w:tmpl w:val="DE1C57DA"/>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39">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40">
    <w:nsid w:val="66471096"/>
    <w:multiLevelType w:val="hybridMultilevel"/>
    <w:tmpl w:val="3F145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42">
    <w:nsid w:val="71807F41"/>
    <w:multiLevelType w:val="multilevel"/>
    <w:tmpl w:val="63A2BC58"/>
    <w:lvl w:ilvl="0">
      <w:start w:val="1"/>
      <w:numFmt w:val="decimal"/>
      <w:lvlText w:val="%1."/>
      <w:lvlJc w:val="left"/>
      <w:pPr>
        <w:ind w:left="644" w:hanging="360"/>
      </w:pPr>
      <w:rPr>
        <w:rFonts w:hint="default"/>
      </w:rPr>
    </w:lvl>
    <w:lvl w:ilvl="1">
      <w:start w:val="1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num w:numId="1">
    <w:abstractNumId w:val="13"/>
  </w:num>
  <w:num w:numId="2">
    <w:abstractNumId w:val="32"/>
  </w:num>
  <w:num w:numId="3">
    <w:abstractNumId w:val="16"/>
  </w:num>
  <w:num w:numId="4">
    <w:abstractNumId w:val="31"/>
  </w:num>
  <w:num w:numId="5">
    <w:abstractNumId w:val="37"/>
  </w:num>
  <w:num w:numId="6">
    <w:abstractNumId w:val="25"/>
  </w:num>
  <w:num w:numId="7">
    <w:abstractNumId w:val="9"/>
  </w:num>
  <w:num w:numId="8">
    <w:abstractNumId w:val="23"/>
  </w:num>
  <w:num w:numId="9">
    <w:abstractNumId w:val="5"/>
  </w:num>
  <w:num w:numId="10">
    <w:abstractNumId w:val="8"/>
  </w:num>
  <w:num w:numId="11">
    <w:abstractNumId w:val="38"/>
  </w:num>
  <w:num w:numId="12">
    <w:abstractNumId w:val="41"/>
  </w:num>
  <w:num w:numId="13">
    <w:abstractNumId w:val="11"/>
  </w:num>
  <w:num w:numId="14">
    <w:abstractNumId w:val="39"/>
  </w:num>
  <w:num w:numId="15">
    <w:abstractNumId w:val="17"/>
  </w:num>
  <w:num w:numId="16">
    <w:abstractNumId w:val="14"/>
  </w:num>
  <w:num w:numId="17">
    <w:abstractNumId w:val="42"/>
  </w:num>
  <w:num w:numId="18">
    <w:abstractNumId w:val="3"/>
  </w:num>
  <w:num w:numId="19">
    <w:abstractNumId w:val="0"/>
  </w:num>
  <w:num w:numId="20">
    <w:abstractNumId w:val="6"/>
  </w:num>
  <w:num w:numId="21">
    <w:abstractNumId w:val="15"/>
  </w:num>
  <w:num w:numId="22">
    <w:abstractNumId w:val="2"/>
  </w:num>
  <w:num w:numId="23">
    <w:abstractNumId w:val="30"/>
  </w:num>
  <w:num w:numId="24">
    <w:abstractNumId w:val="34"/>
  </w:num>
  <w:num w:numId="25">
    <w:abstractNumId w:val="21"/>
  </w:num>
  <w:num w:numId="26">
    <w:abstractNumId w:val="35"/>
  </w:num>
  <w:num w:numId="27">
    <w:abstractNumId w:val="4"/>
  </w:num>
  <w:num w:numId="28">
    <w:abstractNumId w:val="10"/>
  </w:num>
  <w:num w:numId="29">
    <w:abstractNumId w:val="12"/>
  </w:num>
  <w:num w:numId="30">
    <w:abstractNumId w:val="19"/>
  </w:num>
  <w:num w:numId="31">
    <w:abstractNumId w:val="36"/>
  </w:num>
  <w:num w:numId="32">
    <w:abstractNumId w:val="18"/>
  </w:num>
  <w:num w:numId="33">
    <w:abstractNumId w:val="22"/>
  </w:num>
  <w:num w:numId="34">
    <w:abstractNumId w:val="40"/>
  </w:num>
  <w:num w:numId="35">
    <w:abstractNumId w:val="29"/>
  </w:num>
  <w:num w:numId="36">
    <w:abstractNumId w:val="7"/>
  </w:num>
  <w:num w:numId="37">
    <w:abstractNumId w:val="20"/>
  </w:num>
  <w:num w:numId="38">
    <w:abstractNumId w:val="26"/>
  </w:num>
  <w:num w:numId="39">
    <w:abstractNumId w:val="24"/>
  </w:num>
  <w:num w:numId="40">
    <w:abstractNumId w:val="33"/>
  </w:num>
  <w:num w:numId="41">
    <w:abstractNumId w:val="28"/>
  </w:num>
  <w:num w:numId="42">
    <w:abstractNumId w:val="27"/>
  </w:num>
  <w:num w:numId="4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0D43"/>
    <w:rsid w:val="00001F0F"/>
    <w:rsid w:val="00002316"/>
    <w:rsid w:val="000052AE"/>
    <w:rsid w:val="000054DB"/>
    <w:rsid w:val="00005D79"/>
    <w:rsid w:val="000121F2"/>
    <w:rsid w:val="00016036"/>
    <w:rsid w:val="00016C00"/>
    <w:rsid w:val="00017F53"/>
    <w:rsid w:val="00023247"/>
    <w:rsid w:val="00026E2E"/>
    <w:rsid w:val="00026F29"/>
    <w:rsid w:val="00027747"/>
    <w:rsid w:val="00032B15"/>
    <w:rsid w:val="00032CDC"/>
    <w:rsid w:val="000332A6"/>
    <w:rsid w:val="0003385B"/>
    <w:rsid w:val="0003473C"/>
    <w:rsid w:val="000453D7"/>
    <w:rsid w:val="00046EEF"/>
    <w:rsid w:val="00047397"/>
    <w:rsid w:val="00051EDD"/>
    <w:rsid w:val="000550B6"/>
    <w:rsid w:val="00055FC3"/>
    <w:rsid w:val="000622AA"/>
    <w:rsid w:val="00063E3D"/>
    <w:rsid w:val="00067AC9"/>
    <w:rsid w:val="00067FF2"/>
    <w:rsid w:val="00072BD2"/>
    <w:rsid w:val="00077918"/>
    <w:rsid w:val="00082E48"/>
    <w:rsid w:val="00084F93"/>
    <w:rsid w:val="00086ED3"/>
    <w:rsid w:val="00086FCE"/>
    <w:rsid w:val="000924D5"/>
    <w:rsid w:val="00093C9A"/>
    <w:rsid w:val="00097153"/>
    <w:rsid w:val="000A0A43"/>
    <w:rsid w:val="000A2E4B"/>
    <w:rsid w:val="000A7E2D"/>
    <w:rsid w:val="000B0927"/>
    <w:rsid w:val="000B1A82"/>
    <w:rsid w:val="000B4329"/>
    <w:rsid w:val="000B51C9"/>
    <w:rsid w:val="000C035A"/>
    <w:rsid w:val="000C0FEC"/>
    <w:rsid w:val="000C2FB5"/>
    <w:rsid w:val="000C4BEB"/>
    <w:rsid w:val="000C6108"/>
    <w:rsid w:val="000C7EB2"/>
    <w:rsid w:val="000C7F49"/>
    <w:rsid w:val="000D14C8"/>
    <w:rsid w:val="000D617F"/>
    <w:rsid w:val="000D66CB"/>
    <w:rsid w:val="000D730C"/>
    <w:rsid w:val="000E0442"/>
    <w:rsid w:val="000E3CAF"/>
    <w:rsid w:val="000F0CE2"/>
    <w:rsid w:val="000F2CC8"/>
    <w:rsid w:val="000F4AAF"/>
    <w:rsid w:val="000F59CA"/>
    <w:rsid w:val="000F64F2"/>
    <w:rsid w:val="000F6FFE"/>
    <w:rsid w:val="000F7DF3"/>
    <w:rsid w:val="00101874"/>
    <w:rsid w:val="00102A39"/>
    <w:rsid w:val="00105842"/>
    <w:rsid w:val="0010623F"/>
    <w:rsid w:val="001069A8"/>
    <w:rsid w:val="00107FF8"/>
    <w:rsid w:val="001205EC"/>
    <w:rsid w:val="0012066A"/>
    <w:rsid w:val="001207E3"/>
    <w:rsid w:val="00120969"/>
    <w:rsid w:val="00122616"/>
    <w:rsid w:val="00122CEA"/>
    <w:rsid w:val="00123D3F"/>
    <w:rsid w:val="00125D52"/>
    <w:rsid w:val="00127E27"/>
    <w:rsid w:val="00130EA9"/>
    <w:rsid w:val="00133420"/>
    <w:rsid w:val="001369DA"/>
    <w:rsid w:val="00140F61"/>
    <w:rsid w:val="00141325"/>
    <w:rsid w:val="0014282C"/>
    <w:rsid w:val="001432E8"/>
    <w:rsid w:val="001443FD"/>
    <w:rsid w:val="00147597"/>
    <w:rsid w:val="00151E66"/>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F41"/>
    <w:rsid w:val="001A0912"/>
    <w:rsid w:val="001A160B"/>
    <w:rsid w:val="001A6780"/>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3998"/>
    <w:rsid w:val="001F3B85"/>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2F20"/>
    <w:rsid w:val="00243EC7"/>
    <w:rsid w:val="00250646"/>
    <w:rsid w:val="00255C5E"/>
    <w:rsid w:val="00257A51"/>
    <w:rsid w:val="002602D6"/>
    <w:rsid w:val="00261023"/>
    <w:rsid w:val="002643EF"/>
    <w:rsid w:val="00266F38"/>
    <w:rsid w:val="002674D9"/>
    <w:rsid w:val="00267A2A"/>
    <w:rsid w:val="00273D14"/>
    <w:rsid w:val="00275D25"/>
    <w:rsid w:val="0028187F"/>
    <w:rsid w:val="00283E5E"/>
    <w:rsid w:val="0028756F"/>
    <w:rsid w:val="00291341"/>
    <w:rsid w:val="00292D6B"/>
    <w:rsid w:val="00293A03"/>
    <w:rsid w:val="00294D7F"/>
    <w:rsid w:val="002965CB"/>
    <w:rsid w:val="002A09B8"/>
    <w:rsid w:val="002A13A7"/>
    <w:rsid w:val="002A1627"/>
    <w:rsid w:val="002A28A1"/>
    <w:rsid w:val="002A554E"/>
    <w:rsid w:val="002A5858"/>
    <w:rsid w:val="002A593D"/>
    <w:rsid w:val="002A5E48"/>
    <w:rsid w:val="002B3F0D"/>
    <w:rsid w:val="002B5532"/>
    <w:rsid w:val="002B59F9"/>
    <w:rsid w:val="002B7854"/>
    <w:rsid w:val="002C157D"/>
    <w:rsid w:val="002C2D63"/>
    <w:rsid w:val="002C5CCA"/>
    <w:rsid w:val="002E131F"/>
    <w:rsid w:val="002E284B"/>
    <w:rsid w:val="002E4759"/>
    <w:rsid w:val="002E5AF8"/>
    <w:rsid w:val="002E64E0"/>
    <w:rsid w:val="002E7F74"/>
    <w:rsid w:val="002F2312"/>
    <w:rsid w:val="002F33C0"/>
    <w:rsid w:val="002F35DA"/>
    <w:rsid w:val="002F50E5"/>
    <w:rsid w:val="002F69C2"/>
    <w:rsid w:val="003004C6"/>
    <w:rsid w:val="00302088"/>
    <w:rsid w:val="003053CD"/>
    <w:rsid w:val="00306942"/>
    <w:rsid w:val="00307CF4"/>
    <w:rsid w:val="003103C3"/>
    <w:rsid w:val="00317F20"/>
    <w:rsid w:val="003217C2"/>
    <w:rsid w:val="00323660"/>
    <w:rsid w:val="00327F85"/>
    <w:rsid w:val="00330375"/>
    <w:rsid w:val="00333848"/>
    <w:rsid w:val="00341374"/>
    <w:rsid w:val="00341D7A"/>
    <w:rsid w:val="003426CC"/>
    <w:rsid w:val="00342DD1"/>
    <w:rsid w:val="0034564A"/>
    <w:rsid w:val="00346CFF"/>
    <w:rsid w:val="00350534"/>
    <w:rsid w:val="0035090D"/>
    <w:rsid w:val="00351F96"/>
    <w:rsid w:val="00352031"/>
    <w:rsid w:val="00352908"/>
    <w:rsid w:val="00354AA2"/>
    <w:rsid w:val="0035748D"/>
    <w:rsid w:val="0035777C"/>
    <w:rsid w:val="00357FFC"/>
    <w:rsid w:val="00363022"/>
    <w:rsid w:val="00363D80"/>
    <w:rsid w:val="00372D83"/>
    <w:rsid w:val="0037407D"/>
    <w:rsid w:val="00380AD0"/>
    <w:rsid w:val="003876AB"/>
    <w:rsid w:val="00391244"/>
    <w:rsid w:val="00394410"/>
    <w:rsid w:val="003969F6"/>
    <w:rsid w:val="00397F78"/>
    <w:rsid w:val="003A0DA2"/>
    <w:rsid w:val="003A1D57"/>
    <w:rsid w:val="003A48E2"/>
    <w:rsid w:val="003A5FCB"/>
    <w:rsid w:val="003A60B9"/>
    <w:rsid w:val="003B0B6D"/>
    <w:rsid w:val="003B15A3"/>
    <w:rsid w:val="003B279A"/>
    <w:rsid w:val="003B71F3"/>
    <w:rsid w:val="003B7547"/>
    <w:rsid w:val="003C1095"/>
    <w:rsid w:val="003C3708"/>
    <w:rsid w:val="003C42B3"/>
    <w:rsid w:val="003C4674"/>
    <w:rsid w:val="003C7060"/>
    <w:rsid w:val="003D1EE3"/>
    <w:rsid w:val="003D22B0"/>
    <w:rsid w:val="003D7CCC"/>
    <w:rsid w:val="003E45F8"/>
    <w:rsid w:val="003E6ADC"/>
    <w:rsid w:val="003E7245"/>
    <w:rsid w:val="003F08C0"/>
    <w:rsid w:val="003F10E8"/>
    <w:rsid w:val="003F2ACC"/>
    <w:rsid w:val="003F390A"/>
    <w:rsid w:val="003F534C"/>
    <w:rsid w:val="003F7F47"/>
    <w:rsid w:val="00400907"/>
    <w:rsid w:val="004044DA"/>
    <w:rsid w:val="004056DD"/>
    <w:rsid w:val="0041159C"/>
    <w:rsid w:val="004117C4"/>
    <w:rsid w:val="0041306D"/>
    <w:rsid w:val="004130F5"/>
    <w:rsid w:val="0041381F"/>
    <w:rsid w:val="00415F37"/>
    <w:rsid w:val="00417ACD"/>
    <w:rsid w:val="00420BD5"/>
    <w:rsid w:val="004218C7"/>
    <w:rsid w:val="00422BDC"/>
    <w:rsid w:val="004244BF"/>
    <w:rsid w:val="00426001"/>
    <w:rsid w:val="0043099B"/>
    <w:rsid w:val="0043183B"/>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3588"/>
    <w:rsid w:val="00476CC8"/>
    <w:rsid w:val="00476D47"/>
    <w:rsid w:val="0048320C"/>
    <w:rsid w:val="00485B28"/>
    <w:rsid w:val="00485F9B"/>
    <w:rsid w:val="00486C33"/>
    <w:rsid w:val="00486DAB"/>
    <w:rsid w:val="004873B1"/>
    <w:rsid w:val="00492885"/>
    <w:rsid w:val="00493DA2"/>
    <w:rsid w:val="00497DAD"/>
    <w:rsid w:val="004A0C67"/>
    <w:rsid w:val="004A13BC"/>
    <w:rsid w:val="004A3D07"/>
    <w:rsid w:val="004B0D26"/>
    <w:rsid w:val="004B2A4A"/>
    <w:rsid w:val="004B3731"/>
    <w:rsid w:val="004B47D0"/>
    <w:rsid w:val="004B7C5E"/>
    <w:rsid w:val="004C341B"/>
    <w:rsid w:val="004C3F3B"/>
    <w:rsid w:val="004C3FA4"/>
    <w:rsid w:val="004C5056"/>
    <w:rsid w:val="004D165F"/>
    <w:rsid w:val="004D1F69"/>
    <w:rsid w:val="004D26F2"/>
    <w:rsid w:val="004D4F77"/>
    <w:rsid w:val="004D533B"/>
    <w:rsid w:val="004D6591"/>
    <w:rsid w:val="004D6A8F"/>
    <w:rsid w:val="004D7C12"/>
    <w:rsid w:val="004E04A3"/>
    <w:rsid w:val="004E09EB"/>
    <w:rsid w:val="004E4803"/>
    <w:rsid w:val="004E54ED"/>
    <w:rsid w:val="004E5D71"/>
    <w:rsid w:val="004E6580"/>
    <w:rsid w:val="004E6B7D"/>
    <w:rsid w:val="004E703F"/>
    <w:rsid w:val="004E7402"/>
    <w:rsid w:val="004F4576"/>
    <w:rsid w:val="004F5337"/>
    <w:rsid w:val="004F63FE"/>
    <w:rsid w:val="004F750E"/>
    <w:rsid w:val="004F7E92"/>
    <w:rsid w:val="00500195"/>
    <w:rsid w:val="00502715"/>
    <w:rsid w:val="00503000"/>
    <w:rsid w:val="00503C31"/>
    <w:rsid w:val="00504C95"/>
    <w:rsid w:val="0050509E"/>
    <w:rsid w:val="00505820"/>
    <w:rsid w:val="00506881"/>
    <w:rsid w:val="00510481"/>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F5F"/>
    <w:rsid w:val="00535284"/>
    <w:rsid w:val="005360FF"/>
    <w:rsid w:val="00536461"/>
    <w:rsid w:val="00536EAE"/>
    <w:rsid w:val="00537733"/>
    <w:rsid w:val="00537A10"/>
    <w:rsid w:val="0054131F"/>
    <w:rsid w:val="005425CA"/>
    <w:rsid w:val="00543D71"/>
    <w:rsid w:val="00545A25"/>
    <w:rsid w:val="005473BB"/>
    <w:rsid w:val="00550198"/>
    <w:rsid w:val="0055065A"/>
    <w:rsid w:val="005545F4"/>
    <w:rsid w:val="00554705"/>
    <w:rsid w:val="00563C79"/>
    <w:rsid w:val="00566C99"/>
    <w:rsid w:val="00580492"/>
    <w:rsid w:val="0058068C"/>
    <w:rsid w:val="0058685F"/>
    <w:rsid w:val="00587F3C"/>
    <w:rsid w:val="0059145B"/>
    <w:rsid w:val="00592191"/>
    <w:rsid w:val="005922A8"/>
    <w:rsid w:val="0059483A"/>
    <w:rsid w:val="00594E10"/>
    <w:rsid w:val="005956DA"/>
    <w:rsid w:val="005969B2"/>
    <w:rsid w:val="00596C73"/>
    <w:rsid w:val="00597726"/>
    <w:rsid w:val="00597A2B"/>
    <w:rsid w:val="005A2F52"/>
    <w:rsid w:val="005A4C53"/>
    <w:rsid w:val="005A6C20"/>
    <w:rsid w:val="005A7325"/>
    <w:rsid w:val="005B47E2"/>
    <w:rsid w:val="005B4886"/>
    <w:rsid w:val="005C0918"/>
    <w:rsid w:val="005C1A36"/>
    <w:rsid w:val="005C4E43"/>
    <w:rsid w:val="005C589C"/>
    <w:rsid w:val="005C686D"/>
    <w:rsid w:val="005D3E70"/>
    <w:rsid w:val="005D682C"/>
    <w:rsid w:val="005D6E72"/>
    <w:rsid w:val="005E155C"/>
    <w:rsid w:val="005E1E3E"/>
    <w:rsid w:val="005E7FB2"/>
    <w:rsid w:val="005F5716"/>
    <w:rsid w:val="005F6386"/>
    <w:rsid w:val="0060046B"/>
    <w:rsid w:val="00602139"/>
    <w:rsid w:val="00602552"/>
    <w:rsid w:val="006027DC"/>
    <w:rsid w:val="00605291"/>
    <w:rsid w:val="00607579"/>
    <w:rsid w:val="0061295E"/>
    <w:rsid w:val="00614758"/>
    <w:rsid w:val="00620CA1"/>
    <w:rsid w:val="00622B85"/>
    <w:rsid w:val="0063023E"/>
    <w:rsid w:val="00630D51"/>
    <w:rsid w:val="006311C0"/>
    <w:rsid w:val="00631872"/>
    <w:rsid w:val="006328F4"/>
    <w:rsid w:val="00632B47"/>
    <w:rsid w:val="00640C54"/>
    <w:rsid w:val="006414E3"/>
    <w:rsid w:val="0064388C"/>
    <w:rsid w:val="006469C5"/>
    <w:rsid w:val="00646B55"/>
    <w:rsid w:val="00647F2D"/>
    <w:rsid w:val="00647FF6"/>
    <w:rsid w:val="0065046F"/>
    <w:rsid w:val="006504F4"/>
    <w:rsid w:val="006504FC"/>
    <w:rsid w:val="006506A4"/>
    <w:rsid w:val="006509B2"/>
    <w:rsid w:val="00656D65"/>
    <w:rsid w:val="00657EB1"/>
    <w:rsid w:val="006616BA"/>
    <w:rsid w:val="00665109"/>
    <w:rsid w:val="00670CE5"/>
    <w:rsid w:val="00671098"/>
    <w:rsid w:val="006736D2"/>
    <w:rsid w:val="006748F9"/>
    <w:rsid w:val="00675F99"/>
    <w:rsid w:val="006765F4"/>
    <w:rsid w:val="00676915"/>
    <w:rsid w:val="00680A39"/>
    <w:rsid w:val="006813E5"/>
    <w:rsid w:val="006904E8"/>
    <w:rsid w:val="006941E4"/>
    <w:rsid w:val="0069476D"/>
    <w:rsid w:val="00696927"/>
    <w:rsid w:val="006A127E"/>
    <w:rsid w:val="006A419D"/>
    <w:rsid w:val="006A6C0B"/>
    <w:rsid w:val="006A75DF"/>
    <w:rsid w:val="006A76F1"/>
    <w:rsid w:val="006B1F14"/>
    <w:rsid w:val="006B3A9D"/>
    <w:rsid w:val="006B66E3"/>
    <w:rsid w:val="006B70AE"/>
    <w:rsid w:val="006C0253"/>
    <w:rsid w:val="006C0A40"/>
    <w:rsid w:val="006C0EEE"/>
    <w:rsid w:val="006C3CB1"/>
    <w:rsid w:val="006C4E0D"/>
    <w:rsid w:val="006C727D"/>
    <w:rsid w:val="006C7636"/>
    <w:rsid w:val="006D2F82"/>
    <w:rsid w:val="006D4449"/>
    <w:rsid w:val="006D4504"/>
    <w:rsid w:val="006D5EAB"/>
    <w:rsid w:val="006E088E"/>
    <w:rsid w:val="006E41F4"/>
    <w:rsid w:val="006F73BD"/>
    <w:rsid w:val="00700DF2"/>
    <w:rsid w:val="0070163E"/>
    <w:rsid w:val="00702937"/>
    <w:rsid w:val="007039A9"/>
    <w:rsid w:val="0071467C"/>
    <w:rsid w:val="00716D7B"/>
    <w:rsid w:val="007179F7"/>
    <w:rsid w:val="007205BB"/>
    <w:rsid w:val="00720D55"/>
    <w:rsid w:val="00720E69"/>
    <w:rsid w:val="007327AF"/>
    <w:rsid w:val="007368C4"/>
    <w:rsid w:val="00736C29"/>
    <w:rsid w:val="007405AA"/>
    <w:rsid w:val="007434EB"/>
    <w:rsid w:val="00744BBC"/>
    <w:rsid w:val="00745E0A"/>
    <w:rsid w:val="007465D3"/>
    <w:rsid w:val="00751A21"/>
    <w:rsid w:val="00757B13"/>
    <w:rsid w:val="0076016D"/>
    <w:rsid w:val="007612E0"/>
    <w:rsid w:val="0076496A"/>
    <w:rsid w:val="00770055"/>
    <w:rsid w:val="00772BDA"/>
    <w:rsid w:val="00774BC9"/>
    <w:rsid w:val="00774E69"/>
    <w:rsid w:val="00777BB4"/>
    <w:rsid w:val="007866D1"/>
    <w:rsid w:val="00786884"/>
    <w:rsid w:val="007912BD"/>
    <w:rsid w:val="00791577"/>
    <w:rsid w:val="0079451C"/>
    <w:rsid w:val="00797569"/>
    <w:rsid w:val="00797571"/>
    <w:rsid w:val="00797D5D"/>
    <w:rsid w:val="007A01E7"/>
    <w:rsid w:val="007A67E2"/>
    <w:rsid w:val="007B606D"/>
    <w:rsid w:val="007C0DB6"/>
    <w:rsid w:val="007C2082"/>
    <w:rsid w:val="007C21FD"/>
    <w:rsid w:val="007C32B9"/>
    <w:rsid w:val="007C529A"/>
    <w:rsid w:val="007C567F"/>
    <w:rsid w:val="007C5DE3"/>
    <w:rsid w:val="007D48CB"/>
    <w:rsid w:val="007D6319"/>
    <w:rsid w:val="007D6CD0"/>
    <w:rsid w:val="007D7578"/>
    <w:rsid w:val="007D7CFF"/>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433D"/>
    <w:rsid w:val="00845324"/>
    <w:rsid w:val="0084588C"/>
    <w:rsid w:val="00845C50"/>
    <w:rsid w:val="00850CC8"/>
    <w:rsid w:val="00851D5A"/>
    <w:rsid w:val="008548A3"/>
    <w:rsid w:val="00861DF4"/>
    <w:rsid w:val="00863A30"/>
    <w:rsid w:val="00863D87"/>
    <w:rsid w:val="0086652A"/>
    <w:rsid w:val="00867301"/>
    <w:rsid w:val="00871EE4"/>
    <w:rsid w:val="00872A38"/>
    <w:rsid w:val="00872E2E"/>
    <w:rsid w:val="00874554"/>
    <w:rsid w:val="00874E55"/>
    <w:rsid w:val="00877A0F"/>
    <w:rsid w:val="00880456"/>
    <w:rsid w:val="00890048"/>
    <w:rsid w:val="008902A5"/>
    <w:rsid w:val="00890A79"/>
    <w:rsid w:val="00891070"/>
    <w:rsid w:val="008925A1"/>
    <w:rsid w:val="00894A03"/>
    <w:rsid w:val="00895A51"/>
    <w:rsid w:val="008962DC"/>
    <w:rsid w:val="00897809"/>
    <w:rsid w:val="008A1D3F"/>
    <w:rsid w:val="008A30A7"/>
    <w:rsid w:val="008A3A78"/>
    <w:rsid w:val="008A51D7"/>
    <w:rsid w:val="008B0624"/>
    <w:rsid w:val="008B07CD"/>
    <w:rsid w:val="008B1338"/>
    <w:rsid w:val="008B1F0F"/>
    <w:rsid w:val="008B5FE0"/>
    <w:rsid w:val="008C075A"/>
    <w:rsid w:val="008C0A3A"/>
    <w:rsid w:val="008C15D5"/>
    <w:rsid w:val="008C5682"/>
    <w:rsid w:val="008C5D69"/>
    <w:rsid w:val="008C65EE"/>
    <w:rsid w:val="008D1647"/>
    <w:rsid w:val="008D3290"/>
    <w:rsid w:val="008D47FD"/>
    <w:rsid w:val="008D6897"/>
    <w:rsid w:val="008D72DB"/>
    <w:rsid w:val="008D7CD4"/>
    <w:rsid w:val="008E07B8"/>
    <w:rsid w:val="008E17BE"/>
    <w:rsid w:val="008E48E8"/>
    <w:rsid w:val="008E5272"/>
    <w:rsid w:val="008E55EB"/>
    <w:rsid w:val="008E7686"/>
    <w:rsid w:val="008F2551"/>
    <w:rsid w:val="008F6C62"/>
    <w:rsid w:val="008F6D70"/>
    <w:rsid w:val="009019DE"/>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BA2"/>
    <w:rsid w:val="0093068B"/>
    <w:rsid w:val="00930F50"/>
    <w:rsid w:val="009338F6"/>
    <w:rsid w:val="00936387"/>
    <w:rsid w:val="0094025A"/>
    <w:rsid w:val="00951682"/>
    <w:rsid w:val="009651FF"/>
    <w:rsid w:val="00967E78"/>
    <w:rsid w:val="00970200"/>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B325D"/>
    <w:rsid w:val="009B5F89"/>
    <w:rsid w:val="009B74BB"/>
    <w:rsid w:val="009B7633"/>
    <w:rsid w:val="009B79FB"/>
    <w:rsid w:val="009C437F"/>
    <w:rsid w:val="009C7941"/>
    <w:rsid w:val="009D0574"/>
    <w:rsid w:val="009D06E6"/>
    <w:rsid w:val="009D1437"/>
    <w:rsid w:val="009E2D3F"/>
    <w:rsid w:val="009E2FB1"/>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A3D"/>
    <w:rsid w:val="00A1026F"/>
    <w:rsid w:val="00A108B5"/>
    <w:rsid w:val="00A12FB3"/>
    <w:rsid w:val="00A13BDB"/>
    <w:rsid w:val="00A165EC"/>
    <w:rsid w:val="00A21D18"/>
    <w:rsid w:val="00A2318D"/>
    <w:rsid w:val="00A24120"/>
    <w:rsid w:val="00A25FE7"/>
    <w:rsid w:val="00A2726D"/>
    <w:rsid w:val="00A276C5"/>
    <w:rsid w:val="00A370E9"/>
    <w:rsid w:val="00A41065"/>
    <w:rsid w:val="00A43AF0"/>
    <w:rsid w:val="00A446D0"/>
    <w:rsid w:val="00A55CE3"/>
    <w:rsid w:val="00A62715"/>
    <w:rsid w:val="00A633A3"/>
    <w:rsid w:val="00A66916"/>
    <w:rsid w:val="00A80E44"/>
    <w:rsid w:val="00A87984"/>
    <w:rsid w:val="00A905F8"/>
    <w:rsid w:val="00A9072C"/>
    <w:rsid w:val="00A91A93"/>
    <w:rsid w:val="00A92D39"/>
    <w:rsid w:val="00A95DA0"/>
    <w:rsid w:val="00A96084"/>
    <w:rsid w:val="00A96086"/>
    <w:rsid w:val="00A964A9"/>
    <w:rsid w:val="00A97CF0"/>
    <w:rsid w:val="00AA0404"/>
    <w:rsid w:val="00AA41A1"/>
    <w:rsid w:val="00AA5F71"/>
    <w:rsid w:val="00AA7849"/>
    <w:rsid w:val="00AB1648"/>
    <w:rsid w:val="00AB37AD"/>
    <w:rsid w:val="00AB4705"/>
    <w:rsid w:val="00AB642A"/>
    <w:rsid w:val="00AC205A"/>
    <w:rsid w:val="00AC2BAD"/>
    <w:rsid w:val="00AC60BC"/>
    <w:rsid w:val="00AC7ECB"/>
    <w:rsid w:val="00AD0986"/>
    <w:rsid w:val="00AD3A2D"/>
    <w:rsid w:val="00AD768E"/>
    <w:rsid w:val="00AE0DAD"/>
    <w:rsid w:val="00AE1A28"/>
    <w:rsid w:val="00AE3ED1"/>
    <w:rsid w:val="00AE63C7"/>
    <w:rsid w:val="00AE6DEC"/>
    <w:rsid w:val="00AF2970"/>
    <w:rsid w:val="00B00E42"/>
    <w:rsid w:val="00B02596"/>
    <w:rsid w:val="00B02965"/>
    <w:rsid w:val="00B04551"/>
    <w:rsid w:val="00B04C46"/>
    <w:rsid w:val="00B059BD"/>
    <w:rsid w:val="00B0764A"/>
    <w:rsid w:val="00B07DD5"/>
    <w:rsid w:val="00B10AA5"/>
    <w:rsid w:val="00B1138E"/>
    <w:rsid w:val="00B113C7"/>
    <w:rsid w:val="00B135A2"/>
    <w:rsid w:val="00B1446F"/>
    <w:rsid w:val="00B22BCC"/>
    <w:rsid w:val="00B233CF"/>
    <w:rsid w:val="00B26CFF"/>
    <w:rsid w:val="00B27BD8"/>
    <w:rsid w:val="00B3247B"/>
    <w:rsid w:val="00B33075"/>
    <w:rsid w:val="00B4028C"/>
    <w:rsid w:val="00B4085D"/>
    <w:rsid w:val="00B4510D"/>
    <w:rsid w:val="00B53702"/>
    <w:rsid w:val="00B552F0"/>
    <w:rsid w:val="00B6664C"/>
    <w:rsid w:val="00B66664"/>
    <w:rsid w:val="00B672DB"/>
    <w:rsid w:val="00B714C6"/>
    <w:rsid w:val="00B722CB"/>
    <w:rsid w:val="00B72613"/>
    <w:rsid w:val="00B72B28"/>
    <w:rsid w:val="00B741F3"/>
    <w:rsid w:val="00B77D18"/>
    <w:rsid w:val="00B81E6B"/>
    <w:rsid w:val="00B839D1"/>
    <w:rsid w:val="00B87246"/>
    <w:rsid w:val="00B87FA3"/>
    <w:rsid w:val="00B90063"/>
    <w:rsid w:val="00B90EC4"/>
    <w:rsid w:val="00B90FD0"/>
    <w:rsid w:val="00B94D69"/>
    <w:rsid w:val="00B96139"/>
    <w:rsid w:val="00B97FD7"/>
    <w:rsid w:val="00BA21DC"/>
    <w:rsid w:val="00BA3131"/>
    <w:rsid w:val="00BA364B"/>
    <w:rsid w:val="00BA3BCA"/>
    <w:rsid w:val="00BA436D"/>
    <w:rsid w:val="00BA5EB2"/>
    <w:rsid w:val="00BA63B7"/>
    <w:rsid w:val="00BA7049"/>
    <w:rsid w:val="00BB2333"/>
    <w:rsid w:val="00BC0962"/>
    <w:rsid w:val="00BC1940"/>
    <w:rsid w:val="00BC242E"/>
    <w:rsid w:val="00BC485B"/>
    <w:rsid w:val="00BC4915"/>
    <w:rsid w:val="00BD050A"/>
    <w:rsid w:val="00BD124C"/>
    <w:rsid w:val="00BD46C9"/>
    <w:rsid w:val="00BD6A79"/>
    <w:rsid w:val="00BE0C76"/>
    <w:rsid w:val="00BE3DC0"/>
    <w:rsid w:val="00BE41F4"/>
    <w:rsid w:val="00BE4A99"/>
    <w:rsid w:val="00BE628B"/>
    <w:rsid w:val="00BE7841"/>
    <w:rsid w:val="00BF2AFF"/>
    <w:rsid w:val="00C005DA"/>
    <w:rsid w:val="00C02CFA"/>
    <w:rsid w:val="00C0776F"/>
    <w:rsid w:val="00C07EF9"/>
    <w:rsid w:val="00C138FC"/>
    <w:rsid w:val="00C1470F"/>
    <w:rsid w:val="00C152C5"/>
    <w:rsid w:val="00C15BCF"/>
    <w:rsid w:val="00C22E74"/>
    <w:rsid w:val="00C22F36"/>
    <w:rsid w:val="00C23739"/>
    <w:rsid w:val="00C24B86"/>
    <w:rsid w:val="00C24D06"/>
    <w:rsid w:val="00C32FBA"/>
    <w:rsid w:val="00C332AD"/>
    <w:rsid w:val="00C43A01"/>
    <w:rsid w:val="00C44EE0"/>
    <w:rsid w:val="00C46394"/>
    <w:rsid w:val="00C4775B"/>
    <w:rsid w:val="00C47A3B"/>
    <w:rsid w:val="00C51A33"/>
    <w:rsid w:val="00C569F8"/>
    <w:rsid w:val="00C63505"/>
    <w:rsid w:val="00C65203"/>
    <w:rsid w:val="00C800C6"/>
    <w:rsid w:val="00C83BDA"/>
    <w:rsid w:val="00C85AC8"/>
    <w:rsid w:val="00C95627"/>
    <w:rsid w:val="00C95867"/>
    <w:rsid w:val="00CA0810"/>
    <w:rsid w:val="00CA0E7E"/>
    <w:rsid w:val="00CA281A"/>
    <w:rsid w:val="00CA6978"/>
    <w:rsid w:val="00CB1988"/>
    <w:rsid w:val="00CB1ACE"/>
    <w:rsid w:val="00CB7003"/>
    <w:rsid w:val="00CC27D8"/>
    <w:rsid w:val="00CC55F3"/>
    <w:rsid w:val="00CD16F5"/>
    <w:rsid w:val="00CE3A01"/>
    <w:rsid w:val="00CE4385"/>
    <w:rsid w:val="00CE7562"/>
    <w:rsid w:val="00CF115A"/>
    <w:rsid w:val="00CF1364"/>
    <w:rsid w:val="00CF3DE8"/>
    <w:rsid w:val="00CF499F"/>
    <w:rsid w:val="00CF6938"/>
    <w:rsid w:val="00D01547"/>
    <w:rsid w:val="00D01992"/>
    <w:rsid w:val="00D03ADD"/>
    <w:rsid w:val="00D04F34"/>
    <w:rsid w:val="00D05E27"/>
    <w:rsid w:val="00D0631C"/>
    <w:rsid w:val="00D11351"/>
    <w:rsid w:val="00D13075"/>
    <w:rsid w:val="00D13D76"/>
    <w:rsid w:val="00D13EB2"/>
    <w:rsid w:val="00D16857"/>
    <w:rsid w:val="00D1697D"/>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0E65"/>
    <w:rsid w:val="00D61D1B"/>
    <w:rsid w:val="00D627D8"/>
    <w:rsid w:val="00D64712"/>
    <w:rsid w:val="00D64F47"/>
    <w:rsid w:val="00D66C98"/>
    <w:rsid w:val="00D67F2E"/>
    <w:rsid w:val="00D72EEC"/>
    <w:rsid w:val="00D778A4"/>
    <w:rsid w:val="00D850E0"/>
    <w:rsid w:val="00D9201F"/>
    <w:rsid w:val="00D94CBB"/>
    <w:rsid w:val="00DA04DC"/>
    <w:rsid w:val="00DA0718"/>
    <w:rsid w:val="00DA0C1B"/>
    <w:rsid w:val="00DA1885"/>
    <w:rsid w:val="00DA3EBD"/>
    <w:rsid w:val="00DA4201"/>
    <w:rsid w:val="00DA6050"/>
    <w:rsid w:val="00DB2208"/>
    <w:rsid w:val="00DB3308"/>
    <w:rsid w:val="00DB4A66"/>
    <w:rsid w:val="00DB5F6C"/>
    <w:rsid w:val="00DB7668"/>
    <w:rsid w:val="00DC1A0E"/>
    <w:rsid w:val="00DC33C4"/>
    <w:rsid w:val="00DC388E"/>
    <w:rsid w:val="00DC4599"/>
    <w:rsid w:val="00DC49AE"/>
    <w:rsid w:val="00DC51B6"/>
    <w:rsid w:val="00DD032F"/>
    <w:rsid w:val="00DD2D5E"/>
    <w:rsid w:val="00DD55A1"/>
    <w:rsid w:val="00DD6BF6"/>
    <w:rsid w:val="00DE526D"/>
    <w:rsid w:val="00DE7184"/>
    <w:rsid w:val="00DE7F27"/>
    <w:rsid w:val="00DF048F"/>
    <w:rsid w:val="00DF0AE1"/>
    <w:rsid w:val="00DF160A"/>
    <w:rsid w:val="00DF1761"/>
    <w:rsid w:val="00DF2D1F"/>
    <w:rsid w:val="00DF2ED5"/>
    <w:rsid w:val="00DF4643"/>
    <w:rsid w:val="00DF6CFE"/>
    <w:rsid w:val="00E01534"/>
    <w:rsid w:val="00E0318C"/>
    <w:rsid w:val="00E06E4E"/>
    <w:rsid w:val="00E0796E"/>
    <w:rsid w:val="00E14697"/>
    <w:rsid w:val="00E14E46"/>
    <w:rsid w:val="00E17FD3"/>
    <w:rsid w:val="00E23D71"/>
    <w:rsid w:val="00E26C6A"/>
    <w:rsid w:val="00E3067C"/>
    <w:rsid w:val="00E31A38"/>
    <w:rsid w:val="00E32B1A"/>
    <w:rsid w:val="00E33748"/>
    <w:rsid w:val="00E40D4E"/>
    <w:rsid w:val="00E41BA5"/>
    <w:rsid w:val="00E43044"/>
    <w:rsid w:val="00E43148"/>
    <w:rsid w:val="00E44BB4"/>
    <w:rsid w:val="00E461E3"/>
    <w:rsid w:val="00E50099"/>
    <w:rsid w:val="00E504F5"/>
    <w:rsid w:val="00E51BC8"/>
    <w:rsid w:val="00E52BAA"/>
    <w:rsid w:val="00E623E9"/>
    <w:rsid w:val="00E72540"/>
    <w:rsid w:val="00E7619E"/>
    <w:rsid w:val="00E80B01"/>
    <w:rsid w:val="00E8159E"/>
    <w:rsid w:val="00E83D0A"/>
    <w:rsid w:val="00E87B4D"/>
    <w:rsid w:val="00E9371E"/>
    <w:rsid w:val="00E94350"/>
    <w:rsid w:val="00E9663E"/>
    <w:rsid w:val="00E96E7F"/>
    <w:rsid w:val="00E973D0"/>
    <w:rsid w:val="00EA1C7D"/>
    <w:rsid w:val="00EA541E"/>
    <w:rsid w:val="00EA6076"/>
    <w:rsid w:val="00EA6672"/>
    <w:rsid w:val="00EA7165"/>
    <w:rsid w:val="00EA7E1E"/>
    <w:rsid w:val="00EB1CC7"/>
    <w:rsid w:val="00EB1CE1"/>
    <w:rsid w:val="00EB4235"/>
    <w:rsid w:val="00EB4CD3"/>
    <w:rsid w:val="00EC0681"/>
    <w:rsid w:val="00EC1D66"/>
    <w:rsid w:val="00EC2CE6"/>
    <w:rsid w:val="00ED00F8"/>
    <w:rsid w:val="00ED0DA8"/>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6910"/>
    <w:rsid w:val="00F36BC6"/>
    <w:rsid w:val="00F3795B"/>
    <w:rsid w:val="00F43BFE"/>
    <w:rsid w:val="00F44B18"/>
    <w:rsid w:val="00F45570"/>
    <w:rsid w:val="00F4689B"/>
    <w:rsid w:val="00F537BB"/>
    <w:rsid w:val="00F53E90"/>
    <w:rsid w:val="00F561A2"/>
    <w:rsid w:val="00F563CA"/>
    <w:rsid w:val="00F56A50"/>
    <w:rsid w:val="00F624AC"/>
    <w:rsid w:val="00F64BFA"/>
    <w:rsid w:val="00F65376"/>
    <w:rsid w:val="00F679A3"/>
    <w:rsid w:val="00F71838"/>
    <w:rsid w:val="00F72109"/>
    <w:rsid w:val="00F73386"/>
    <w:rsid w:val="00F74331"/>
    <w:rsid w:val="00F75552"/>
    <w:rsid w:val="00F76F53"/>
    <w:rsid w:val="00F80B56"/>
    <w:rsid w:val="00F814C2"/>
    <w:rsid w:val="00F82279"/>
    <w:rsid w:val="00F84CD3"/>
    <w:rsid w:val="00F855F9"/>
    <w:rsid w:val="00F87661"/>
    <w:rsid w:val="00F87760"/>
    <w:rsid w:val="00F907D1"/>
    <w:rsid w:val="00F90FC3"/>
    <w:rsid w:val="00F9511E"/>
    <w:rsid w:val="00FA2854"/>
    <w:rsid w:val="00FA5FED"/>
    <w:rsid w:val="00FB01B8"/>
    <w:rsid w:val="00FB1255"/>
    <w:rsid w:val="00FB3648"/>
    <w:rsid w:val="00FC3594"/>
    <w:rsid w:val="00FC4854"/>
    <w:rsid w:val="00FC5AC2"/>
    <w:rsid w:val="00FC7FCE"/>
    <w:rsid w:val="00FD15D0"/>
    <w:rsid w:val="00FD2166"/>
    <w:rsid w:val="00FD33B0"/>
    <w:rsid w:val="00FD40FE"/>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CA46516-9BF5-423F-8BF3-7BD39FB5E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paragraph" w:styleId="4">
    <w:name w:val="heading 4"/>
    <w:basedOn w:val="a0"/>
    <w:next w:val="a0"/>
    <w:link w:val="40"/>
    <w:uiPriority w:val="9"/>
    <w:unhideWhenUsed/>
    <w:qFormat/>
    <w:rsid w:val="00C138F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C138F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eastAsia="ru-RU"/>
    </w:rPr>
  </w:style>
  <w:style w:type="character" w:customStyle="1" w:styleId="20">
    <w:name w:val="Заголовок 2 Знак"/>
    <w:basedOn w:val="a1"/>
    <w:link w:val="2"/>
    <w:uiPriority w:val="9"/>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qFormat/>
    <w:rsid w:val="009E3A23"/>
    <w:pPr>
      <w:ind w:left="720"/>
      <w:contextualSpacing/>
    </w:pPr>
  </w:style>
  <w:style w:type="table" w:styleId="a7">
    <w:name w:val="Table Grid"/>
    <w:basedOn w:val="a2"/>
    <w:uiPriority w:val="5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qFormat/>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eastAsia="ru-RU"/>
    </w:rPr>
  </w:style>
  <w:style w:type="character" w:styleId="afd">
    <w:name w:val="footnote reference"/>
    <w:basedOn w:val="a1"/>
    <w:uiPriority w:val="99"/>
    <w:unhideWhenUsed/>
    <w:rsid w:val="00F855F9"/>
    <w:rPr>
      <w:rFonts w:cs="Times New Roman"/>
      <w:vertAlign w:val="superscript"/>
    </w:rPr>
  </w:style>
  <w:style w:type="paragraph" w:customStyle="1" w:styleId="docdata">
    <w:name w:val="docdata"/>
    <w:aliases w:val="docy,v5,6225,bqiaagaaeyqcaaagiaiaaao4fwaabcyxaaaaaaaaaaaaaaaaaaaaaaaaaaaaaaaaaaaaaaaaaaaaaaaaaaaaaaaaaaaaaaaaaaaaaaaaaaaaaaaaaaaaaaaaaaaaaaaaaaaaaaaaaaaaaaaaaaaaaaaaaaaaaaaaaaaaaaaaaaaaaaaaaaaaaaaaaaaaaaaaaaaaaaaaaaaaaaaaaaaaaaaaaaaaaaaaaaaaaaaa"/>
    <w:basedOn w:val="a0"/>
    <w:rsid w:val="00C4775B"/>
    <w:pPr>
      <w:spacing w:before="100" w:beforeAutospacing="1" w:after="100" w:afterAutospacing="1" w:line="240" w:lineRule="auto"/>
    </w:pPr>
    <w:rPr>
      <w:rFonts w:ascii="Times New Roman" w:hAnsi="Times New Roman"/>
      <w:sz w:val="24"/>
      <w:szCs w:val="24"/>
      <w:lang w:eastAsia="ru-RU"/>
    </w:rPr>
  </w:style>
  <w:style w:type="character" w:customStyle="1" w:styleId="1702">
    <w:name w:val="1702"/>
    <w:aliases w:val="bqiaagaaeyqcaaagiaiaaapoawaabdwdaaaaaaaaaaaaaaaaaaaaaaaaaaaaaaaaaaaaaaaaaaaaaaaaaaaaaaaaaaaaaaaaaaaaaaaaaaaaaaaaaaaaaaaaaaaaaaaaaaaaaaaaaaaaaaaaaaaaaaaaaaaaaaaaaaaaaaaaaaaaaaaaaaaaaaaaaaaaaaaaaaaaaaaaaaaaaaaaaaaaaaaaaaaaaaaaaaaaaaaa"/>
    <w:basedOn w:val="a1"/>
    <w:rsid w:val="00F75552"/>
  </w:style>
  <w:style w:type="character" w:customStyle="1" w:styleId="1936">
    <w:name w:val="1936"/>
    <w:aliases w:val="bqiaagaaeyqcaaagiaiaaao4baaabcyeaaaaaaaaaaaaaaaaaaaaaaaaaaaaaaaaaaaaaaaaaaaaaaaaaaaaaaaaaaaaaaaaaaaaaaaaaaaaaaaaaaaaaaaaaaaaaaaaaaaaaaaaaaaaaaaaaaaaaaaaaaaaaaaaaaaaaaaaaaaaaaaaaaaaaaaaaaaaaaaaaaaaaaaaaaaaaaaaaaaaaaaaaaaaaaaaaaaaaaaa"/>
    <w:basedOn w:val="a1"/>
    <w:rsid w:val="00F75552"/>
  </w:style>
  <w:style w:type="character" w:customStyle="1" w:styleId="1916">
    <w:name w:val="1916"/>
    <w:aliases w:val="bqiaagaaeyqcaaagiaiaaaokbaaabbie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662">
    <w:name w:val="1662"/>
    <w:aliases w:val="bqiaagaaeyqcaaagiaiaaaomawaabbq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736">
    <w:name w:val="1736"/>
    <w:aliases w:val="bqiaagaaeyqcaaagiaiaaapwawaabf4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722">
    <w:name w:val="1722"/>
    <w:aliases w:val="bqiaagaaeyqcaaagiaiaaapiawaabfa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628">
    <w:name w:val="1628"/>
    <w:aliases w:val="bqiaagaaeyqcaaagiaiaaaoeawaabzidaaaaaaaaaaaaaaaaaaaaaaaaaaaaaaaaaaaaaaaaaaaaaaaaaaaaaaaaaaaaaaaaaaaaaaaaaaaaaaaaaaaaaaaaaaaaaaaaaaaaaaaaaaaaaaaaaaaaaaaaaaaaaaaaaaaaaaaaaaaaaaaaaaaaaaaaaaaaaaaaaaaaaaaaaaaaaaaaaaaaaaaaaaaaaaaaaaaaaaaa"/>
    <w:basedOn w:val="a1"/>
    <w:rsid w:val="0054131F"/>
  </w:style>
  <w:style w:type="character" w:customStyle="1" w:styleId="1500">
    <w:name w:val="1500"/>
    <w:aliases w:val="bqiaagaaeyqcaaagiaiaaameawaabridaaaaaaaaaaaaaaaaaaaaaaaaaaaaaaaaaaaaaaaaaaaaaaaaaaaaaaaaaaaaaaaaaaaaaaaaaaaaaaaaaaaaaaaaaaaaaaaaaaaaaaaaaaaaaaaaaaaaaaaaaaaaaaaaaaaaaaaaaaaaaaaaaaaaaaaaaaaaaaaaaaaaaaaaaaaaaaaaaaaaaaaaaaaaaaaaaaaaaaaa"/>
    <w:basedOn w:val="a1"/>
    <w:rsid w:val="00665109"/>
  </w:style>
  <w:style w:type="character" w:customStyle="1" w:styleId="1558">
    <w:name w:val="1558"/>
    <w:aliases w:val="bqiaagaaeyqcaaagiaiaaam+awaabuwdaaaaaaaaaaaaaaaaaaaaaaaaaaaaaaaaaaaaaaaaaaaaaaaaaaaaaaaaaaaaaaaaaaaaaaaaaaaaaaaaaaaaaaaaaaaaaaaaaaaaaaaaaaaaaaaaaaaaaaaaaaaaaaaaaaaaaaaaaaaaaaaaaaaaaaaaaaaaaaaaaaaaaaaaaaaaaaaaaaaaaaaaaaaaaaaaaaaaaaaa"/>
    <w:basedOn w:val="a1"/>
    <w:rsid w:val="00665109"/>
  </w:style>
  <w:style w:type="character" w:customStyle="1" w:styleId="1698">
    <w:name w:val="1698"/>
    <w:aliases w:val="bqiaagaaeyqcaaagiaiaaapkawaabdgdaaaaaaaaaaaaaaaaaaaaaaaaaaaaaaaaaaaaaaaaaaaaaaaaaaaaaaaaaaaaaaaaaaaaaaaaaaaaaaaaaaaaaaaaaaaaaaaaaaaaaaaaaaaaaaaaaaaaaaaaaaaaaaaaaaaaaaaaaaaaaaaaaaaaaaaaaaaaaaaaaaaaaaaaaaaaaaaaaaaaaaaaaaaaaaaaaaaaaaaa"/>
    <w:basedOn w:val="a1"/>
    <w:rsid w:val="00B714C6"/>
  </w:style>
  <w:style w:type="character" w:customStyle="1" w:styleId="1618">
    <w:name w:val="1618"/>
    <w:aliases w:val="bqiaagaaeyqcaaagiaiaaan6awaabygdaaaaaaaaaaaaaaaaaaaaaaaaaaaaaaaaaaaaaaaaaaaaaaaaaaaaaaaaaaaaaaaaaaaaaaaaaaaaaaaaaaaaaaaaaaaaaaaaaaaaaaaaaaaaaaaaaaaaaaaaaaaaaaaaaaaaaaaaaaaaaaaaaaaaaaaaaaaaaaaaaaaaaaaaaaaaaaaaaaaaaaaaaaaaaaaaaaaaaaaa"/>
    <w:basedOn w:val="a1"/>
    <w:rsid w:val="00B714C6"/>
  </w:style>
  <w:style w:type="character" w:customStyle="1" w:styleId="1728">
    <w:name w:val="1728"/>
    <w:aliases w:val="bqiaagaaeyqcaaagiaiaaapoawaabfy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572">
    <w:name w:val="1572"/>
    <w:aliases w:val="bqiaagaaeyqcaaagiaiaaanmawaabvo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684">
    <w:name w:val="1684"/>
    <w:aliases w:val="bqiaagaaeyqcaaagiaiaaao8awaabco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518">
    <w:name w:val="1518"/>
    <w:aliases w:val="bqiaagaaeyqcaaagiaiaaamwawaabsq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562">
    <w:name w:val="1562"/>
    <w:aliases w:val="bqiaagaaeyqcaaagiaiaaancawaabva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708">
    <w:name w:val="1708"/>
    <w:aliases w:val="bqiaagaaeyqcaaagiaiaaapuawaabeid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2056">
    <w:name w:val="2056"/>
    <w:aliases w:val="bqiaagaaeyqcaaagiaiaaamwbqaabt4faaaaaaaaaaaaaaaaaaaaaaaaaaaaaaaaaaaaaaaaaaaaaaaaaaaaaaaaaaaaaaaaaaaaaaaaaaaaaaaaaaaaaaaaaaaaaaaaaaaaaaaaaaaaaaaaaaaaaaaaaaaaaaaaaaaaaaaaaaaaaaaaaaaaaaaaaaaaaaaaaaaaaaaaaaaaaaaaaaaaaaaaaaaaaaaaaaaaaaaa"/>
    <w:basedOn w:val="a1"/>
    <w:rsid w:val="007C529A"/>
  </w:style>
  <w:style w:type="character" w:customStyle="1" w:styleId="1956">
    <w:name w:val="1956"/>
    <w:aliases w:val="bqiaagaaeyqcaaagiaiaaapmbaaabdoeaaaaaaaaaaaaaaaaaaaaaaaaaaaaaaaaaaaaaaaaaaaaaaaaaaaaaaaaaaaaaaaaaaaaaaaaaaaaaaaaaaaaaaaaaaaaaaaaaaaaaaaaaaaaaaaaaaaaaaaaaaaaaaaaaaaaaaaaaaaaaaaaaaaaaaaaaaaaaaaaaaaaaaaaaaaaaaaaaaaaaaaaaaaaaaaaaaaaaaaa"/>
    <w:basedOn w:val="a1"/>
    <w:rsid w:val="004E04A3"/>
  </w:style>
  <w:style w:type="character" w:customStyle="1" w:styleId="1534">
    <w:name w:val="1534"/>
    <w:aliases w:val="bqiaagaaeyqcaaagiaiaaammawaabtqdaaaaaaaaaaaaaaaaaaaaaaaaaaaaaaaaaaaaaaaaaaaaaaaaaaaaaaaaaaaaaaaaaaaaaaaaaaaaaaaaaaaaaaaaaaaaaaaaaaaaaaaaaaaaaaaaaaaaaaaaaaaaaaaaaaaaaaaaaaaaaaaaaaaaaaaaaaaaaaaaaaaaaaaaaaaaaaaaaaaaaaaaaaaaaaaaaaaaaaaa"/>
    <w:basedOn w:val="a1"/>
    <w:rsid w:val="008C5D69"/>
  </w:style>
  <w:style w:type="character" w:customStyle="1" w:styleId="1946">
    <w:name w:val="1946"/>
    <w:aliases w:val="bqiaagaaeyqcaaagiaiaaapcbaaabdaeaaaaaaaaaaaaaaaaaaaaaaaaaaaaaaaaaaaaaaaaaaaaaaaaaaaaaaaaaaaaaaaaaaaaaaaaaaaaaaaaaaaaaaaaaaaaaaaaaaaaaaaaaaaaaaaaaaaaaaaaaaaaaaaaaaaaaaaaaaaaaaaaaaaaaaaaaaaaaaaaaaaaaaaaaaaaaaaaaaaaaaaaaaaaaaaaaaaaaaaa"/>
    <w:basedOn w:val="a1"/>
    <w:rsid w:val="008C5D69"/>
  </w:style>
  <w:style w:type="character" w:customStyle="1" w:styleId="2048">
    <w:name w:val="2048"/>
    <w:aliases w:val="bqiaagaaeyqcaaagiaiaaamobqaabtyfaaaaaaaaaaaaaaaaaaaaaaaaaaaaaaaaaaaaaaaaaaaaaaaaaaaaaaaaaaaaaaaaaaaaaaaaaaaaaaaaaaaaaaaaaaaaaaaaaaaaaaaaaaaaaaaaaaaaaaaaaaaaaaaaaaaaaaaaaaaaaaaaaaaaaaaaaaaaaaaaaaaaaaaaaaaaaaaaaaaaaaaaaaaaaaaaaaaaaaaa"/>
    <w:basedOn w:val="a1"/>
    <w:rsid w:val="008C5D69"/>
  </w:style>
  <w:style w:type="character" w:customStyle="1" w:styleId="2009">
    <w:name w:val="2009"/>
    <w:aliases w:val="bqiaagaaeyqcaaagiaiaaambbqaabq8f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726">
    <w:name w:val="1726"/>
    <w:aliases w:val="bqiaagaaeyqcaaagiaiaaapmawaabfqd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617">
    <w:name w:val="1617"/>
    <w:aliases w:val="bqiaagaaeyqcaaagiaiaaan5awaabycd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674">
    <w:name w:val="1674"/>
    <w:aliases w:val="bqiaagaaeyqcaaagiaiaaaoyawaabcadaaaaaaaaaaaaaaaaaaaaaaaaaaaaaaaaaaaaaaaaaaaaaaaaaaaaaaaaaaaaaaaaaaaaaaaaaaaaaaaaaaaaaaaaaaaaaaaaaaaaaaaaaaaaaaaaaaaaaaaaaaaaaaaaaaaaaaaaaaaaaaaaaaaaaaaaaaaaaaaaaaaaaaaaaaaaaaaaaaaaaaaaaaaaaaaaaaaaaaaa"/>
    <w:basedOn w:val="a1"/>
    <w:rsid w:val="00A2318D"/>
  </w:style>
  <w:style w:type="character" w:customStyle="1" w:styleId="1672">
    <w:name w:val="1672"/>
    <w:aliases w:val="bqiaagaaeyqcaaagiaiaaaowawaabb4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1594">
    <w:name w:val="1594"/>
    <w:aliases w:val="bqiaagaaeyqcaaagiaiaaaniawaabxa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1694">
    <w:name w:val="1694"/>
    <w:aliases w:val="bqiaagaaeyqcaaagiaiaaapgawaabdq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1644">
    <w:name w:val="1644"/>
    <w:aliases w:val="bqiaagaaeyqcaaagiaiaaaouawaabaidaaaaaaaaaaaaaaaaaaaaaaaaaaaaaaaaaaaaaaaaaaaaaaaaaaaaaaaaaaaaaaaaaaaaaaaaaaaaaaaaaaaaaaaaaaaaaaaaaaaaaaaaaaaaaaaaaaaaaaaaaaaaaaaaaaaaaaaaaaaaaaaaaaaaaaaaaaaaaaaaaaaaaaaaaaaaaaaaaaaaaaaaaaaaaaaaaaaaaaaa"/>
    <w:basedOn w:val="a1"/>
    <w:rsid w:val="007039A9"/>
  </w:style>
  <w:style w:type="character" w:customStyle="1" w:styleId="40">
    <w:name w:val="Заголовок 4 Знак"/>
    <w:basedOn w:val="a1"/>
    <w:link w:val="4"/>
    <w:uiPriority w:val="9"/>
    <w:rsid w:val="00C138FC"/>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C138FC"/>
    <w:rPr>
      <w:rFonts w:asciiTheme="majorHAnsi" w:eastAsiaTheme="majorEastAsia" w:hAnsiTheme="majorHAnsi" w:cstheme="majorBidi"/>
      <w:color w:val="243F60" w:themeColor="accent1" w:themeShade="7F"/>
    </w:rPr>
  </w:style>
  <w:style w:type="paragraph" w:styleId="afe">
    <w:name w:val="TOC Heading"/>
    <w:basedOn w:val="1"/>
    <w:next w:val="a0"/>
    <w:uiPriority w:val="39"/>
    <w:unhideWhenUsed/>
    <w:qFormat/>
    <w:rsid w:val="00C138F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2">
    <w:name w:val="toc 1"/>
    <w:basedOn w:val="a0"/>
    <w:next w:val="a0"/>
    <w:autoRedefine/>
    <w:uiPriority w:val="39"/>
    <w:unhideWhenUsed/>
    <w:rsid w:val="00C138FC"/>
    <w:pPr>
      <w:spacing w:after="100"/>
    </w:pPr>
  </w:style>
  <w:style w:type="paragraph" w:styleId="21">
    <w:name w:val="toc 2"/>
    <w:basedOn w:val="a0"/>
    <w:next w:val="a0"/>
    <w:autoRedefine/>
    <w:uiPriority w:val="39"/>
    <w:unhideWhenUsed/>
    <w:rsid w:val="00C138FC"/>
    <w:pPr>
      <w:spacing w:after="100"/>
      <w:ind w:left="220"/>
    </w:pPr>
  </w:style>
  <w:style w:type="paragraph" w:customStyle="1" w:styleId="c5">
    <w:name w:val="c5"/>
    <w:basedOn w:val="a0"/>
    <w:rsid w:val="00B33075"/>
    <w:pPr>
      <w:spacing w:before="100" w:beforeAutospacing="1" w:after="100" w:afterAutospacing="1" w:line="240" w:lineRule="auto"/>
    </w:pPr>
    <w:rPr>
      <w:rFonts w:ascii="Times New Roman" w:hAnsi="Times New Roman"/>
      <w:sz w:val="24"/>
      <w:szCs w:val="24"/>
      <w:lang w:eastAsia="ru-RU"/>
    </w:rPr>
  </w:style>
  <w:style w:type="character" w:customStyle="1" w:styleId="c4">
    <w:name w:val="c4"/>
    <w:basedOn w:val="a1"/>
    <w:rsid w:val="00B33075"/>
  </w:style>
  <w:style w:type="paragraph" w:customStyle="1" w:styleId="c0">
    <w:name w:val="c0"/>
    <w:basedOn w:val="a0"/>
    <w:rsid w:val="00B33075"/>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1"/>
    <w:rsid w:val="00B33075"/>
  </w:style>
  <w:style w:type="paragraph" w:customStyle="1" w:styleId="c1">
    <w:name w:val="c1"/>
    <w:basedOn w:val="a0"/>
    <w:rsid w:val="00B33075"/>
    <w:pPr>
      <w:spacing w:before="100" w:beforeAutospacing="1" w:after="100" w:afterAutospacing="1" w:line="240" w:lineRule="auto"/>
    </w:pPr>
    <w:rPr>
      <w:rFonts w:ascii="Times New Roman" w:hAnsi="Times New Roman"/>
      <w:sz w:val="24"/>
      <w:szCs w:val="24"/>
      <w:lang w:eastAsia="ru-RU"/>
    </w:rPr>
  </w:style>
  <w:style w:type="character" w:customStyle="1" w:styleId="1735">
    <w:name w:val="1735"/>
    <w:aliases w:val="bqiaagaaeyqcaaagiaiaaamubgaabtwgaaaaaaaaaaaaaaaaaaaaaaaaaaaaaaaaaaaaaaaaaaaaaaaaaaaaaaaaaaaaaaaaaaaaaaaaaaaaaaaaaaaaaaaaaaaaaaaaaaaaaaaaaaaaaaaaaaaaaaaaaaaaaaaaaaaaaaaaaaaaaaaaaaaaaaaaaaaaaaaaaaaaaaaaaaaaaaaaaaaaaaaaaaaaaaaaaaaaaaaa"/>
    <w:basedOn w:val="a1"/>
    <w:rsid w:val="00B33075"/>
  </w:style>
  <w:style w:type="character" w:customStyle="1" w:styleId="1140">
    <w:name w:val="1140"/>
    <w:aliases w:val="bqiaagaaeyqcaaagiaiaaapbawaabekdaaaaaaaaaaaaaaaaaaaaaaaaaaaaaaaaaaaaaaaaaaaaaaaaaaaaaaaaaaaaaaaaaaaaaaaaaaaaaaaaaaaaaaaaaaaaaaaaaaaaaaaaaaaaaaaaaaaaaaaaaaaaaaaaaaaaaaaaaaaaaaaaaaaaaaaaaaaaaaaaaaaaaaaaaaaaaaaaaaaaaaaaaaaaaaaaaaaaaaaa"/>
    <w:basedOn w:val="a1"/>
    <w:rsid w:val="00B33075"/>
  </w:style>
  <w:style w:type="character" w:customStyle="1" w:styleId="1655">
    <w:name w:val="1655"/>
    <w:aliases w:val="bqiaagaaeyqcaaagiaiaaapebqaabewfaaaaaaaaaaaaaaaaaaaaaaaaaaaaaaaaaaaaaaaaaaaaaaaaaaaaaaaaaaaaaaaaaaaaaaaaaaaaaaaaaaaaaaaaaaaaaaaaaaaaaaaaaaaaaaaaaaaaaaaaaaaaaaaaaaaaaaaaaaaaaaaaaaaaaaaaaaaaaaaaaaaaaaaaaaaaaaaaaaaaaaaaaaaaaaaaaaaaaaaa"/>
    <w:basedOn w:val="a1"/>
    <w:rsid w:val="00BC0962"/>
  </w:style>
  <w:style w:type="character" w:customStyle="1" w:styleId="1251">
    <w:name w:val="1251"/>
    <w:aliases w:val="bqiaagaaeyqcaaagiaiaaankbaaabvgeaaaaaaaaaaaaaaaaaaaaaaaaaaaaaaaaaaaaaaaaaaaaaaaaaaaaaaaaaaaaaaaaaaaaaaaaaaaaaaaaaaaaaaaaaaaaaaaaaaaaaaaaaaaaaaaaaaaaaaaaaaaaaaaaaaaaaaaaaaaaaaaaaaaaaaaaaaaaaaaaaaaaaaaaaaaaaaaaaaaaaaaaaaaaaaaaaaaaaaaa"/>
    <w:basedOn w:val="a1"/>
    <w:rsid w:val="00A446D0"/>
  </w:style>
  <w:style w:type="character" w:customStyle="1" w:styleId="1423">
    <w:name w:val="1423"/>
    <w:aliases w:val="bqiaagaaeyqcaaagiaiaaap2baaabqqfaaaaaaaaaaaaaaaaaaaaaaaaaaaaaaaaaaaaaaaaaaaaaaaaaaaaaaaaaaaaaaaaaaaaaaaaaaaaaaaaaaaaaaaaaaaaaaaaaaaaaaaaaaaaaaaaaaaaaaaaaaaaaaaaaaaaaaaaaaaaaaaaaaaaaaaaaaaaaaaaaaaaaaaaaaaaaaaaaaaaaaaaaaaaaaaaaaaaaaaa"/>
    <w:basedOn w:val="a1"/>
    <w:rsid w:val="001F3B85"/>
  </w:style>
  <w:style w:type="character" w:customStyle="1" w:styleId="1689">
    <w:name w:val="1689"/>
    <w:aliases w:val="bqiaagaaeyqcaaagiaiaaao5awaabccdaaaaaaaaaaaaaaaaaaaaaaaaaaaaaaaaaaaaaaaaaaaaaaaaaaaaaaaaaaaaaaaaaaaaaaaaaaaaaaaaaaaaaaaaaaaaaaaaaaaaaaaaaaaaaaaaaaaaaaaaaaaaaaaaaaaaaaaaaaaaaaaaaaaaaaaaaaaaaaaaaaaaaaaaaaaaaaaaaaaaaaaaaaaaaaaaaaaaaaaa"/>
    <w:basedOn w:val="a1"/>
    <w:rsid w:val="00647FF6"/>
  </w:style>
  <w:style w:type="character" w:customStyle="1" w:styleId="1101">
    <w:name w:val="1101"/>
    <w:aliases w:val="bqiaagaaeyqcaaagiaiaaao0awaabcidaaaaaaaaaaaaaaaaaaaaaaaaaaaaaaaaaaaaaaaaaaaaaaaaaaaaaaaaaaaaaaaaaaaaaaaaaaaaaaaaaaaaaaaaaaaaaaaaaaaaaaaaaaaaaaaaaaaaaaaaaaaaaaaaaaaaaaaaaaaaaaaaaaaaaaaaaaaaaaaaaaaaaaaaaaaaaaaaaaaaaaaaaaaaaaaaaaaaaaaa"/>
    <w:basedOn w:val="a1"/>
    <w:rsid w:val="00647FF6"/>
  </w:style>
  <w:style w:type="character" w:customStyle="1" w:styleId="1524">
    <w:name w:val="1524"/>
    <w:aliases w:val="bqiaagaaeyqcaaagiaiaaanbbqaabwkfaaaaaaaaaaaaaaaaaaaaaaaaaaaaaaaaaaaaaaaaaaaaaaaaaaaaaaaaaaaaaaaaaaaaaaaaaaaaaaaaaaaaaaaaaaaaaaaaaaaaaaaaaaaaaaaaaaaaaaaaaaaaaaaaaaaaaaaaaaaaaaaaaaaaaaaaaaaaaaaaaaaaaaaaaaaaaaaaaaaaaaaaaaaaaaaaaaaaaaaa"/>
    <w:basedOn w:val="a1"/>
    <w:rsid w:val="00647FF6"/>
  </w:style>
  <w:style w:type="character" w:customStyle="1" w:styleId="1696">
    <w:name w:val="1696"/>
    <w:aliases w:val="bqiaagaaeyqcaaagiaiaaaplawaabfmdaaaaaaaaaaaaaaaaaaaaaaaaaaaaaaaaaaaaaaaaaaaaaaaaaaaaaaaaaaaaaaaaaaaaaaaaaaaaaaaaaaaaaaaaaaaaaaaaaaaaaaaaaaaaaaaaaaaaaaaaaaaaaaaaaaaaaaaaaaaaaaaaaaaaaaaaaaaaaaaaaaaaaaaaaaaaaaaaaaaaaaaaaaaaaaaaaaaaaaaa"/>
    <w:basedOn w:val="a1"/>
    <w:rsid w:val="002E131F"/>
  </w:style>
  <w:style w:type="character" w:customStyle="1" w:styleId="2763">
    <w:name w:val="2763"/>
    <w:aliases w:val="bqiaagaaeyqcaaagiaiaaamycgaabuakaaaaaaaaaaaaaaaaaaaaaaaaaaaaaaaaaaaaaaaaaaaaaaaaaaaaaaaaaaaaaaaaaaaaaaaaaaaaaaaaaaaaaaaaaaaaaaaaaaaaaaaaaaaaaaaaaaaaaaaaaaaaaaaaaaaaaaaaaaaaaaaaaaaaaaaaaaaaaaaaaaaaaaaaaaaaaaaaaaaaaaaaaaaaaaaaaaaaaaaa"/>
    <w:basedOn w:val="a1"/>
    <w:rsid w:val="002E131F"/>
  </w:style>
  <w:style w:type="character" w:customStyle="1" w:styleId="2107">
    <w:name w:val="2107"/>
    <w:aliases w:val="bqiaagaaeyqcaaagiaiaaanlbqaabxmfaaaaaaaaaaaaaaaaaaaaaaaaaaaaaaaaaaaaaaaaaaaaaaaaaaaaaaaaaaaaaaaaaaaaaaaaaaaaaaaaaaaaaaaaaaaaaaaaaaaaaaaaaaaaaaaaaaaaaaaaaaaaaaaaaaaaaaaaaaaaaaaaaaaaaaaaaaaaaaaaaaaaaaaaaaaaaaaaaaaaaaaaaaaaaaaaaaaaaaaa"/>
    <w:basedOn w:val="a1"/>
    <w:rsid w:val="002E4759"/>
  </w:style>
  <w:style w:type="character" w:customStyle="1" w:styleId="1791">
    <w:name w:val="1791"/>
    <w:aliases w:val="bqiaagaaeyqcaaagiaiaaampbaaabtceaaaaaaaaaaaaaaaaaaaaaaaaaaaaaaaaaaaaaaaaaaaaaaaaaaaaaaaaaaaaaaaaaaaaaaaaaaaaaaaaaaaaaaaaaaaaaaaaaaaaaaaaaaaaaaaaaaaaaaaaaaaaaaaaaaaaaaaaaaaaaaaaaaaaaaaaaaaaaaaaaaaaaaaaaaaaaaaaaaaaaaaaaaaaaaaaaaaaaaaa"/>
    <w:basedOn w:val="a1"/>
    <w:rsid w:val="002E4759"/>
  </w:style>
  <w:style w:type="character" w:customStyle="1" w:styleId="1081">
    <w:name w:val="1081"/>
    <w:aliases w:val="bqiaagaaeyqcaaagiaiaaaogawaaba4daaaaaaaaaaaaaaaaaaaaaaaaaaaaaaaaaaaaaaaaaaaaaaaaaaaaaaaaaaaaaaaaaaaaaaaaaaaaaaaaaaaaaaaaaaaaaaaaaaaaaaaaaaaaaaaaaaaaaaaaaaaaaaaaaaaaaaaaaaaaaaaaaaaaaaaaaaaaaaaaaaaaaaaaaaaaaaaaaaaaaaaaaaaaaaaaaaaaaaaa"/>
    <w:basedOn w:val="a1"/>
    <w:rsid w:val="002E4759"/>
  </w:style>
  <w:style w:type="character" w:customStyle="1" w:styleId="1429">
    <w:name w:val="1429"/>
    <w:aliases w:val="bqiaagaaeyqcaaagiaiaaap8baaabqofaaaaaaaaaaaaaaaaaaaaaaaaaaaaaaaaaaaaaaaaaaaaaaaaaaaaaaaaaaaaaaaaaaaaaaaaaaaaaaaaaaaaaaaaaaaaaaaaaaaaaaaaaaaaaaaaaaaaaaaaaaaaaaaaaaaaaaaaaaaaaaaaaaaaaaaaaaaaaaaaaaaaaaaaaaaaaaaaaaaaaaaaaaaaaaaaaaaaaaaa"/>
    <w:basedOn w:val="a1"/>
    <w:rsid w:val="00C95627"/>
  </w:style>
  <w:style w:type="character" w:customStyle="1" w:styleId="1405">
    <w:name w:val="1405"/>
    <w:aliases w:val="bqiaagaaeyqcaaagiaiaaapkbaaabfie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2116">
    <w:name w:val="2116"/>
    <w:aliases w:val="bqiaagaaeyqcaaagiaiaaaorbwaabbkh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2438">
    <w:name w:val="2438"/>
    <w:aliases w:val="bqiaagaaeyqcaaagiaiaaaptcaaabfsi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1941">
    <w:name w:val="1941"/>
    <w:aliases w:val="bqiaagaaeyqcaaagiaiaaap8bgaabqohaaaaaaaaaaaaaaaaaaaaaaaaaaaaaaaaaaaaaaaaaaaaaaaaaaaaaaaaaaaaaaaaaaaaaaaaaaaaaaaaaaaaaaaaaaaaaaaaaaaaaaaaaaaaaaaaaaaaaaaaaaaaaaaaaaaaaaaaaaaaaaaaaaaaaaaaaaaaaaaaaaaaaaaaaaaaaaaaaaaaaaaaaaaaaaaaaaaaaaaa"/>
    <w:basedOn w:val="a1"/>
    <w:rsid w:val="00B90063"/>
  </w:style>
  <w:style w:type="character" w:customStyle="1" w:styleId="2469">
    <w:name w:val="2469"/>
    <w:aliases w:val="bqiaagaaeyqcaaagiaiaaammcqaabrojaaaaaaaaaaaaaaaaaaaaaaaaaaaaaaaaaaaaaaaaaaaaaaaaaaaaaaaaaaaaaaaaaaaaaaaaaaaaaaaaaaaaaaaaaaaaaaaaaaaaaaaaaaaaaaaaaaaaaaaaaaaaaaaaaaaaaaaaaaaaaaaaaaaaaaaaaaaaaaaaaaaaaaaaaaaaaaaaaaaaaaaaaaaaaaaaaaaaaaaa"/>
    <w:basedOn w:val="a1"/>
    <w:rsid w:val="00BA2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69814">
      <w:bodyDiv w:val="1"/>
      <w:marLeft w:val="0"/>
      <w:marRight w:val="0"/>
      <w:marTop w:val="0"/>
      <w:marBottom w:val="0"/>
      <w:divBdr>
        <w:top w:val="none" w:sz="0" w:space="0" w:color="auto"/>
        <w:left w:val="none" w:sz="0" w:space="0" w:color="auto"/>
        <w:bottom w:val="none" w:sz="0" w:space="0" w:color="auto"/>
        <w:right w:val="none" w:sz="0" w:space="0" w:color="auto"/>
      </w:divBdr>
    </w:div>
    <w:div w:id="115414623">
      <w:bodyDiv w:val="1"/>
      <w:marLeft w:val="0"/>
      <w:marRight w:val="0"/>
      <w:marTop w:val="0"/>
      <w:marBottom w:val="0"/>
      <w:divBdr>
        <w:top w:val="none" w:sz="0" w:space="0" w:color="auto"/>
        <w:left w:val="none" w:sz="0" w:space="0" w:color="auto"/>
        <w:bottom w:val="none" w:sz="0" w:space="0" w:color="auto"/>
        <w:right w:val="none" w:sz="0" w:space="0" w:color="auto"/>
      </w:divBdr>
    </w:div>
    <w:div w:id="124660388">
      <w:bodyDiv w:val="1"/>
      <w:marLeft w:val="0"/>
      <w:marRight w:val="0"/>
      <w:marTop w:val="0"/>
      <w:marBottom w:val="0"/>
      <w:divBdr>
        <w:top w:val="none" w:sz="0" w:space="0" w:color="auto"/>
        <w:left w:val="none" w:sz="0" w:space="0" w:color="auto"/>
        <w:bottom w:val="none" w:sz="0" w:space="0" w:color="auto"/>
        <w:right w:val="none" w:sz="0" w:space="0" w:color="auto"/>
      </w:divBdr>
    </w:div>
    <w:div w:id="302201700">
      <w:bodyDiv w:val="1"/>
      <w:marLeft w:val="0"/>
      <w:marRight w:val="0"/>
      <w:marTop w:val="0"/>
      <w:marBottom w:val="0"/>
      <w:divBdr>
        <w:top w:val="none" w:sz="0" w:space="0" w:color="auto"/>
        <w:left w:val="none" w:sz="0" w:space="0" w:color="auto"/>
        <w:bottom w:val="none" w:sz="0" w:space="0" w:color="auto"/>
        <w:right w:val="none" w:sz="0" w:space="0" w:color="auto"/>
      </w:divBdr>
    </w:div>
    <w:div w:id="320625537">
      <w:bodyDiv w:val="1"/>
      <w:marLeft w:val="0"/>
      <w:marRight w:val="0"/>
      <w:marTop w:val="0"/>
      <w:marBottom w:val="0"/>
      <w:divBdr>
        <w:top w:val="none" w:sz="0" w:space="0" w:color="auto"/>
        <w:left w:val="none" w:sz="0" w:space="0" w:color="auto"/>
        <w:bottom w:val="none" w:sz="0" w:space="0" w:color="auto"/>
        <w:right w:val="none" w:sz="0" w:space="0" w:color="auto"/>
      </w:divBdr>
    </w:div>
    <w:div w:id="329480833">
      <w:bodyDiv w:val="1"/>
      <w:marLeft w:val="0"/>
      <w:marRight w:val="0"/>
      <w:marTop w:val="0"/>
      <w:marBottom w:val="0"/>
      <w:divBdr>
        <w:top w:val="none" w:sz="0" w:space="0" w:color="auto"/>
        <w:left w:val="none" w:sz="0" w:space="0" w:color="auto"/>
        <w:bottom w:val="none" w:sz="0" w:space="0" w:color="auto"/>
        <w:right w:val="none" w:sz="0" w:space="0" w:color="auto"/>
      </w:divBdr>
    </w:div>
    <w:div w:id="400251702">
      <w:bodyDiv w:val="1"/>
      <w:marLeft w:val="0"/>
      <w:marRight w:val="0"/>
      <w:marTop w:val="0"/>
      <w:marBottom w:val="0"/>
      <w:divBdr>
        <w:top w:val="none" w:sz="0" w:space="0" w:color="auto"/>
        <w:left w:val="none" w:sz="0" w:space="0" w:color="auto"/>
        <w:bottom w:val="none" w:sz="0" w:space="0" w:color="auto"/>
        <w:right w:val="none" w:sz="0" w:space="0" w:color="auto"/>
      </w:divBdr>
    </w:div>
    <w:div w:id="460808562">
      <w:bodyDiv w:val="1"/>
      <w:marLeft w:val="0"/>
      <w:marRight w:val="0"/>
      <w:marTop w:val="0"/>
      <w:marBottom w:val="0"/>
      <w:divBdr>
        <w:top w:val="none" w:sz="0" w:space="0" w:color="auto"/>
        <w:left w:val="none" w:sz="0" w:space="0" w:color="auto"/>
        <w:bottom w:val="none" w:sz="0" w:space="0" w:color="auto"/>
        <w:right w:val="none" w:sz="0" w:space="0" w:color="auto"/>
      </w:divBdr>
    </w:div>
    <w:div w:id="503280423">
      <w:bodyDiv w:val="1"/>
      <w:marLeft w:val="0"/>
      <w:marRight w:val="0"/>
      <w:marTop w:val="0"/>
      <w:marBottom w:val="0"/>
      <w:divBdr>
        <w:top w:val="none" w:sz="0" w:space="0" w:color="auto"/>
        <w:left w:val="none" w:sz="0" w:space="0" w:color="auto"/>
        <w:bottom w:val="none" w:sz="0" w:space="0" w:color="auto"/>
        <w:right w:val="none" w:sz="0" w:space="0" w:color="auto"/>
      </w:divBdr>
    </w:div>
    <w:div w:id="520166638">
      <w:bodyDiv w:val="1"/>
      <w:marLeft w:val="0"/>
      <w:marRight w:val="0"/>
      <w:marTop w:val="0"/>
      <w:marBottom w:val="0"/>
      <w:divBdr>
        <w:top w:val="none" w:sz="0" w:space="0" w:color="auto"/>
        <w:left w:val="none" w:sz="0" w:space="0" w:color="auto"/>
        <w:bottom w:val="none" w:sz="0" w:space="0" w:color="auto"/>
        <w:right w:val="none" w:sz="0" w:space="0" w:color="auto"/>
      </w:divBdr>
    </w:div>
    <w:div w:id="528028027">
      <w:bodyDiv w:val="1"/>
      <w:marLeft w:val="0"/>
      <w:marRight w:val="0"/>
      <w:marTop w:val="0"/>
      <w:marBottom w:val="0"/>
      <w:divBdr>
        <w:top w:val="none" w:sz="0" w:space="0" w:color="auto"/>
        <w:left w:val="none" w:sz="0" w:space="0" w:color="auto"/>
        <w:bottom w:val="none" w:sz="0" w:space="0" w:color="auto"/>
        <w:right w:val="none" w:sz="0" w:space="0" w:color="auto"/>
      </w:divBdr>
    </w:div>
    <w:div w:id="688484327">
      <w:bodyDiv w:val="1"/>
      <w:marLeft w:val="0"/>
      <w:marRight w:val="0"/>
      <w:marTop w:val="0"/>
      <w:marBottom w:val="0"/>
      <w:divBdr>
        <w:top w:val="none" w:sz="0" w:space="0" w:color="auto"/>
        <w:left w:val="none" w:sz="0" w:space="0" w:color="auto"/>
        <w:bottom w:val="none" w:sz="0" w:space="0" w:color="auto"/>
        <w:right w:val="none" w:sz="0" w:space="0" w:color="auto"/>
      </w:divBdr>
    </w:div>
    <w:div w:id="758133799">
      <w:bodyDiv w:val="1"/>
      <w:marLeft w:val="0"/>
      <w:marRight w:val="0"/>
      <w:marTop w:val="0"/>
      <w:marBottom w:val="0"/>
      <w:divBdr>
        <w:top w:val="none" w:sz="0" w:space="0" w:color="auto"/>
        <w:left w:val="none" w:sz="0" w:space="0" w:color="auto"/>
        <w:bottom w:val="none" w:sz="0" w:space="0" w:color="auto"/>
        <w:right w:val="none" w:sz="0" w:space="0" w:color="auto"/>
      </w:divBdr>
    </w:div>
    <w:div w:id="778138637">
      <w:bodyDiv w:val="1"/>
      <w:marLeft w:val="0"/>
      <w:marRight w:val="0"/>
      <w:marTop w:val="0"/>
      <w:marBottom w:val="0"/>
      <w:divBdr>
        <w:top w:val="none" w:sz="0" w:space="0" w:color="auto"/>
        <w:left w:val="none" w:sz="0" w:space="0" w:color="auto"/>
        <w:bottom w:val="none" w:sz="0" w:space="0" w:color="auto"/>
        <w:right w:val="none" w:sz="0" w:space="0" w:color="auto"/>
      </w:divBdr>
    </w:div>
    <w:div w:id="835458172">
      <w:bodyDiv w:val="1"/>
      <w:marLeft w:val="0"/>
      <w:marRight w:val="0"/>
      <w:marTop w:val="0"/>
      <w:marBottom w:val="0"/>
      <w:divBdr>
        <w:top w:val="none" w:sz="0" w:space="0" w:color="auto"/>
        <w:left w:val="none" w:sz="0" w:space="0" w:color="auto"/>
        <w:bottom w:val="none" w:sz="0" w:space="0" w:color="auto"/>
        <w:right w:val="none" w:sz="0" w:space="0" w:color="auto"/>
      </w:divBdr>
    </w:div>
    <w:div w:id="848256833">
      <w:bodyDiv w:val="1"/>
      <w:marLeft w:val="0"/>
      <w:marRight w:val="0"/>
      <w:marTop w:val="0"/>
      <w:marBottom w:val="0"/>
      <w:divBdr>
        <w:top w:val="none" w:sz="0" w:space="0" w:color="auto"/>
        <w:left w:val="none" w:sz="0" w:space="0" w:color="auto"/>
        <w:bottom w:val="none" w:sz="0" w:space="0" w:color="auto"/>
        <w:right w:val="none" w:sz="0" w:space="0" w:color="auto"/>
      </w:divBdr>
    </w:div>
    <w:div w:id="856232321">
      <w:bodyDiv w:val="1"/>
      <w:marLeft w:val="0"/>
      <w:marRight w:val="0"/>
      <w:marTop w:val="0"/>
      <w:marBottom w:val="0"/>
      <w:divBdr>
        <w:top w:val="none" w:sz="0" w:space="0" w:color="auto"/>
        <w:left w:val="none" w:sz="0" w:space="0" w:color="auto"/>
        <w:bottom w:val="none" w:sz="0" w:space="0" w:color="auto"/>
        <w:right w:val="none" w:sz="0" w:space="0" w:color="auto"/>
      </w:divBdr>
    </w:div>
    <w:div w:id="902180542">
      <w:bodyDiv w:val="1"/>
      <w:marLeft w:val="0"/>
      <w:marRight w:val="0"/>
      <w:marTop w:val="0"/>
      <w:marBottom w:val="0"/>
      <w:divBdr>
        <w:top w:val="none" w:sz="0" w:space="0" w:color="auto"/>
        <w:left w:val="none" w:sz="0" w:space="0" w:color="auto"/>
        <w:bottom w:val="none" w:sz="0" w:space="0" w:color="auto"/>
        <w:right w:val="none" w:sz="0" w:space="0" w:color="auto"/>
      </w:divBdr>
    </w:div>
    <w:div w:id="913855225">
      <w:bodyDiv w:val="1"/>
      <w:marLeft w:val="0"/>
      <w:marRight w:val="0"/>
      <w:marTop w:val="0"/>
      <w:marBottom w:val="0"/>
      <w:divBdr>
        <w:top w:val="none" w:sz="0" w:space="0" w:color="auto"/>
        <w:left w:val="none" w:sz="0" w:space="0" w:color="auto"/>
        <w:bottom w:val="none" w:sz="0" w:space="0" w:color="auto"/>
        <w:right w:val="none" w:sz="0" w:space="0" w:color="auto"/>
      </w:divBdr>
    </w:div>
    <w:div w:id="980114862">
      <w:bodyDiv w:val="1"/>
      <w:marLeft w:val="0"/>
      <w:marRight w:val="0"/>
      <w:marTop w:val="0"/>
      <w:marBottom w:val="0"/>
      <w:divBdr>
        <w:top w:val="none" w:sz="0" w:space="0" w:color="auto"/>
        <w:left w:val="none" w:sz="0" w:space="0" w:color="auto"/>
        <w:bottom w:val="none" w:sz="0" w:space="0" w:color="auto"/>
        <w:right w:val="none" w:sz="0" w:space="0" w:color="auto"/>
      </w:divBdr>
    </w:div>
    <w:div w:id="1036200214">
      <w:bodyDiv w:val="1"/>
      <w:marLeft w:val="0"/>
      <w:marRight w:val="0"/>
      <w:marTop w:val="0"/>
      <w:marBottom w:val="0"/>
      <w:divBdr>
        <w:top w:val="none" w:sz="0" w:space="0" w:color="auto"/>
        <w:left w:val="none" w:sz="0" w:space="0" w:color="auto"/>
        <w:bottom w:val="none" w:sz="0" w:space="0" w:color="auto"/>
        <w:right w:val="none" w:sz="0" w:space="0" w:color="auto"/>
      </w:divBdr>
    </w:div>
    <w:div w:id="1115179648">
      <w:bodyDiv w:val="1"/>
      <w:marLeft w:val="0"/>
      <w:marRight w:val="0"/>
      <w:marTop w:val="0"/>
      <w:marBottom w:val="0"/>
      <w:divBdr>
        <w:top w:val="none" w:sz="0" w:space="0" w:color="auto"/>
        <w:left w:val="none" w:sz="0" w:space="0" w:color="auto"/>
        <w:bottom w:val="none" w:sz="0" w:space="0" w:color="auto"/>
        <w:right w:val="none" w:sz="0" w:space="0" w:color="auto"/>
      </w:divBdr>
    </w:div>
    <w:div w:id="1180702656">
      <w:bodyDiv w:val="1"/>
      <w:marLeft w:val="0"/>
      <w:marRight w:val="0"/>
      <w:marTop w:val="0"/>
      <w:marBottom w:val="0"/>
      <w:divBdr>
        <w:top w:val="none" w:sz="0" w:space="0" w:color="auto"/>
        <w:left w:val="none" w:sz="0" w:space="0" w:color="auto"/>
        <w:bottom w:val="none" w:sz="0" w:space="0" w:color="auto"/>
        <w:right w:val="none" w:sz="0" w:space="0" w:color="auto"/>
      </w:divBdr>
    </w:div>
    <w:div w:id="1193222374">
      <w:bodyDiv w:val="1"/>
      <w:marLeft w:val="0"/>
      <w:marRight w:val="0"/>
      <w:marTop w:val="0"/>
      <w:marBottom w:val="0"/>
      <w:divBdr>
        <w:top w:val="none" w:sz="0" w:space="0" w:color="auto"/>
        <w:left w:val="none" w:sz="0" w:space="0" w:color="auto"/>
        <w:bottom w:val="none" w:sz="0" w:space="0" w:color="auto"/>
        <w:right w:val="none" w:sz="0" w:space="0" w:color="auto"/>
      </w:divBdr>
    </w:div>
    <w:div w:id="1197700493">
      <w:bodyDiv w:val="1"/>
      <w:marLeft w:val="0"/>
      <w:marRight w:val="0"/>
      <w:marTop w:val="0"/>
      <w:marBottom w:val="0"/>
      <w:divBdr>
        <w:top w:val="none" w:sz="0" w:space="0" w:color="auto"/>
        <w:left w:val="none" w:sz="0" w:space="0" w:color="auto"/>
        <w:bottom w:val="none" w:sz="0" w:space="0" w:color="auto"/>
        <w:right w:val="none" w:sz="0" w:space="0" w:color="auto"/>
      </w:divBdr>
    </w:div>
    <w:div w:id="1239630589">
      <w:marLeft w:val="0"/>
      <w:marRight w:val="0"/>
      <w:marTop w:val="0"/>
      <w:marBottom w:val="0"/>
      <w:divBdr>
        <w:top w:val="none" w:sz="0" w:space="0" w:color="auto"/>
        <w:left w:val="none" w:sz="0" w:space="0" w:color="auto"/>
        <w:bottom w:val="none" w:sz="0" w:space="0" w:color="auto"/>
        <w:right w:val="none" w:sz="0" w:space="0" w:color="auto"/>
      </w:divBdr>
    </w:div>
    <w:div w:id="1239630590">
      <w:marLeft w:val="0"/>
      <w:marRight w:val="0"/>
      <w:marTop w:val="0"/>
      <w:marBottom w:val="0"/>
      <w:divBdr>
        <w:top w:val="none" w:sz="0" w:space="0" w:color="auto"/>
        <w:left w:val="none" w:sz="0" w:space="0" w:color="auto"/>
        <w:bottom w:val="none" w:sz="0" w:space="0" w:color="auto"/>
        <w:right w:val="none" w:sz="0" w:space="0" w:color="auto"/>
      </w:divBdr>
    </w:div>
    <w:div w:id="1239630591">
      <w:marLeft w:val="0"/>
      <w:marRight w:val="0"/>
      <w:marTop w:val="0"/>
      <w:marBottom w:val="0"/>
      <w:divBdr>
        <w:top w:val="none" w:sz="0" w:space="0" w:color="auto"/>
        <w:left w:val="none" w:sz="0" w:space="0" w:color="auto"/>
        <w:bottom w:val="none" w:sz="0" w:space="0" w:color="auto"/>
        <w:right w:val="none" w:sz="0" w:space="0" w:color="auto"/>
      </w:divBdr>
    </w:div>
    <w:div w:id="1239630592">
      <w:marLeft w:val="0"/>
      <w:marRight w:val="0"/>
      <w:marTop w:val="0"/>
      <w:marBottom w:val="0"/>
      <w:divBdr>
        <w:top w:val="none" w:sz="0" w:space="0" w:color="auto"/>
        <w:left w:val="none" w:sz="0" w:space="0" w:color="auto"/>
        <w:bottom w:val="none" w:sz="0" w:space="0" w:color="auto"/>
        <w:right w:val="none" w:sz="0" w:space="0" w:color="auto"/>
      </w:divBdr>
    </w:div>
    <w:div w:id="1239630593">
      <w:marLeft w:val="0"/>
      <w:marRight w:val="0"/>
      <w:marTop w:val="0"/>
      <w:marBottom w:val="0"/>
      <w:divBdr>
        <w:top w:val="none" w:sz="0" w:space="0" w:color="auto"/>
        <w:left w:val="none" w:sz="0" w:space="0" w:color="auto"/>
        <w:bottom w:val="none" w:sz="0" w:space="0" w:color="auto"/>
        <w:right w:val="none" w:sz="0" w:space="0" w:color="auto"/>
      </w:divBdr>
    </w:div>
    <w:div w:id="1239630594">
      <w:marLeft w:val="0"/>
      <w:marRight w:val="0"/>
      <w:marTop w:val="0"/>
      <w:marBottom w:val="0"/>
      <w:divBdr>
        <w:top w:val="none" w:sz="0" w:space="0" w:color="auto"/>
        <w:left w:val="none" w:sz="0" w:space="0" w:color="auto"/>
        <w:bottom w:val="none" w:sz="0" w:space="0" w:color="auto"/>
        <w:right w:val="none" w:sz="0" w:space="0" w:color="auto"/>
      </w:divBdr>
    </w:div>
    <w:div w:id="1239630595">
      <w:marLeft w:val="0"/>
      <w:marRight w:val="0"/>
      <w:marTop w:val="0"/>
      <w:marBottom w:val="0"/>
      <w:divBdr>
        <w:top w:val="none" w:sz="0" w:space="0" w:color="auto"/>
        <w:left w:val="none" w:sz="0" w:space="0" w:color="auto"/>
        <w:bottom w:val="none" w:sz="0" w:space="0" w:color="auto"/>
        <w:right w:val="none" w:sz="0" w:space="0" w:color="auto"/>
      </w:divBdr>
    </w:div>
    <w:div w:id="1239630596">
      <w:marLeft w:val="0"/>
      <w:marRight w:val="0"/>
      <w:marTop w:val="0"/>
      <w:marBottom w:val="0"/>
      <w:divBdr>
        <w:top w:val="none" w:sz="0" w:space="0" w:color="auto"/>
        <w:left w:val="none" w:sz="0" w:space="0" w:color="auto"/>
        <w:bottom w:val="none" w:sz="0" w:space="0" w:color="auto"/>
        <w:right w:val="none" w:sz="0" w:space="0" w:color="auto"/>
      </w:divBdr>
    </w:div>
    <w:div w:id="1239630597">
      <w:marLeft w:val="0"/>
      <w:marRight w:val="0"/>
      <w:marTop w:val="0"/>
      <w:marBottom w:val="0"/>
      <w:divBdr>
        <w:top w:val="none" w:sz="0" w:space="0" w:color="auto"/>
        <w:left w:val="none" w:sz="0" w:space="0" w:color="auto"/>
        <w:bottom w:val="none" w:sz="0" w:space="0" w:color="auto"/>
        <w:right w:val="none" w:sz="0" w:space="0" w:color="auto"/>
      </w:divBdr>
    </w:div>
    <w:div w:id="1239630598">
      <w:marLeft w:val="0"/>
      <w:marRight w:val="0"/>
      <w:marTop w:val="0"/>
      <w:marBottom w:val="0"/>
      <w:divBdr>
        <w:top w:val="none" w:sz="0" w:space="0" w:color="auto"/>
        <w:left w:val="none" w:sz="0" w:space="0" w:color="auto"/>
        <w:bottom w:val="none" w:sz="0" w:space="0" w:color="auto"/>
        <w:right w:val="none" w:sz="0" w:space="0" w:color="auto"/>
      </w:divBdr>
    </w:div>
    <w:div w:id="1239630599">
      <w:marLeft w:val="0"/>
      <w:marRight w:val="0"/>
      <w:marTop w:val="0"/>
      <w:marBottom w:val="0"/>
      <w:divBdr>
        <w:top w:val="none" w:sz="0" w:space="0" w:color="auto"/>
        <w:left w:val="none" w:sz="0" w:space="0" w:color="auto"/>
        <w:bottom w:val="none" w:sz="0" w:space="0" w:color="auto"/>
        <w:right w:val="none" w:sz="0" w:space="0" w:color="auto"/>
      </w:divBdr>
    </w:div>
    <w:div w:id="1239630600">
      <w:marLeft w:val="0"/>
      <w:marRight w:val="0"/>
      <w:marTop w:val="0"/>
      <w:marBottom w:val="0"/>
      <w:divBdr>
        <w:top w:val="none" w:sz="0" w:space="0" w:color="auto"/>
        <w:left w:val="none" w:sz="0" w:space="0" w:color="auto"/>
        <w:bottom w:val="none" w:sz="0" w:space="0" w:color="auto"/>
        <w:right w:val="none" w:sz="0" w:space="0" w:color="auto"/>
      </w:divBdr>
    </w:div>
    <w:div w:id="1239630601">
      <w:marLeft w:val="0"/>
      <w:marRight w:val="0"/>
      <w:marTop w:val="0"/>
      <w:marBottom w:val="0"/>
      <w:divBdr>
        <w:top w:val="none" w:sz="0" w:space="0" w:color="auto"/>
        <w:left w:val="none" w:sz="0" w:space="0" w:color="auto"/>
        <w:bottom w:val="none" w:sz="0" w:space="0" w:color="auto"/>
        <w:right w:val="none" w:sz="0" w:space="0" w:color="auto"/>
      </w:divBdr>
      <w:divsChild>
        <w:div w:id="1239630606">
          <w:marLeft w:val="0"/>
          <w:marRight w:val="0"/>
          <w:marTop w:val="0"/>
          <w:marBottom w:val="0"/>
          <w:divBdr>
            <w:top w:val="none" w:sz="0" w:space="0" w:color="auto"/>
            <w:left w:val="none" w:sz="0" w:space="0" w:color="auto"/>
            <w:bottom w:val="none" w:sz="0" w:space="0" w:color="auto"/>
            <w:right w:val="none" w:sz="0" w:space="0" w:color="auto"/>
          </w:divBdr>
        </w:div>
      </w:divsChild>
    </w:div>
    <w:div w:id="1239630602">
      <w:marLeft w:val="0"/>
      <w:marRight w:val="0"/>
      <w:marTop w:val="0"/>
      <w:marBottom w:val="0"/>
      <w:divBdr>
        <w:top w:val="none" w:sz="0" w:space="0" w:color="auto"/>
        <w:left w:val="none" w:sz="0" w:space="0" w:color="auto"/>
        <w:bottom w:val="none" w:sz="0" w:space="0" w:color="auto"/>
        <w:right w:val="none" w:sz="0" w:space="0" w:color="auto"/>
      </w:divBdr>
    </w:div>
    <w:div w:id="1239630603">
      <w:marLeft w:val="0"/>
      <w:marRight w:val="0"/>
      <w:marTop w:val="0"/>
      <w:marBottom w:val="0"/>
      <w:divBdr>
        <w:top w:val="none" w:sz="0" w:space="0" w:color="auto"/>
        <w:left w:val="none" w:sz="0" w:space="0" w:color="auto"/>
        <w:bottom w:val="none" w:sz="0" w:space="0" w:color="auto"/>
        <w:right w:val="none" w:sz="0" w:space="0" w:color="auto"/>
      </w:divBdr>
    </w:div>
    <w:div w:id="1239630604">
      <w:marLeft w:val="0"/>
      <w:marRight w:val="0"/>
      <w:marTop w:val="0"/>
      <w:marBottom w:val="0"/>
      <w:divBdr>
        <w:top w:val="none" w:sz="0" w:space="0" w:color="auto"/>
        <w:left w:val="none" w:sz="0" w:space="0" w:color="auto"/>
        <w:bottom w:val="none" w:sz="0" w:space="0" w:color="auto"/>
        <w:right w:val="none" w:sz="0" w:space="0" w:color="auto"/>
      </w:divBdr>
    </w:div>
    <w:div w:id="1239630605">
      <w:marLeft w:val="0"/>
      <w:marRight w:val="0"/>
      <w:marTop w:val="0"/>
      <w:marBottom w:val="0"/>
      <w:divBdr>
        <w:top w:val="none" w:sz="0" w:space="0" w:color="auto"/>
        <w:left w:val="none" w:sz="0" w:space="0" w:color="auto"/>
        <w:bottom w:val="none" w:sz="0" w:space="0" w:color="auto"/>
        <w:right w:val="none" w:sz="0" w:space="0" w:color="auto"/>
      </w:divBdr>
    </w:div>
    <w:div w:id="1239630607">
      <w:marLeft w:val="0"/>
      <w:marRight w:val="0"/>
      <w:marTop w:val="0"/>
      <w:marBottom w:val="0"/>
      <w:divBdr>
        <w:top w:val="none" w:sz="0" w:space="0" w:color="auto"/>
        <w:left w:val="none" w:sz="0" w:space="0" w:color="auto"/>
        <w:bottom w:val="none" w:sz="0" w:space="0" w:color="auto"/>
        <w:right w:val="none" w:sz="0" w:space="0" w:color="auto"/>
      </w:divBdr>
    </w:div>
    <w:div w:id="1239630608">
      <w:marLeft w:val="0"/>
      <w:marRight w:val="0"/>
      <w:marTop w:val="0"/>
      <w:marBottom w:val="0"/>
      <w:divBdr>
        <w:top w:val="none" w:sz="0" w:space="0" w:color="auto"/>
        <w:left w:val="none" w:sz="0" w:space="0" w:color="auto"/>
        <w:bottom w:val="none" w:sz="0" w:space="0" w:color="auto"/>
        <w:right w:val="none" w:sz="0" w:space="0" w:color="auto"/>
      </w:divBdr>
    </w:div>
    <w:div w:id="1239630609">
      <w:marLeft w:val="0"/>
      <w:marRight w:val="0"/>
      <w:marTop w:val="0"/>
      <w:marBottom w:val="0"/>
      <w:divBdr>
        <w:top w:val="none" w:sz="0" w:space="0" w:color="auto"/>
        <w:left w:val="none" w:sz="0" w:space="0" w:color="auto"/>
        <w:bottom w:val="none" w:sz="0" w:space="0" w:color="auto"/>
        <w:right w:val="none" w:sz="0" w:space="0" w:color="auto"/>
      </w:divBdr>
    </w:div>
    <w:div w:id="1239630610">
      <w:marLeft w:val="0"/>
      <w:marRight w:val="0"/>
      <w:marTop w:val="0"/>
      <w:marBottom w:val="0"/>
      <w:divBdr>
        <w:top w:val="none" w:sz="0" w:space="0" w:color="auto"/>
        <w:left w:val="none" w:sz="0" w:space="0" w:color="auto"/>
        <w:bottom w:val="none" w:sz="0" w:space="0" w:color="auto"/>
        <w:right w:val="none" w:sz="0" w:space="0" w:color="auto"/>
      </w:divBdr>
    </w:div>
    <w:div w:id="1239630611">
      <w:marLeft w:val="0"/>
      <w:marRight w:val="0"/>
      <w:marTop w:val="0"/>
      <w:marBottom w:val="0"/>
      <w:divBdr>
        <w:top w:val="none" w:sz="0" w:space="0" w:color="auto"/>
        <w:left w:val="none" w:sz="0" w:space="0" w:color="auto"/>
        <w:bottom w:val="none" w:sz="0" w:space="0" w:color="auto"/>
        <w:right w:val="none" w:sz="0" w:space="0" w:color="auto"/>
      </w:divBdr>
    </w:div>
    <w:div w:id="1239630612">
      <w:marLeft w:val="0"/>
      <w:marRight w:val="0"/>
      <w:marTop w:val="0"/>
      <w:marBottom w:val="0"/>
      <w:divBdr>
        <w:top w:val="none" w:sz="0" w:space="0" w:color="auto"/>
        <w:left w:val="none" w:sz="0" w:space="0" w:color="auto"/>
        <w:bottom w:val="none" w:sz="0" w:space="0" w:color="auto"/>
        <w:right w:val="none" w:sz="0" w:space="0" w:color="auto"/>
      </w:divBdr>
    </w:div>
    <w:div w:id="1239630613">
      <w:marLeft w:val="0"/>
      <w:marRight w:val="0"/>
      <w:marTop w:val="0"/>
      <w:marBottom w:val="0"/>
      <w:divBdr>
        <w:top w:val="none" w:sz="0" w:space="0" w:color="auto"/>
        <w:left w:val="none" w:sz="0" w:space="0" w:color="auto"/>
        <w:bottom w:val="none" w:sz="0" w:space="0" w:color="auto"/>
        <w:right w:val="none" w:sz="0" w:space="0" w:color="auto"/>
      </w:divBdr>
    </w:div>
    <w:div w:id="1239630614">
      <w:marLeft w:val="0"/>
      <w:marRight w:val="0"/>
      <w:marTop w:val="0"/>
      <w:marBottom w:val="0"/>
      <w:divBdr>
        <w:top w:val="none" w:sz="0" w:space="0" w:color="auto"/>
        <w:left w:val="none" w:sz="0" w:space="0" w:color="auto"/>
        <w:bottom w:val="none" w:sz="0" w:space="0" w:color="auto"/>
        <w:right w:val="none" w:sz="0" w:space="0" w:color="auto"/>
      </w:divBdr>
    </w:div>
    <w:div w:id="1239630615">
      <w:marLeft w:val="0"/>
      <w:marRight w:val="0"/>
      <w:marTop w:val="0"/>
      <w:marBottom w:val="0"/>
      <w:divBdr>
        <w:top w:val="none" w:sz="0" w:space="0" w:color="auto"/>
        <w:left w:val="none" w:sz="0" w:space="0" w:color="auto"/>
        <w:bottom w:val="none" w:sz="0" w:space="0" w:color="auto"/>
        <w:right w:val="none" w:sz="0" w:space="0" w:color="auto"/>
      </w:divBdr>
    </w:div>
    <w:div w:id="1239630616">
      <w:marLeft w:val="0"/>
      <w:marRight w:val="0"/>
      <w:marTop w:val="0"/>
      <w:marBottom w:val="0"/>
      <w:divBdr>
        <w:top w:val="none" w:sz="0" w:space="0" w:color="auto"/>
        <w:left w:val="none" w:sz="0" w:space="0" w:color="auto"/>
        <w:bottom w:val="none" w:sz="0" w:space="0" w:color="auto"/>
        <w:right w:val="none" w:sz="0" w:space="0" w:color="auto"/>
      </w:divBdr>
    </w:div>
    <w:div w:id="1239630617">
      <w:marLeft w:val="0"/>
      <w:marRight w:val="0"/>
      <w:marTop w:val="0"/>
      <w:marBottom w:val="0"/>
      <w:divBdr>
        <w:top w:val="none" w:sz="0" w:space="0" w:color="auto"/>
        <w:left w:val="none" w:sz="0" w:space="0" w:color="auto"/>
        <w:bottom w:val="none" w:sz="0" w:space="0" w:color="auto"/>
        <w:right w:val="none" w:sz="0" w:space="0" w:color="auto"/>
      </w:divBdr>
    </w:div>
    <w:div w:id="1295260543">
      <w:bodyDiv w:val="1"/>
      <w:marLeft w:val="0"/>
      <w:marRight w:val="0"/>
      <w:marTop w:val="0"/>
      <w:marBottom w:val="0"/>
      <w:divBdr>
        <w:top w:val="none" w:sz="0" w:space="0" w:color="auto"/>
        <w:left w:val="none" w:sz="0" w:space="0" w:color="auto"/>
        <w:bottom w:val="none" w:sz="0" w:space="0" w:color="auto"/>
        <w:right w:val="none" w:sz="0" w:space="0" w:color="auto"/>
      </w:divBdr>
    </w:div>
    <w:div w:id="1381785502">
      <w:bodyDiv w:val="1"/>
      <w:marLeft w:val="0"/>
      <w:marRight w:val="0"/>
      <w:marTop w:val="0"/>
      <w:marBottom w:val="0"/>
      <w:divBdr>
        <w:top w:val="none" w:sz="0" w:space="0" w:color="auto"/>
        <w:left w:val="none" w:sz="0" w:space="0" w:color="auto"/>
        <w:bottom w:val="none" w:sz="0" w:space="0" w:color="auto"/>
        <w:right w:val="none" w:sz="0" w:space="0" w:color="auto"/>
      </w:divBdr>
    </w:div>
    <w:div w:id="1540899082">
      <w:bodyDiv w:val="1"/>
      <w:marLeft w:val="0"/>
      <w:marRight w:val="0"/>
      <w:marTop w:val="0"/>
      <w:marBottom w:val="0"/>
      <w:divBdr>
        <w:top w:val="none" w:sz="0" w:space="0" w:color="auto"/>
        <w:left w:val="none" w:sz="0" w:space="0" w:color="auto"/>
        <w:bottom w:val="none" w:sz="0" w:space="0" w:color="auto"/>
        <w:right w:val="none" w:sz="0" w:space="0" w:color="auto"/>
      </w:divBdr>
    </w:div>
    <w:div w:id="1541162735">
      <w:bodyDiv w:val="1"/>
      <w:marLeft w:val="0"/>
      <w:marRight w:val="0"/>
      <w:marTop w:val="0"/>
      <w:marBottom w:val="0"/>
      <w:divBdr>
        <w:top w:val="none" w:sz="0" w:space="0" w:color="auto"/>
        <w:left w:val="none" w:sz="0" w:space="0" w:color="auto"/>
        <w:bottom w:val="none" w:sz="0" w:space="0" w:color="auto"/>
        <w:right w:val="none" w:sz="0" w:space="0" w:color="auto"/>
      </w:divBdr>
    </w:div>
    <w:div w:id="1631861143">
      <w:bodyDiv w:val="1"/>
      <w:marLeft w:val="0"/>
      <w:marRight w:val="0"/>
      <w:marTop w:val="0"/>
      <w:marBottom w:val="0"/>
      <w:divBdr>
        <w:top w:val="none" w:sz="0" w:space="0" w:color="auto"/>
        <w:left w:val="none" w:sz="0" w:space="0" w:color="auto"/>
        <w:bottom w:val="none" w:sz="0" w:space="0" w:color="auto"/>
        <w:right w:val="none" w:sz="0" w:space="0" w:color="auto"/>
      </w:divBdr>
    </w:div>
    <w:div w:id="1705908404">
      <w:bodyDiv w:val="1"/>
      <w:marLeft w:val="0"/>
      <w:marRight w:val="0"/>
      <w:marTop w:val="0"/>
      <w:marBottom w:val="0"/>
      <w:divBdr>
        <w:top w:val="none" w:sz="0" w:space="0" w:color="auto"/>
        <w:left w:val="none" w:sz="0" w:space="0" w:color="auto"/>
        <w:bottom w:val="none" w:sz="0" w:space="0" w:color="auto"/>
        <w:right w:val="none" w:sz="0" w:space="0" w:color="auto"/>
      </w:divBdr>
    </w:div>
    <w:div w:id="1730422300">
      <w:bodyDiv w:val="1"/>
      <w:marLeft w:val="0"/>
      <w:marRight w:val="0"/>
      <w:marTop w:val="0"/>
      <w:marBottom w:val="0"/>
      <w:divBdr>
        <w:top w:val="none" w:sz="0" w:space="0" w:color="auto"/>
        <w:left w:val="none" w:sz="0" w:space="0" w:color="auto"/>
        <w:bottom w:val="none" w:sz="0" w:space="0" w:color="auto"/>
        <w:right w:val="none" w:sz="0" w:space="0" w:color="auto"/>
      </w:divBdr>
    </w:div>
    <w:div w:id="1769887108">
      <w:bodyDiv w:val="1"/>
      <w:marLeft w:val="0"/>
      <w:marRight w:val="0"/>
      <w:marTop w:val="0"/>
      <w:marBottom w:val="0"/>
      <w:divBdr>
        <w:top w:val="none" w:sz="0" w:space="0" w:color="auto"/>
        <w:left w:val="none" w:sz="0" w:space="0" w:color="auto"/>
        <w:bottom w:val="none" w:sz="0" w:space="0" w:color="auto"/>
        <w:right w:val="none" w:sz="0" w:space="0" w:color="auto"/>
      </w:divBdr>
    </w:div>
    <w:div w:id="1789658905">
      <w:bodyDiv w:val="1"/>
      <w:marLeft w:val="0"/>
      <w:marRight w:val="0"/>
      <w:marTop w:val="0"/>
      <w:marBottom w:val="0"/>
      <w:divBdr>
        <w:top w:val="none" w:sz="0" w:space="0" w:color="auto"/>
        <w:left w:val="none" w:sz="0" w:space="0" w:color="auto"/>
        <w:bottom w:val="none" w:sz="0" w:space="0" w:color="auto"/>
        <w:right w:val="none" w:sz="0" w:space="0" w:color="auto"/>
      </w:divBdr>
    </w:div>
    <w:div w:id="1793474819">
      <w:bodyDiv w:val="1"/>
      <w:marLeft w:val="0"/>
      <w:marRight w:val="0"/>
      <w:marTop w:val="0"/>
      <w:marBottom w:val="0"/>
      <w:divBdr>
        <w:top w:val="none" w:sz="0" w:space="0" w:color="auto"/>
        <w:left w:val="none" w:sz="0" w:space="0" w:color="auto"/>
        <w:bottom w:val="none" w:sz="0" w:space="0" w:color="auto"/>
        <w:right w:val="none" w:sz="0" w:space="0" w:color="auto"/>
      </w:divBdr>
    </w:div>
    <w:div w:id="1827740608">
      <w:bodyDiv w:val="1"/>
      <w:marLeft w:val="0"/>
      <w:marRight w:val="0"/>
      <w:marTop w:val="0"/>
      <w:marBottom w:val="0"/>
      <w:divBdr>
        <w:top w:val="none" w:sz="0" w:space="0" w:color="auto"/>
        <w:left w:val="none" w:sz="0" w:space="0" w:color="auto"/>
        <w:bottom w:val="none" w:sz="0" w:space="0" w:color="auto"/>
        <w:right w:val="none" w:sz="0" w:space="0" w:color="auto"/>
      </w:divBdr>
    </w:div>
    <w:div w:id="1857233216">
      <w:bodyDiv w:val="1"/>
      <w:marLeft w:val="0"/>
      <w:marRight w:val="0"/>
      <w:marTop w:val="0"/>
      <w:marBottom w:val="0"/>
      <w:divBdr>
        <w:top w:val="none" w:sz="0" w:space="0" w:color="auto"/>
        <w:left w:val="none" w:sz="0" w:space="0" w:color="auto"/>
        <w:bottom w:val="none" w:sz="0" w:space="0" w:color="auto"/>
        <w:right w:val="none" w:sz="0" w:space="0" w:color="auto"/>
      </w:divBdr>
    </w:div>
    <w:div w:id="1880707292">
      <w:bodyDiv w:val="1"/>
      <w:marLeft w:val="0"/>
      <w:marRight w:val="0"/>
      <w:marTop w:val="0"/>
      <w:marBottom w:val="0"/>
      <w:divBdr>
        <w:top w:val="none" w:sz="0" w:space="0" w:color="auto"/>
        <w:left w:val="none" w:sz="0" w:space="0" w:color="auto"/>
        <w:bottom w:val="none" w:sz="0" w:space="0" w:color="auto"/>
        <w:right w:val="none" w:sz="0" w:space="0" w:color="auto"/>
      </w:divBdr>
    </w:div>
    <w:div w:id="1969969682">
      <w:bodyDiv w:val="1"/>
      <w:marLeft w:val="0"/>
      <w:marRight w:val="0"/>
      <w:marTop w:val="0"/>
      <w:marBottom w:val="0"/>
      <w:divBdr>
        <w:top w:val="none" w:sz="0" w:space="0" w:color="auto"/>
        <w:left w:val="none" w:sz="0" w:space="0" w:color="auto"/>
        <w:bottom w:val="none" w:sz="0" w:space="0" w:color="auto"/>
        <w:right w:val="none" w:sz="0" w:space="0" w:color="auto"/>
      </w:divBdr>
    </w:div>
    <w:div w:id="2033997399">
      <w:bodyDiv w:val="1"/>
      <w:marLeft w:val="0"/>
      <w:marRight w:val="0"/>
      <w:marTop w:val="0"/>
      <w:marBottom w:val="0"/>
      <w:divBdr>
        <w:top w:val="none" w:sz="0" w:space="0" w:color="auto"/>
        <w:left w:val="none" w:sz="0" w:space="0" w:color="auto"/>
        <w:bottom w:val="none" w:sz="0" w:space="0" w:color="auto"/>
        <w:right w:val="none" w:sz="0" w:space="0" w:color="auto"/>
      </w:divBdr>
    </w:div>
    <w:div w:id="2041660249">
      <w:bodyDiv w:val="1"/>
      <w:marLeft w:val="0"/>
      <w:marRight w:val="0"/>
      <w:marTop w:val="0"/>
      <w:marBottom w:val="0"/>
      <w:divBdr>
        <w:top w:val="none" w:sz="0" w:space="0" w:color="auto"/>
        <w:left w:val="none" w:sz="0" w:space="0" w:color="auto"/>
        <w:bottom w:val="none" w:sz="0" w:space="0" w:color="auto"/>
        <w:right w:val="none" w:sz="0" w:space="0" w:color="auto"/>
      </w:divBdr>
    </w:div>
    <w:div w:id="206648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topuch.com/matrica-otvetov-na-zadaniya-shkolenogo-etapa-vserossijskoj-oli/index.html"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50918-B5C9-4EFA-B0EF-F47D3B1E1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7078</Words>
  <Characters>40345</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Zverdvd.org</dc:creator>
  <cp:lastModifiedBy>305hp</cp:lastModifiedBy>
  <cp:revision>2</cp:revision>
  <cp:lastPrinted>2023-03-28T07:34:00Z</cp:lastPrinted>
  <dcterms:created xsi:type="dcterms:W3CDTF">2023-04-27T12:31:00Z</dcterms:created>
  <dcterms:modified xsi:type="dcterms:W3CDTF">2023-04-27T12:31:00Z</dcterms:modified>
</cp:coreProperties>
</file>